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03C95" w14:textId="77777777" w:rsidR="00CE3F0B" w:rsidRPr="006B2C3F" w:rsidRDefault="00CE3F0B" w:rsidP="00CE3F0B">
      <w:pPr>
        <w:jc w:val="center"/>
        <w:rPr>
          <w:rFonts w:asciiTheme="minorHAnsi" w:hAnsiTheme="minorHAnsi" w:cstheme="minorHAnsi"/>
        </w:rPr>
      </w:pPr>
      <w:r w:rsidRPr="006B2C3F">
        <w:rPr>
          <w:rFonts w:asciiTheme="minorHAnsi" w:hAnsiTheme="minorHAnsi" w:cstheme="minorHAnsi"/>
        </w:rPr>
        <w:t>Safety and Health Committee Meeting Minutes</w:t>
      </w:r>
    </w:p>
    <w:p w14:paraId="2580EAFC" w14:textId="3453F592" w:rsidR="00CE3F0B" w:rsidRPr="006B2C3F" w:rsidRDefault="00146CBC" w:rsidP="00CE3F0B">
      <w:pPr>
        <w:jc w:val="center"/>
        <w:rPr>
          <w:rFonts w:asciiTheme="minorHAnsi" w:hAnsiTheme="minorHAnsi" w:cstheme="minorHAnsi"/>
        </w:rPr>
      </w:pPr>
      <w:r>
        <w:rPr>
          <w:rFonts w:asciiTheme="minorHAnsi" w:hAnsiTheme="minorHAnsi" w:cstheme="minorHAnsi"/>
        </w:rPr>
        <w:t>November 18</w:t>
      </w:r>
      <w:r w:rsidR="00E1047E">
        <w:rPr>
          <w:rFonts w:asciiTheme="minorHAnsi" w:hAnsiTheme="minorHAnsi" w:cstheme="minorHAnsi"/>
        </w:rPr>
        <w:t>, 2021</w:t>
      </w:r>
    </w:p>
    <w:p w14:paraId="5DC38AA1" w14:textId="77777777" w:rsidR="001B0AC6" w:rsidRPr="006B2C3F" w:rsidRDefault="001B0AC6" w:rsidP="00CE3F0B">
      <w:pPr>
        <w:jc w:val="center"/>
        <w:rPr>
          <w:rFonts w:asciiTheme="minorHAnsi" w:hAnsiTheme="minorHAnsi" w:cstheme="minorHAnsi"/>
        </w:rPr>
      </w:pPr>
      <w:r w:rsidRPr="006B2C3F">
        <w:rPr>
          <w:rFonts w:asciiTheme="minorHAnsi" w:hAnsiTheme="minorHAnsi" w:cstheme="minorHAnsi"/>
        </w:rPr>
        <w:t>2:1</w:t>
      </w:r>
      <w:r w:rsidR="00863197" w:rsidRPr="006B2C3F">
        <w:rPr>
          <w:rFonts w:asciiTheme="minorHAnsi" w:hAnsiTheme="minorHAnsi" w:cstheme="minorHAnsi"/>
        </w:rPr>
        <w:t>5</w:t>
      </w:r>
      <w:r w:rsidRPr="006B2C3F">
        <w:rPr>
          <w:rFonts w:asciiTheme="minorHAnsi" w:hAnsiTheme="minorHAnsi" w:cstheme="minorHAnsi"/>
        </w:rPr>
        <w:t xml:space="preserve"> PM – </w:t>
      </w:r>
      <w:r w:rsidR="00863197" w:rsidRPr="006B2C3F">
        <w:rPr>
          <w:rFonts w:asciiTheme="minorHAnsi" w:hAnsiTheme="minorHAnsi" w:cstheme="minorHAnsi"/>
        </w:rPr>
        <w:t>3:00</w:t>
      </w:r>
      <w:r w:rsidRPr="006B2C3F">
        <w:rPr>
          <w:rFonts w:asciiTheme="minorHAnsi" w:hAnsiTheme="minorHAnsi" w:cstheme="minorHAnsi"/>
        </w:rPr>
        <w:t xml:space="preserve"> PM</w:t>
      </w:r>
    </w:p>
    <w:p w14:paraId="31AA2E76" w14:textId="587F0053" w:rsidR="00D47D9A" w:rsidRPr="006B2C3F" w:rsidRDefault="001E602B" w:rsidP="00F1169C">
      <w:pPr>
        <w:jc w:val="center"/>
        <w:rPr>
          <w:rFonts w:asciiTheme="minorHAnsi" w:hAnsiTheme="minorHAnsi" w:cstheme="minorHAnsi"/>
        </w:rPr>
      </w:pPr>
      <w:r>
        <w:rPr>
          <w:rFonts w:asciiTheme="minorHAnsi" w:hAnsiTheme="minorHAnsi" w:cstheme="minorHAnsi"/>
        </w:rPr>
        <w:t xml:space="preserve">Bldg. 25 Boardroom and </w:t>
      </w:r>
      <w:r w:rsidR="00F1169C" w:rsidRPr="006B2C3F">
        <w:rPr>
          <w:rFonts w:asciiTheme="minorHAnsi" w:hAnsiTheme="minorHAnsi" w:cstheme="minorHAnsi"/>
        </w:rPr>
        <w:t>Zoom Meeting</w:t>
      </w:r>
    </w:p>
    <w:p w14:paraId="68C534E3" w14:textId="77777777" w:rsidR="00F1169C" w:rsidRPr="006B2C3F" w:rsidRDefault="00F1169C" w:rsidP="00F1169C">
      <w:pPr>
        <w:jc w:val="center"/>
        <w:rPr>
          <w:rFonts w:asciiTheme="minorHAnsi" w:hAnsiTheme="minorHAnsi" w:cstheme="minorHAnsi"/>
        </w:rPr>
      </w:pPr>
    </w:p>
    <w:p w14:paraId="708AE85D" w14:textId="15CEAABC" w:rsidR="00B232DD" w:rsidRPr="006B2C3F" w:rsidRDefault="00CE3F0B" w:rsidP="00B94590">
      <w:pPr>
        <w:widowControl w:val="0"/>
        <w:autoSpaceDE w:val="0"/>
        <w:autoSpaceDN w:val="0"/>
        <w:adjustRightInd w:val="0"/>
        <w:ind w:left="2160" w:hanging="2160"/>
        <w:rPr>
          <w:rFonts w:asciiTheme="minorHAnsi" w:hAnsiTheme="minorHAnsi" w:cstheme="minorHAnsi"/>
        </w:rPr>
      </w:pPr>
      <w:r w:rsidRPr="006B2C3F">
        <w:rPr>
          <w:rFonts w:asciiTheme="minorHAnsi" w:hAnsiTheme="minorHAnsi" w:cstheme="minorHAnsi"/>
        </w:rPr>
        <w:t>Present:</w:t>
      </w:r>
      <w:r w:rsidRPr="006B2C3F">
        <w:rPr>
          <w:rFonts w:asciiTheme="minorHAnsi" w:hAnsiTheme="minorHAnsi" w:cstheme="minorHAnsi"/>
        </w:rPr>
        <w:tab/>
      </w:r>
      <w:r w:rsidR="004554FE">
        <w:rPr>
          <w:rFonts w:asciiTheme="minorHAnsi" w:hAnsiTheme="minorHAnsi" w:cstheme="minorHAnsi"/>
        </w:rPr>
        <w:t>Ray</w:t>
      </w:r>
      <w:r w:rsidR="00E31F9F">
        <w:rPr>
          <w:rFonts w:asciiTheme="minorHAnsi" w:hAnsiTheme="minorHAnsi" w:cstheme="minorHAnsi"/>
        </w:rPr>
        <w:t>mond</w:t>
      </w:r>
      <w:r w:rsidR="004554FE">
        <w:rPr>
          <w:rFonts w:asciiTheme="minorHAnsi" w:hAnsiTheme="minorHAnsi" w:cstheme="minorHAnsi"/>
        </w:rPr>
        <w:t xml:space="preserve"> Bateh, </w:t>
      </w:r>
      <w:r w:rsidR="00996187" w:rsidRPr="006B2C3F">
        <w:rPr>
          <w:rFonts w:asciiTheme="minorHAnsi" w:hAnsiTheme="minorHAnsi" w:cstheme="minorHAnsi"/>
        </w:rPr>
        <w:t xml:space="preserve">Donna Ching, </w:t>
      </w:r>
      <w:r w:rsidR="00B94590" w:rsidRPr="006B2C3F">
        <w:rPr>
          <w:rFonts w:asciiTheme="minorHAnsi" w:hAnsiTheme="minorHAnsi" w:cstheme="minorHAnsi"/>
        </w:rPr>
        <w:t>Nicole Gugliotti,</w:t>
      </w:r>
      <w:r w:rsidR="00B94590">
        <w:rPr>
          <w:rFonts w:asciiTheme="minorHAnsi" w:hAnsiTheme="minorHAnsi" w:cstheme="minorHAnsi"/>
        </w:rPr>
        <w:t xml:space="preserve"> </w:t>
      </w:r>
      <w:r w:rsidR="00032B9E">
        <w:rPr>
          <w:rFonts w:asciiTheme="minorHAnsi" w:hAnsiTheme="minorHAnsi" w:cstheme="minorHAnsi"/>
        </w:rPr>
        <w:t xml:space="preserve">Susan Locke, </w:t>
      </w:r>
      <w:r w:rsidR="00B94590">
        <w:rPr>
          <w:rFonts w:asciiTheme="minorHAnsi" w:hAnsiTheme="minorHAnsi" w:cstheme="minorHAnsi"/>
        </w:rPr>
        <w:t xml:space="preserve">Sarah Kaip, </w:t>
      </w:r>
      <w:r w:rsidR="00E31F9F">
        <w:rPr>
          <w:rFonts w:asciiTheme="minorHAnsi" w:hAnsiTheme="minorHAnsi" w:cstheme="minorHAnsi"/>
        </w:rPr>
        <w:t xml:space="preserve">Adam Michard, </w:t>
      </w:r>
      <w:r w:rsidR="009B4FA8" w:rsidRPr="006B2C3F">
        <w:rPr>
          <w:rFonts w:asciiTheme="minorHAnsi" w:hAnsiTheme="minorHAnsi" w:cstheme="minorHAnsi"/>
        </w:rPr>
        <w:t xml:space="preserve">Karl Shenkel, </w:t>
      </w:r>
      <w:r w:rsidR="00B2261B">
        <w:rPr>
          <w:rFonts w:asciiTheme="minorHAnsi" w:hAnsiTheme="minorHAnsi" w:cstheme="minorHAnsi"/>
        </w:rPr>
        <w:t xml:space="preserve">Kamber Smith, Wendy Spengler, Tysha Tolefree, </w:t>
      </w:r>
      <w:r w:rsidR="007D6F5C">
        <w:rPr>
          <w:rFonts w:asciiTheme="minorHAnsi" w:hAnsiTheme="minorHAnsi" w:cstheme="minorHAnsi"/>
        </w:rPr>
        <w:t xml:space="preserve">Chris Vella, </w:t>
      </w:r>
      <w:r w:rsidR="009C2046" w:rsidRPr="006B2C3F">
        <w:rPr>
          <w:rFonts w:asciiTheme="minorHAnsi" w:hAnsiTheme="minorHAnsi" w:cstheme="minorHAnsi"/>
        </w:rPr>
        <w:t>Amy Warren</w:t>
      </w:r>
      <w:r w:rsidR="00B94590">
        <w:rPr>
          <w:rFonts w:asciiTheme="minorHAnsi" w:hAnsiTheme="minorHAnsi" w:cstheme="minorHAnsi"/>
        </w:rPr>
        <w:t xml:space="preserve">, </w:t>
      </w:r>
      <w:r w:rsidR="00E31F9F">
        <w:rPr>
          <w:rFonts w:asciiTheme="minorHAnsi" w:hAnsiTheme="minorHAnsi" w:cstheme="minorHAnsi"/>
        </w:rPr>
        <w:t>and Tracy Smith (interpreter)</w:t>
      </w:r>
    </w:p>
    <w:p w14:paraId="4CEE538E" w14:textId="2E9AE321" w:rsidR="007D6F5C" w:rsidRPr="006B2C3F" w:rsidRDefault="00743FFB" w:rsidP="00754BD9">
      <w:pPr>
        <w:widowControl w:val="0"/>
        <w:autoSpaceDE w:val="0"/>
        <w:autoSpaceDN w:val="0"/>
        <w:adjustRightInd w:val="0"/>
        <w:ind w:left="2160" w:hanging="2160"/>
        <w:rPr>
          <w:rFonts w:asciiTheme="minorHAnsi" w:hAnsiTheme="minorHAnsi" w:cstheme="minorHAnsi"/>
        </w:rPr>
      </w:pPr>
      <w:r w:rsidRPr="006B2C3F">
        <w:rPr>
          <w:rFonts w:asciiTheme="minorHAnsi" w:hAnsiTheme="minorHAnsi" w:cstheme="minorHAnsi"/>
        </w:rPr>
        <w:t>A</w:t>
      </w:r>
      <w:r w:rsidR="00CE3F0B" w:rsidRPr="006B2C3F">
        <w:rPr>
          <w:rFonts w:asciiTheme="minorHAnsi" w:hAnsiTheme="minorHAnsi" w:cstheme="minorHAnsi"/>
        </w:rPr>
        <w:t>bsent:</w:t>
      </w:r>
      <w:r w:rsidRPr="006B2C3F">
        <w:rPr>
          <w:rFonts w:asciiTheme="minorHAnsi" w:hAnsiTheme="minorHAnsi" w:cstheme="minorHAnsi"/>
        </w:rPr>
        <w:tab/>
      </w:r>
      <w:r w:rsidR="00F1169C" w:rsidRPr="006B2C3F">
        <w:rPr>
          <w:rFonts w:asciiTheme="minorHAnsi" w:hAnsiTheme="minorHAnsi" w:cstheme="minorHAnsi"/>
        </w:rPr>
        <w:t>Tiffany Johnston</w:t>
      </w:r>
      <w:r w:rsidR="00A2526C">
        <w:rPr>
          <w:rFonts w:asciiTheme="minorHAnsi" w:hAnsiTheme="minorHAnsi" w:cstheme="minorHAnsi"/>
        </w:rPr>
        <w:t xml:space="preserve"> (teaching)</w:t>
      </w:r>
      <w:r w:rsidR="00F1169C" w:rsidRPr="006B2C3F">
        <w:rPr>
          <w:rFonts w:asciiTheme="minorHAnsi" w:hAnsiTheme="minorHAnsi" w:cstheme="minorHAnsi"/>
        </w:rPr>
        <w:t>, Sheryl Kermoade</w:t>
      </w:r>
      <w:r w:rsidR="00330D80">
        <w:rPr>
          <w:rFonts w:asciiTheme="minorHAnsi" w:hAnsiTheme="minorHAnsi" w:cstheme="minorHAnsi"/>
        </w:rPr>
        <w:t xml:space="preserve">, Scott McLean, </w:t>
      </w:r>
      <w:r w:rsidR="00E31F9F" w:rsidRPr="006B2C3F">
        <w:rPr>
          <w:rFonts w:asciiTheme="minorHAnsi" w:hAnsiTheme="minorHAnsi" w:cstheme="minorHAnsi"/>
        </w:rPr>
        <w:t>Vida Sherrard-Hannon</w:t>
      </w:r>
      <w:r w:rsidR="00B94590">
        <w:rPr>
          <w:rFonts w:asciiTheme="minorHAnsi" w:hAnsiTheme="minorHAnsi" w:cstheme="minorHAnsi"/>
        </w:rPr>
        <w:t>, and Dylan White (seminar)</w:t>
      </w:r>
    </w:p>
    <w:p w14:paraId="7626D2B8" w14:textId="77777777" w:rsidR="006D1C53" w:rsidRPr="006B2C3F" w:rsidRDefault="006D1C53" w:rsidP="00CE3F0B">
      <w:pPr>
        <w:rPr>
          <w:rFonts w:asciiTheme="minorHAnsi" w:hAnsiTheme="minorHAnsi" w:cstheme="minorHAnsi"/>
        </w:rPr>
      </w:pPr>
    </w:p>
    <w:p w14:paraId="4A6EDDDF" w14:textId="0F81FC53" w:rsidR="00CE3F0B" w:rsidRPr="006B2C3F" w:rsidRDefault="00CE3F0B" w:rsidP="00CE3F0B">
      <w:pPr>
        <w:rPr>
          <w:rFonts w:asciiTheme="minorHAnsi" w:hAnsiTheme="minorHAnsi" w:cstheme="minorHAnsi"/>
        </w:rPr>
      </w:pPr>
      <w:r w:rsidRPr="006B2C3F">
        <w:rPr>
          <w:rFonts w:asciiTheme="minorHAnsi" w:hAnsiTheme="minorHAnsi" w:cstheme="minorHAnsi"/>
        </w:rPr>
        <w:t xml:space="preserve">Meeting </w:t>
      </w:r>
      <w:r w:rsidR="00E31D4A" w:rsidRPr="006B2C3F">
        <w:rPr>
          <w:rFonts w:asciiTheme="minorHAnsi" w:hAnsiTheme="minorHAnsi" w:cstheme="minorHAnsi"/>
        </w:rPr>
        <w:t xml:space="preserve">was </w:t>
      </w:r>
      <w:r w:rsidRPr="006B2C3F">
        <w:rPr>
          <w:rFonts w:asciiTheme="minorHAnsi" w:hAnsiTheme="minorHAnsi" w:cstheme="minorHAnsi"/>
        </w:rPr>
        <w:t xml:space="preserve">called to order by </w:t>
      </w:r>
      <w:r w:rsidR="0067015E">
        <w:rPr>
          <w:rFonts w:asciiTheme="minorHAnsi" w:hAnsiTheme="minorHAnsi" w:cstheme="minorHAnsi"/>
        </w:rPr>
        <w:t>Wendy Spengler at 2:</w:t>
      </w:r>
      <w:r w:rsidR="00B94590">
        <w:rPr>
          <w:rFonts w:asciiTheme="minorHAnsi" w:hAnsiTheme="minorHAnsi" w:cstheme="minorHAnsi"/>
        </w:rPr>
        <w:t>19</w:t>
      </w:r>
      <w:r w:rsidRPr="006B2C3F">
        <w:rPr>
          <w:rFonts w:asciiTheme="minorHAnsi" w:hAnsiTheme="minorHAnsi" w:cstheme="minorHAnsi"/>
        </w:rPr>
        <w:t xml:space="preserve"> p.m.</w:t>
      </w:r>
      <w:r w:rsidR="006C2CB4" w:rsidRPr="006B2C3F">
        <w:rPr>
          <w:rFonts w:asciiTheme="minorHAnsi" w:hAnsiTheme="minorHAnsi" w:cstheme="minorHAnsi"/>
        </w:rPr>
        <w:t xml:space="preserve">  </w:t>
      </w:r>
    </w:p>
    <w:p w14:paraId="1A4285C3" w14:textId="77777777" w:rsidR="00126088" w:rsidRPr="006B2C3F" w:rsidRDefault="00126088" w:rsidP="00CE3F0B">
      <w:pPr>
        <w:rPr>
          <w:rFonts w:asciiTheme="minorHAnsi" w:hAnsiTheme="minorHAnsi" w:cstheme="minorHAnsi"/>
        </w:rPr>
      </w:pPr>
    </w:p>
    <w:p w14:paraId="051243D7" w14:textId="33BF6A8C" w:rsidR="0001349B" w:rsidRDefault="00A75077" w:rsidP="0001349B">
      <w:pPr>
        <w:rPr>
          <w:rFonts w:asciiTheme="minorHAnsi" w:hAnsiTheme="minorHAnsi" w:cstheme="minorHAnsi"/>
        </w:rPr>
      </w:pPr>
      <w:r w:rsidRPr="006B2C3F">
        <w:rPr>
          <w:rFonts w:asciiTheme="minorHAnsi" w:hAnsiTheme="minorHAnsi" w:cstheme="minorHAnsi"/>
        </w:rPr>
        <w:t>T</w:t>
      </w:r>
      <w:r w:rsidR="0001349B" w:rsidRPr="006B2C3F">
        <w:rPr>
          <w:rFonts w:asciiTheme="minorHAnsi" w:hAnsiTheme="minorHAnsi" w:cstheme="minorHAnsi"/>
        </w:rPr>
        <w:t xml:space="preserve">he </w:t>
      </w:r>
      <w:r w:rsidR="00371B04">
        <w:rPr>
          <w:rFonts w:asciiTheme="minorHAnsi" w:hAnsiTheme="minorHAnsi" w:cstheme="minorHAnsi"/>
        </w:rPr>
        <w:t>October</w:t>
      </w:r>
      <w:r w:rsidR="00AC2B2A">
        <w:rPr>
          <w:rFonts w:asciiTheme="minorHAnsi" w:hAnsiTheme="minorHAnsi" w:cstheme="minorHAnsi"/>
        </w:rPr>
        <w:t xml:space="preserve"> </w:t>
      </w:r>
      <w:r w:rsidR="00AB55ED">
        <w:rPr>
          <w:rFonts w:asciiTheme="minorHAnsi" w:hAnsiTheme="minorHAnsi" w:cstheme="minorHAnsi"/>
        </w:rPr>
        <w:t>2021 minutes w</w:t>
      </w:r>
      <w:r w:rsidR="00AC2B2A">
        <w:rPr>
          <w:rFonts w:asciiTheme="minorHAnsi" w:hAnsiTheme="minorHAnsi" w:cstheme="minorHAnsi"/>
        </w:rPr>
        <w:t>ere approved.</w:t>
      </w:r>
    </w:p>
    <w:p w14:paraId="6B7795E1" w14:textId="65BDCB01" w:rsidR="006B5F36" w:rsidRDefault="006B5F36" w:rsidP="0001349B">
      <w:pPr>
        <w:rPr>
          <w:rFonts w:asciiTheme="minorHAnsi" w:hAnsiTheme="minorHAnsi" w:cstheme="minorHAnsi"/>
        </w:rPr>
      </w:pPr>
    </w:p>
    <w:p w14:paraId="16C87AF6" w14:textId="77777777" w:rsidR="00CE3F0B" w:rsidRPr="006B2C3F" w:rsidRDefault="00CE3F0B" w:rsidP="00BB338F">
      <w:pPr>
        <w:pStyle w:val="ListParagraph"/>
        <w:numPr>
          <w:ilvl w:val="0"/>
          <w:numId w:val="2"/>
        </w:numPr>
        <w:ind w:left="360" w:hanging="360"/>
        <w:rPr>
          <w:rFonts w:asciiTheme="minorHAnsi" w:hAnsiTheme="minorHAnsi" w:cstheme="minorHAnsi"/>
        </w:rPr>
      </w:pPr>
      <w:r w:rsidRPr="006B2C3F">
        <w:rPr>
          <w:rFonts w:asciiTheme="minorHAnsi" w:hAnsiTheme="minorHAnsi" w:cstheme="minorHAnsi"/>
        </w:rPr>
        <w:t>Reports</w:t>
      </w:r>
    </w:p>
    <w:p w14:paraId="2F5132B9" w14:textId="39484C50" w:rsidR="006B5F36" w:rsidRDefault="006B5F36" w:rsidP="00566671">
      <w:pPr>
        <w:pStyle w:val="ListParagraph"/>
        <w:numPr>
          <w:ilvl w:val="0"/>
          <w:numId w:val="5"/>
        </w:numPr>
        <w:rPr>
          <w:rFonts w:asciiTheme="minorHAnsi" w:hAnsiTheme="minorHAnsi" w:cstheme="minorHAnsi"/>
        </w:rPr>
      </w:pPr>
      <w:r>
        <w:rPr>
          <w:rFonts w:asciiTheme="minorHAnsi" w:hAnsiTheme="minorHAnsi" w:cstheme="minorHAnsi"/>
        </w:rPr>
        <w:t xml:space="preserve">Five-Year </w:t>
      </w:r>
      <w:r w:rsidR="00EE4EFC">
        <w:rPr>
          <w:rFonts w:asciiTheme="minorHAnsi" w:hAnsiTheme="minorHAnsi" w:cstheme="minorHAnsi"/>
        </w:rPr>
        <w:t>sprinkler inspection</w:t>
      </w:r>
      <w:r w:rsidR="000117BA">
        <w:rPr>
          <w:rFonts w:asciiTheme="minorHAnsi" w:hAnsiTheme="minorHAnsi" w:cstheme="minorHAnsi"/>
        </w:rPr>
        <w:t xml:space="preserve"> is due prior to the end of the year.  </w:t>
      </w:r>
      <w:r w:rsidR="009D365D">
        <w:rPr>
          <w:rFonts w:asciiTheme="minorHAnsi" w:hAnsiTheme="minorHAnsi" w:cstheme="minorHAnsi"/>
        </w:rPr>
        <w:t xml:space="preserve">We are waiting for </w:t>
      </w:r>
      <w:r w:rsidR="000117BA">
        <w:rPr>
          <w:rFonts w:asciiTheme="minorHAnsi" w:hAnsiTheme="minorHAnsi" w:cstheme="minorHAnsi"/>
        </w:rPr>
        <w:t>a decision on what company won the bid and when it will be scheduled.</w:t>
      </w:r>
    </w:p>
    <w:p w14:paraId="70266121" w14:textId="77777777" w:rsidR="00566671" w:rsidRPr="007705F4" w:rsidRDefault="00566671" w:rsidP="00566671">
      <w:pPr>
        <w:pStyle w:val="ListParagraph"/>
        <w:rPr>
          <w:rFonts w:asciiTheme="minorHAnsi" w:hAnsiTheme="minorHAnsi" w:cstheme="minorHAnsi"/>
        </w:rPr>
      </w:pPr>
    </w:p>
    <w:p w14:paraId="15FC156A" w14:textId="68F62F3A" w:rsidR="003355EA" w:rsidRPr="000117BA" w:rsidRDefault="00CE3F0B" w:rsidP="00635381">
      <w:pPr>
        <w:pStyle w:val="ListParagraph"/>
        <w:numPr>
          <w:ilvl w:val="0"/>
          <w:numId w:val="2"/>
        </w:numPr>
        <w:ind w:left="360" w:hanging="360"/>
        <w:rPr>
          <w:rFonts w:asciiTheme="minorHAnsi" w:hAnsiTheme="minorHAnsi" w:cstheme="minorHAnsi"/>
        </w:rPr>
      </w:pPr>
      <w:r w:rsidRPr="000117BA">
        <w:rPr>
          <w:rFonts w:asciiTheme="minorHAnsi" w:hAnsiTheme="minorHAnsi" w:cstheme="minorHAnsi"/>
        </w:rPr>
        <w:t>Accident Investigation</w:t>
      </w:r>
      <w:r w:rsidR="00A45584" w:rsidRPr="000117BA">
        <w:rPr>
          <w:rFonts w:asciiTheme="minorHAnsi" w:hAnsiTheme="minorHAnsi" w:cstheme="minorHAnsi"/>
        </w:rPr>
        <w:t>:</w:t>
      </w:r>
      <w:r w:rsidR="005E6238" w:rsidRPr="000117BA">
        <w:rPr>
          <w:rFonts w:asciiTheme="minorHAnsi" w:hAnsiTheme="minorHAnsi" w:cstheme="minorHAnsi"/>
        </w:rPr>
        <w:t xml:space="preserve">  </w:t>
      </w:r>
      <w:r w:rsidR="003355EA" w:rsidRPr="000117BA">
        <w:rPr>
          <w:rFonts w:asciiTheme="minorHAnsi" w:hAnsiTheme="minorHAnsi" w:cstheme="minorHAnsi"/>
        </w:rPr>
        <w:t xml:space="preserve">There were </w:t>
      </w:r>
      <w:r w:rsidR="000117BA" w:rsidRPr="000117BA">
        <w:rPr>
          <w:rFonts w:asciiTheme="minorHAnsi" w:hAnsiTheme="minorHAnsi" w:cstheme="minorHAnsi"/>
        </w:rPr>
        <w:t>two</w:t>
      </w:r>
      <w:r w:rsidR="003355EA" w:rsidRPr="000117BA">
        <w:rPr>
          <w:rFonts w:asciiTheme="minorHAnsi" w:hAnsiTheme="minorHAnsi" w:cstheme="minorHAnsi"/>
        </w:rPr>
        <w:t xml:space="preserve"> accidents since the last meeting.</w:t>
      </w:r>
      <w:r w:rsidR="00966E03" w:rsidRPr="000117BA">
        <w:rPr>
          <w:rFonts w:asciiTheme="minorHAnsi" w:hAnsiTheme="minorHAnsi" w:cstheme="minorHAnsi"/>
        </w:rPr>
        <w:t xml:space="preserve">  </w:t>
      </w:r>
      <w:r w:rsidR="003355EA" w:rsidRPr="000117BA">
        <w:rPr>
          <w:rFonts w:asciiTheme="minorHAnsi" w:hAnsiTheme="minorHAnsi" w:cstheme="minorHAnsi"/>
        </w:rPr>
        <w:t xml:space="preserve">  </w:t>
      </w:r>
    </w:p>
    <w:p w14:paraId="140ADD61" w14:textId="77777777" w:rsidR="000117BA" w:rsidRDefault="000117BA" w:rsidP="000117BA">
      <w:pPr>
        <w:pStyle w:val="ListParagraph"/>
        <w:numPr>
          <w:ilvl w:val="0"/>
          <w:numId w:val="15"/>
        </w:numPr>
        <w:ind w:left="720"/>
        <w:rPr>
          <w:rFonts w:ascii="Calibri" w:hAnsi="Calibri" w:cs="Calibri"/>
        </w:rPr>
      </w:pPr>
      <w:r>
        <w:rPr>
          <w:rFonts w:ascii="Calibri" w:hAnsi="Calibri" w:cs="Calibri"/>
        </w:rPr>
        <w:t>Employee was getting into their chair and fell with the chair falling on top of her. Her supervisor is looking into making her desk/chair situation safer.  Employee did not go to the doctor.</w:t>
      </w:r>
    </w:p>
    <w:p w14:paraId="69FAC4C6" w14:textId="7B8B9117" w:rsidR="00E65E2D" w:rsidRPr="000117BA" w:rsidRDefault="000117BA" w:rsidP="000117BA">
      <w:pPr>
        <w:pStyle w:val="ListParagraph"/>
        <w:numPr>
          <w:ilvl w:val="0"/>
          <w:numId w:val="15"/>
        </w:numPr>
        <w:ind w:left="720"/>
        <w:rPr>
          <w:rFonts w:ascii="Calibri" w:hAnsi="Calibri" w:cs="Calibri"/>
        </w:rPr>
      </w:pPr>
      <w:r>
        <w:rPr>
          <w:rFonts w:ascii="Calibri" w:hAnsi="Calibri" w:cs="Calibri"/>
        </w:rPr>
        <w:t>Employee was in weldin</w:t>
      </w:r>
      <w:bookmarkStart w:id="0" w:name="_GoBack"/>
      <w:bookmarkEnd w:id="0"/>
      <w:r>
        <w:rPr>
          <w:rFonts w:ascii="Calibri" w:hAnsi="Calibri" w:cs="Calibri"/>
        </w:rPr>
        <w:t>g and a spark hit his right eye. Since he was wearing all PPE required, there was nothing that could’ve been done to prevent this. The spark went underneath his glasses on the side.  Employee did not seek medical treatment.</w:t>
      </w:r>
    </w:p>
    <w:p w14:paraId="7F57E01B" w14:textId="77777777" w:rsidR="006B2B26" w:rsidRPr="006B2B26" w:rsidRDefault="006B2B26" w:rsidP="006B2B26">
      <w:pPr>
        <w:pStyle w:val="ListParagraph"/>
        <w:rPr>
          <w:rFonts w:asciiTheme="minorHAnsi" w:hAnsiTheme="minorHAnsi" w:cstheme="minorHAnsi"/>
        </w:rPr>
      </w:pPr>
    </w:p>
    <w:p w14:paraId="545BDA96" w14:textId="77777777" w:rsidR="00A4055F" w:rsidRPr="006B2C3F" w:rsidRDefault="005876BD" w:rsidP="003B657D">
      <w:pPr>
        <w:pStyle w:val="ListParagraph"/>
        <w:numPr>
          <w:ilvl w:val="0"/>
          <w:numId w:val="2"/>
        </w:numPr>
        <w:ind w:left="360" w:hanging="360"/>
        <w:rPr>
          <w:rFonts w:asciiTheme="minorHAnsi" w:hAnsiTheme="minorHAnsi" w:cstheme="minorHAnsi"/>
        </w:rPr>
      </w:pPr>
      <w:r w:rsidRPr="006B2C3F">
        <w:rPr>
          <w:rFonts w:asciiTheme="minorHAnsi" w:hAnsiTheme="minorHAnsi" w:cstheme="minorHAnsi"/>
        </w:rPr>
        <w:t>L&amp;</w:t>
      </w:r>
      <w:r w:rsidR="00A4055F" w:rsidRPr="006B2C3F">
        <w:rPr>
          <w:rFonts w:asciiTheme="minorHAnsi" w:hAnsiTheme="minorHAnsi" w:cstheme="minorHAnsi"/>
        </w:rPr>
        <w:t>I Report</w:t>
      </w:r>
    </w:p>
    <w:p w14:paraId="697405A8" w14:textId="6BABDC20" w:rsidR="001F1A20" w:rsidRPr="00E3696E" w:rsidRDefault="000117BA" w:rsidP="00566671">
      <w:pPr>
        <w:pStyle w:val="ListParagraph"/>
        <w:numPr>
          <w:ilvl w:val="0"/>
          <w:numId w:val="3"/>
        </w:numPr>
        <w:ind w:left="720"/>
        <w:rPr>
          <w:rFonts w:asciiTheme="minorHAnsi" w:hAnsiTheme="minorHAnsi" w:cstheme="minorHAnsi"/>
        </w:rPr>
      </w:pPr>
      <w:r>
        <w:rPr>
          <w:rFonts w:asciiTheme="minorHAnsi" w:hAnsiTheme="minorHAnsi" w:cstheme="minorHAnsi"/>
        </w:rPr>
        <w:t>No report has been received</w:t>
      </w:r>
      <w:r w:rsidR="009531A3" w:rsidRPr="00E3696E">
        <w:rPr>
          <w:rFonts w:asciiTheme="minorHAnsi" w:hAnsiTheme="minorHAnsi" w:cstheme="minorHAnsi"/>
        </w:rPr>
        <w:t xml:space="preserve">.   </w:t>
      </w:r>
    </w:p>
    <w:p w14:paraId="04920024" w14:textId="77777777" w:rsidR="009F6FAD" w:rsidRPr="006B2C3F" w:rsidRDefault="009F6FAD" w:rsidP="009F6FAD">
      <w:pPr>
        <w:pStyle w:val="ListParagraph"/>
        <w:rPr>
          <w:rFonts w:asciiTheme="minorHAnsi" w:hAnsiTheme="minorHAnsi" w:cstheme="minorHAnsi"/>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990"/>
        <w:gridCol w:w="1260"/>
        <w:gridCol w:w="2070"/>
        <w:gridCol w:w="1080"/>
        <w:gridCol w:w="1260"/>
      </w:tblGrid>
      <w:tr w:rsidR="00A4055F" w:rsidRPr="006B2C3F" w14:paraId="1BEB070F" w14:textId="77777777" w:rsidTr="00C07F0C">
        <w:tc>
          <w:tcPr>
            <w:tcW w:w="2070" w:type="dxa"/>
          </w:tcPr>
          <w:p w14:paraId="701C11F5" w14:textId="77777777" w:rsidR="00A4055F" w:rsidRPr="006B2C3F" w:rsidRDefault="006717AA" w:rsidP="00C07F0C">
            <w:pPr>
              <w:jc w:val="center"/>
              <w:rPr>
                <w:rFonts w:asciiTheme="minorHAnsi" w:hAnsiTheme="minorHAnsi" w:cstheme="minorHAnsi"/>
                <w:b/>
                <w:u w:val="single"/>
              </w:rPr>
            </w:pPr>
            <w:r w:rsidRPr="006B2C3F">
              <w:rPr>
                <w:rFonts w:asciiTheme="minorHAnsi" w:hAnsiTheme="minorHAnsi" w:cstheme="minorHAnsi"/>
              </w:rPr>
              <w:t xml:space="preserve">  </w:t>
            </w:r>
            <w:r w:rsidR="00A4055F" w:rsidRPr="006B2C3F">
              <w:rPr>
                <w:rFonts w:asciiTheme="minorHAnsi" w:hAnsiTheme="minorHAnsi" w:cstheme="minorHAnsi"/>
                <w:b/>
                <w:u w:val="single"/>
              </w:rPr>
              <w:t xml:space="preserve">FY </w:t>
            </w:r>
          </w:p>
          <w:p w14:paraId="7FE9DCA3" w14:textId="20938056" w:rsidR="00A4055F" w:rsidRPr="006B2C3F" w:rsidRDefault="00A81DAD" w:rsidP="00427E86">
            <w:pPr>
              <w:jc w:val="center"/>
              <w:rPr>
                <w:rFonts w:asciiTheme="minorHAnsi" w:hAnsiTheme="minorHAnsi" w:cstheme="minorHAnsi"/>
                <w:b/>
                <w:u w:val="single"/>
              </w:rPr>
            </w:pPr>
            <w:r w:rsidRPr="006B2C3F">
              <w:rPr>
                <w:rFonts w:asciiTheme="minorHAnsi" w:hAnsiTheme="minorHAnsi" w:cstheme="minorHAnsi"/>
                <w:b/>
                <w:u w:val="single"/>
              </w:rPr>
              <w:t>20</w:t>
            </w:r>
            <w:r w:rsidR="00427E86">
              <w:rPr>
                <w:rFonts w:asciiTheme="minorHAnsi" w:hAnsiTheme="minorHAnsi" w:cstheme="minorHAnsi"/>
                <w:b/>
                <w:u w:val="single"/>
              </w:rPr>
              <w:t>20</w:t>
            </w:r>
            <w:r w:rsidR="00C20CF1" w:rsidRPr="006B2C3F">
              <w:rPr>
                <w:rFonts w:asciiTheme="minorHAnsi" w:hAnsiTheme="minorHAnsi" w:cstheme="minorHAnsi"/>
                <w:b/>
                <w:u w:val="single"/>
              </w:rPr>
              <w:t>-20</w:t>
            </w:r>
            <w:r w:rsidR="00427E86">
              <w:rPr>
                <w:rFonts w:asciiTheme="minorHAnsi" w:hAnsiTheme="minorHAnsi" w:cstheme="minorHAnsi"/>
                <w:b/>
                <w:u w:val="single"/>
              </w:rPr>
              <w:t>21</w:t>
            </w:r>
          </w:p>
        </w:tc>
        <w:tc>
          <w:tcPr>
            <w:tcW w:w="990" w:type="dxa"/>
          </w:tcPr>
          <w:p w14:paraId="49C24423" w14:textId="77777777" w:rsidR="00A4055F" w:rsidRPr="006B2C3F" w:rsidRDefault="00A4055F" w:rsidP="00C07F0C">
            <w:pPr>
              <w:jc w:val="center"/>
              <w:rPr>
                <w:rFonts w:asciiTheme="minorHAnsi" w:hAnsiTheme="minorHAnsi" w:cstheme="minorHAnsi"/>
                <w:b/>
                <w:u w:val="single"/>
              </w:rPr>
            </w:pPr>
            <w:r w:rsidRPr="006B2C3F">
              <w:rPr>
                <w:rFonts w:asciiTheme="minorHAnsi" w:hAnsiTheme="minorHAnsi" w:cstheme="minorHAnsi"/>
                <w:b/>
                <w:u w:val="single"/>
              </w:rPr>
              <w:t># of Claims</w:t>
            </w:r>
          </w:p>
        </w:tc>
        <w:tc>
          <w:tcPr>
            <w:tcW w:w="1260" w:type="dxa"/>
          </w:tcPr>
          <w:p w14:paraId="3CBCD459" w14:textId="77777777" w:rsidR="00A4055F" w:rsidRPr="006B2C3F" w:rsidRDefault="00A4055F" w:rsidP="00C07F0C">
            <w:pPr>
              <w:jc w:val="center"/>
              <w:rPr>
                <w:rFonts w:asciiTheme="minorHAnsi" w:hAnsiTheme="minorHAnsi" w:cstheme="minorHAnsi"/>
                <w:b/>
                <w:u w:val="single"/>
              </w:rPr>
            </w:pPr>
          </w:p>
          <w:p w14:paraId="332B27CF" w14:textId="77777777" w:rsidR="00A4055F" w:rsidRPr="006B2C3F" w:rsidRDefault="00A4055F" w:rsidP="00C07F0C">
            <w:pPr>
              <w:jc w:val="center"/>
              <w:rPr>
                <w:rFonts w:asciiTheme="minorHAnsi" w:hAnsiTheme="minorHAnsi" w:cstheme="minorHAnsi"/>
                <w:b/>
                <w:u w:val="single"/>
              </w:rPr>
            </w:pPr>
            <w:r w:rsidRPr="006B2C3F">
              <w:rPr>
                <w:rFonts w:asciiTheme="minorHAnsi" w:hAnsiTheme="minorHAnsi" w:cstheme="minorHAnsi"/>
                <w:b/>
                <w:u w:val="single"/>
              </w:rPr>
              <w:t>$$</w:t>
            </w:r>
          </w:p>
        </w:tc>
        <w:tc>
          <w:tcPr>
            <w:tcW w:w="2070" w:type="dxa"/>
          </w:tcPr>
          <w:p w14:paraId="19A302FF" w14:textId="77777777" w:rsidR="00A4055F" w:rsidRPr="006B2C3F" w:rsidRDefault="00A4055F" w:rsidP="00C07F0C">
            <w:pPr>
              <w:jc w:val="center"/>
              <w:rPr>
                <w:rFonts w:asciiTheme="minorHAnsi" w:hAnsiTheme="minorHAnsi" w:cstheme="minorHAnsi"/>
                <w:b/>
                <w:u w:val="single"/>
              </w:rPr>
            </w:pPr>
            <w:r w:rsidRPr="006B2C3F">
              <w:rPr>
                <w:rFonts w:asciiTheme="minorHAnsi" w:hAnsiTheme="minorHAnsi" w:cstheme="minorHAnsi"/>
                <w:b/>
                <w:u w:val="single"/>
              </w:rPr>
              <w:t xml:space="preserve">FY </w:t>
            </w:r>
          </w:p>
          <w:p w14:paraId="1DB6BF77" w14:textId="22B41CFE" w:rsidR="00A4055F" w:rsidRPr="006B2C3F" w:rsidRDefault="00C20CF1" w:rsidP="00427E86">
            <w:pPr>
              <w:jc w:val="center"/>
              <w:rPr>
                <w:rFonts w:asciiTheme="minorHAnsi" w:hAnsiTheme="minorHAnsi" w:cstheme="minorHAnsi"/>
                <w:b/>
                <w:u w:val="single"/>
              </w:rPr>
            </w:pPr>
            <w:r w:rsidRPr="006B2C3F">
              <w:rPr>
                <w:rFonts w:asciiTheme="minorHAnsi" w:hAnsiTheme="minorHAnsi" w:cstheme="minorHAnsi"/>
                <w:b/>
                <w:u w:val="single"/>
              </w:rPr>
              <w:t>20</w:t>
            </w:r>
            <w:r w:rsidR="00A81DAD" w:rsidRPr="006B2C3F">
              <w:rPr>
                <w:rFonts w:asciiTheme="minorHAnsi" w:hAnsiTheme="minorHAnsi" w:cstheme="minorHAnsi"/>
                <w:b/>
                <w:u w:val="single"/>
              </w:rPr>
              <w:t>2</w:t>
            </w:r>
            <w:r w:rsidR="00427E86">
              <w:rPr>
                <w:rFonts w:asciiTheme="minorHAnsi" w:hAnsiTheme="minorHAnsi" w:cstheme="minorHAnsi"/>
                <w:b/>
                <w:u w:val="single"/>
              </w:rPr>
              <w:t>1</w:t>
            </w:r>
            <w:r w:rsidR="00A81DAD" w:rsidRPr="006B2C3F">
              <w:rPr>
                <w:rFonts w:asciiTheme="minorHAnsi" w:hAnsiTheme="minorHAnsi" w:cstheme="minorHAnsi"/>
                <w:b/>
                <w:u w:val="single"/>
              </w:rPr>
              <w:t>-202</w:t>
            </w:r>
            <w:r w:rsidR="00427E86">
              <w:rPr>
                <w:rFonts w:asciiTheme="minorHAnsi" w:hAnsiTheme="minorHAnsi" w:cstheme="minorHAnsi"/>
                <w:b/>
                <w:u w:val="single"/>
              </w:rPr>
              <w:t>2</w:t>
            </w:r>
          </w:p>
        </w:tc>
        <w:tc>
          <w:tcPr>
            <w:tcW w:w="1080" w:type="dxa"/>
          </w:tcPr>
          <w:p w14:paraId="06DBEF02" w14:textId="77777777" w:rsidR="00A4055F" w:rsidRPr="006B2C3F" w:rsidRDefault="00A4055F" w:rsidP="00C07F0C">
            <w:pPr>
              <w:jc w:val="center"/>
              <w:rPr>
                <w:rFonts w:asciiTheme="minorHAnsi" w:hAnsiTheme="minorHAnsi" w:cstheme="minorHAnsi"/>
                <w:b/>
                <w:u w:val="single"/>
              </w:rPr>
            </w:pPr>
            <w:r w:rsidRPr="006B2C3F">
              <w:rPr>
                <w:rFonts w:asciiTheme="minorHAnsi" w:hAnsiTheme="minorHAnsi" w:cstheme="minorHAnsi"/>
                <w:b/>
                <w:u w:val="single"/>
              </w:rPr>
              <w:t># of Claims</w:t>
            </w:r>
          </w:p>
        </w:tc>
        <w:tc>
          <w:tcPr>
            <w:tcW w:w="1260" w:type="dxa"/>
          </w:tcPr>
          <w:p w14:paraId="3E6CCABC" w14:textId="77777777" w:rsidR="00A4055F" w:rsidRPr="006B2C3F" w:rsidRDefault="00A4055F" w:rsidP="00C07F0C">
            <w:pPr>
              <w:jc w:val="center"/>
              <w:rPr>
                <w:rFonts w:asciiTheme="minorHAnsi" w:hAnsiTheme="minorHAnsi" w:cstheme="minorHAnsi"/>
                <w:b/>
                <w:u w:val="single"/>
              </w:rPr>
            </w:pPr>
          </w:p>
          <w:p w14:paraId="6EAA722C" w14:textId="77777777" w:rsidR="00A4055F" w:rsidRPr="006B2C3F" w:rsidRDefault="00A4055F" w:rsidP="00C07F0C">
            <w:pPr>
              <w:jc w:val="center"/>
              <w:rPr>
                <w:rFonts w:asciiTheme="minorHAnsi" w:hAnsiTheme="minorHAnsi" w:cstheme="minorHAnsi"/>
                <w:b/>
                <w:u w:val="single"/>
              </w:rPr>
            </w:pPr>
            <w:r w:rsidRPr="006B2C3F">
              <w:rPr>
                <w:rFonts w:asciiTheme="minorHAnsi" w:hAnsiTheme="minorHAnsi" w:cstheme="minorHAnsi"/>
                <w:b/>
                <w:u w:val="single"/>
              </w:rPr>
              <w:t>$$</w:t>
            </w:r>
          </w:p>
        </w:tc>
      </w:tr>
      <w:tr w:rsidR="008F0832" w:rsidRPr="006B2C3F" w14:paraId="00DF1359" w14:textId="77777777" w:rsidTr="00C07F0C">
        <w:tc>
          <w:tcPr>
            <w:tcW w:w="2070" w:type="dxa"/>
          </w:tcPr>
          <w:p w14:paraId="227A94B5" w14:textId="77777777" w:rsidR="008F0832" w:rsidRPr="006B2C3F" w:rsidRDefault="008F0832" w:rsidP="00C20CF1">
            <w:pPr>
              <w:jc w:val="center"/>
              <w:rPr>
                <w:rFonts w:asciiTheme="minorHAnsi" w:hAnsiTheme="minorHAnsi" w:cstheme="minorHAnsi"/>
              </w:rPr>
            </w:pPr>
          </w:p>
        </w:tc>
        <w:tc>
          <w:tcPr>
            <w:tcW w:w="990" w:type="dxa"/>
          </w:tcPr>
          <w:p w14:paraId="53A79774" w14:textId="77777777" w:rsidR="008F0832" w:rsidRPr="006B2C3F" w:rsidRDefault="008F0832" w:rsidP="00C20CF1">
            <w:pPr>
              <w:jc w:val="center"/>
              <w:rPr>
                <w:rFonts w:asciiTheme="minorHAnsi" w:hAnsiTheme="minorHAnsi" w:cstheme="minorHAnsi"/>
              </w:rPr>
            </w:pPr>
          </w:p>
        </w:tc>
        <w:tc>
          <w:tcPr>
            <w:tcW w:w="1260" w:type="dxa"/>
          </w:tcPr>
          <w:p w14:paraId="5F6A23B7" w14:textId="77777777" w:rsidR="008F0832" w:rsidRPr="006B2C3F" w:rsidRDefault="008F0832" w:rsidP="00C20CF1">
            <w:pPr>
              <w:jc w:val="right"/>
              <w:rPr>
                <w:rFonts w:asciiTheme="minorHAnsi" w:hAnsiTheme="minorHAnsi" w:cstheme="minorHAnsi"/>
              </w:rPr>
            </w:pPr>
          </w:p>
        </w:tc>
        <w:tc>
          <w:tcPr>
            <w:tcW w:w="2070" w:type="dxa"/>
          </w:tcPr>
          <w:p w14:paraId="05E916E0" w14:textId="77777777" w:rsidR="008F0832" w:rsidRPr="006B2C3F" w:rsidRDefault="008F0832" w:rsidP="00C20CF1">
            <w:pPr>
              <w:jc w:val="center"/>
              <w:rPr>
                <w:rFonts w:asciiTheme="minorHAnsi" w:hAnsiTheme="minorHAnsi" w:cstheme="minorHAnsi"/>
              </w:rPr>
            </w:pPr>
          </w:p>
        </w:tc>
        <w:tc>
          <w:tcPr>
            <w:tcW w:w="1080" w:type="dxa"/>
          </w:tcPr>
          <w:p w14:paraId="5A1F385C" w14:textId="77777777" w:rsidR="008F0832" w:rsidRPr="006B2C3F" w:rsidRDefault="008F0832" w:rsidP="00C20CF1">
            <w:pPr>
              <w:jc w:val="center"/>
              <w:rPr>
                <w:rFonts w:asciiTheme="minorHAnsi" w:hAnsiTheme="minorHAnsi" w:cstheme="minorHAnsi"/>
              </w:rPr>
            </w:pPr>
          </w:p>
        </w:tc>
        <w:tc>
          <w:tcPr>
            <w:tcW w:w="1260" w:type="dxa"/>
          </w:tcPr>
          <w:p w14:paraId="7AC208F8" w14:textId="77777777" w:rsidR="008F0832" w:rsidRPr="006B2C3F" w:rsidRDefault="008F0832" w:rsidP="00C20CF1">
            <w:pPr>
              <w:jc w:val="right"/>
              <w:rPr>
                <w:rFonts w:asciiTheme="minorHAnsi" w:hAnsiTheme="minorHAnsi" w:cstheme="minorHAnsi"/>
              </w:rPr>
            </w:pPr>
          </w:p>
        </w:tc>
      </w:tr>
      <w:tr w:rsidR="00862686" w:rsidRPr="006B2C3F" w14:paraId="65E9A1F5" w14:textId="77777777" w:rsidTr="00C07F0C">
        <w:tc>
          <w:tcPr>
            <w:tcW w:w="2070" w:type="dxa"/>
          </w:tcPr>
          <w:p w14:paraId="08F5FD8D" w14:textId="65AB0F47" w:rsidR="00862686" w:rsidRPr="006B2C3F" w:rsidRDefault="00862686" w:rsidP="00862686">
            <w:pPr>
              <w:jc w:val="center"/>
              <w:rPr>
                <w:rFonts w:asciiTheme="minorHAnsi" w:hAnsiTheme="minorHAnsi" w:cstheme="minorHAnsi"/>
              </w:rPr>
            </w:pPr>
            <w:r w:rsidRPr="006B2C3F">
              <w:rPr>
                <w:rFonts w:asciiTheme="minorHAnsi" w:hAnsiTheme="minorHAnsi" w:cstheme="minorHAnsi"/>
              </w:rPr>
              <w:t>July 2020</w:t>
            </w:r>
          </w:p>
        </w:tc>
        <w:tc>
          <w:tcPr>
            <w:tcW w:w="990" w:type="dxa"/>
          </w:tcPr>
          <w:p w14:paraId="600CB0E3" w14:textId="540E3DA0" w:rsidR="00862686" w:rsidRPr="006B2C3F" w:rsidRDefault="00862686" w:rsidP="00862686">
            <w:pPr>
              <w:jc w:val="center"/>
              <w:rPr>
                <w:rFonts w:asciiTheme="minorHAnsi" w:hAnsiTheme="minorHAnsi" w:cstheme="minorHAnsi"/>
              </w:rPr>
            </w:pPr>
            <w:r w:rsidRPr="006B2C3F">
              <w:rPr>
                <w:rFonts w:asciiTheme="minorHAnsi" w:hAnsiTheme="minorHAnsi" w:cstheme="minorHAnsi"/>
              </w:rPr>
              <w:t>1</w:t>
            </w:r>
          </w:p>
        </w:tc>
        <w:tc>
          <w:tcPr>
            <w:tcW w:w="1260" w:type="dxa"/>
          </w:tcPr>
          <w:p w14:paraId="61EACF50" w14:textId="758870FA" w:rsidR="00862686" w:rsidRPr="006B2C3F" w:rsidRDefault="00862686" w:rsidP="00862686">
            <w:pPr>
              <w:jc w:val="right"/>
              <w:rPr>
                <w:rFonts w:asciiTheme="minorHAnsi" w:hAnsiTheme="minorHAnsi" w:cstheme="minorHAnsi"/>
              </w:rPr>
            </w:pPr>
            <w:r w:rsidRPr="006B2C3F">
              <w:rPr>
                <w:rFonts w:asciiTheme="minorHAnsi" w:hAnsiTheme="minorHAnsi" w:cstheme="minorHAnsi"/>
              </w:rPr>
              <w:t>$483.55</w:t>
            </w:r>
          </w:p>
        </w:tc>
        <w:tc>
          <w:tcPr>
            <w:tcW w:w="2070" w:type="dxa"/>
          </w:tcPr>
          <w:p w14:paraId="0820264E" w14:textId="3208E1B3" w:rsidR="00862686" w:rsidRPr="006B2C3F" w:rsidRDefault="00862686" w:rsidP="00862686">
            <w:pPr>
              <w:jc w:val="center"/>
              <w:rPr>
                <w:rFonts w:asciiTheme="minorHAnsi" w:hAnsiTheme="minorHAnsi" w:cstheme="minorHAnsi"/>
              </w:rPr>
            </w:pPr>
            <w:r>
              <w:rPr>
                <w:rFonts w:asciiTheme="minorHAnsi" w:hAnsiTheme="minorHAnsi" w:cstheme="minorHAnsi"/>
              </w:rPr>
              <w:t>July 2021</w:t>
            </w:r>
          </w:p>
        </w:tc>
        <w:tc>
          <w:tcPr>
            <w:tcW w:w="1080" w:type="dxa"/>
          </w:tcPr>
          <w:p w14:paraId="546A2393" w14:textId="7F0FE385"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06E3A2CF" w14:textId="1F986D9D" w:rsidR="00862686" w:rsidRPr="006B2C3F" w:rsidRDefault="00862686" w:rsidP="00862686">
            <w:pPr>
              <w:jc w:val="right"/>
              <w:rPr>
                <w:rFonts w:asciiTheme="minorHAnsi" w:hAnsiTheme="minorHAnsi" w:cstheme="minorHAnsi"/>
              </w:rPr>
            </w:pPr>
            <w:r>
              <w:rPr>
                <w:rFonts w:asciiTheme="minorHAnsi" w:hAnsiTheme="minorHAnsi" w:cstheme="minorHAnsi"/>
              </w:rPr>
              <w:t>$0.00</w:t>
            </w:r>
          </w:p>
        </w:tc>
      </w:tr>
      <w:tr w:rsidR="00862686" w:rsidRPr="006B2C3F" w14:paraId="14A3AEAD" w14:textId="77777777" w:rsidTr="00C07F0C">
        <w:tc>
          <w:tcPr>
            <w:tcW w:w="2070" w:type="dxa"/>
          </w:tcPr>
          <w:p w14:paraId="4EF72E23" w14:textId="424BF298" w:rsidR="00862686" w:rsidRPr="006B2C3F" w:rsidRDefault="00862686" w:rsidP="00862686">
            <w:pPr>
              <w:jc w:val="center"/>
              <w:rPr>
                <w:rFonts w:asciiTheme="minorHAnsi" w:hAnsiTheme="minorHAnsi" w:cstheme="minorHAnsi"/>
              </w:rPr>
            </w:pPr>
            <w:r w:rsidRPr="006B2C3F">
              <w:rPr>
                <w:rFonts w:asciiTheme="minorHAnsi" w:hAnsiTheme="minorHAnsi" w:cstheme="minorHAnsi"/>
              </w:rPr>
              <w:t>August 2020</w:t>
            </w:r>
          </w:p>
        </w:tc>
        <w:tc>
          <w:tcPr>
            <w:tcW w:w="990" w:type="dxa"/>
          </w:tcPr>
          <w:p w14:paraId="7BB1D166" w14:textId="0919EE2E" w:rsidR="00862686" w:rsidRPr="006B2C3F" w:rsidRDefault="00862686" w:rsidP="00862686">
            <w:pPr>
              <w:jc w:val="center"/>
              <w:rPr>
                <w:rFonts w:asciiTheme="minorHAnsi" w:hAnsiTheme="minorHAnsi" w:cstheme="minorHAnsi"/>
              </w:rPr>
            </w:pPr>
            <w:r w:rsidRPr="006B2C3F">
              <w:rPr>
                <w:rFonts w:asciiTheme="minorHAnsi" w:hAnsiTheme="minorHAnsi" w:cstheme="minorHAnsi"/>
              </w:rPr>
              <w:t>1</w:t>
            </w:r>
          </w:p>
        </w:tc>
        <w:tc>
          <w:tcPr>
            <w:tcW w:w="1260" w:type="dxa"/>
          </w:tcPr>
          <w:p w14:paraId="6FBB2A57" w14:textId="35AEBACB" w:rsidR="00862686" w:rsidRPr="006B2C3F" w:rsidRDefault="00862686" w:rsidP="00862686">
            <w:pPr>
              <w:jc w:val="right"/>
              <w:rPr>
                <w:rFonts w:asciiTheme="minorHAnsi" w:hAnsiTheme="minorHAnsi" w:cstheme="minorHAnsi"/>
              </w:rPr>
            </w:pPr>
            <w:r w:rsidRPr="006B2C3F">
              <w:rPr>
                <w:rFonts w:asciiTheme="minorHAnsi" w:hAnsiTheme="minorHAnsi" w:cstheme="minorHAnsi"/>
              </w:rPr>
              <w:t>$385.13</w:t>
            </w:r>
          </w:p>
        </w:tc>
        <w:tc>
          <w:tcPr>
            <w:tcW w:w="2070" w:type="dxa"/>
          </w:tcPr>
          <w:p w14:paraId="7A544835" w14:textId="58A89110" w:rsidR="00862686" w:rsidRPr="006B2C3F" w:rsidRDefault="00862686" w:rsidP="00862686">
            <w:pPr>
              <w:jc w:val="center"/>
              <w:rPr>
                <w:rFonts w:asciiTheme="minorHAnsi" w:hAnsiTheme="minorHAnsi" w:cstheme="minorHAnsi"/>
              </w:rPr>
            </w:pPr>
            <w:r>
              <w:rPr>
                <w:rFonts w:asciiTheme="minorHAnsi" w:hAnsiTheme="minorHAnsi" w:cstheme="minorHAnsi"/>
              </w:rPr>
              <w:t>August 2021</w:t>
            </w:r>
          </w:p>
        </w:tc>
        <w:tc>
          <w:tcPr>
            <w:tcW w:w="1080" w:type="dxa"/>
          </w:tcPr>
          <w:p w14:paraId="0E631C28" w14:textId="5F2AAE66"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0B3BEA99" w14:textId="037155E7" w:rsidR="00862686" w:rsidRPr="006B2C3F" w:rsidRDefault="00862686" w:rsidP="00862686">
            <w:pPr>
              <w:jc w:val="right"/>
              <w:rPr>
                <w:rFonts w:asciiTheme="minorHAnsi" w:hAnsiTheme="minorHAnsi" w:cstheme="minorHAnsi"/>
              </w:rPr>
            </w:pPr>
            <w:r>
              <w:rPr>
                <w:rFonts w:asciiTheme="minorHAnsi" w:hAnsiTheme="minorHAnsi" w:cstheme="minorHAnsi"/>
              </w:rPr>
              <w:t>$0.00</w:t>
            </w:r>
          </w:p>
        </w:tc>
      </w:tr>
      <w:tr w:rsidR="00862686" w:rsidRPr="006B2C3F" w14:paraId="6BABE1B7" w14:textId="77777777" w:rsidTr="00E70343">
        <w:tc>
          <w:tcPr>
            <w:tcW w:w="2070" w:type="dxa"/>
          </w:tcPr>
          <w:p w14:paraId="6670D413" w14:textId="6F510330" w:rsidR="00862686" w:rsidRPr="006B2C3F" w:rsidRDefault="00862686" w:rsidP="00862686">
            <w:pPr>
              <w:jc w:val="center"/>
              <w:rPr>
                <w:rFonts w:asciiTheme="minorHAnsi" w:hAnsiTheme="minorHAnsi" w:cstheme="minorHAnsi"/>
              </w:rPr>
            </w:pPr>
            <w:r w:rsidRPr="006B2C3F">
              <w:rPr>
                <w:rFonts w:asciiTheme="minorHAnsi" w:hAnsiTheme="minorHAnsi" w:cstheme="minorHAnsi"/>
              </w:rPr>
              <w:t>September 2020</w:t>
            </w:r>
          </w:p>
        </w:tc>
        <w:tc>
          <w:tcPr>
            <w:tcW w:w="990" w:type="dxa"/>
            <w:tcBorders>
              <w:bottom w:val="single" w:sz="4" w:space="0" w:color="auto"/>
            </w:tcBorders>
          </w:tcPr>
          <w:p w14:paraId="1184C3B5" w14:textId="4E11EFE7" w:rsidR="00862686" w:rsidRPr="006B2C3F" w:rsidRDefault="00862686" w:rsidP="00862686">
            <w:pPr>
              <w:jc w:val="center"/>
              <w:rPr>
                <w:rFonts w:asciiTheme="minorHAnsi" w:hAnsiTheme="minorHAnsi" w:cstheme="minorHAnsi"/>
              </w:rPr>
            </w:pPr>
            <w:r w:rsidRPr="006B2C3F">
              <w:rPr>
                <w:rFonts w:asciiTheme="minorHAnsi" w:hAnsiTheme="minorHAnsi" w:cstheme="minorHAnsi"/>
              </w:rPr>
              <w:t>1</w:t>
            </w:r>
          </w:p>
        </w:tc>
        <w:tc>
          <w:tcPr>
            <w:tcW w:w="1260" w:type="dxa"/>
            <w:tcBorders>
              <w:bottom w:val="single" w:sz="4" w:space="0" w:color="auto"/>
            </w:tcBorders>
          </w:tcPr>
          <w:p w14:paraId="2D54B253" w14:textId="6099F1A8" w:rsidR="00862686" w:rsidRPr="006B2C3F" w:rsidRDefault="00862686" w:rsidP="00862686">
            <w:pPr>
              <w:jc w:val="right"/>
              <w:rPr>
                <w:rFonts w:asciiTheme="minorHAnsi" w:hAnsiTheme="minorHAnsi" w:cstheme="minorHAnsi"/>
              </w:rPr>
            </w:pPr>
            <w:r w:rsidRPr="006B2C3F">
              <w:rPr>
                <w:rFonts w:asciiTheme="minorHAnsi" w:hAnsiTheme="minorHAnsi" w:cstheme="minorHAnsi"/>
              </w:rPr>
              <w:t>$3,363.95</w:t>
            </w:r>
          </w:p>
        </w:tc>
        <w:tc>
          <w:tcPr>
            <w:tcW w:w="2070" w:type="dxa"/>
          </w:tcPr>
          <w:p w14:paraId="2549DD24" w14:textId="7B501465" w:rsidR="00862686" w:rsidRPr="006B2C3F" w:rsidRDefault="00862686" w:rsidP="00862686">
            <w:pPr>
              <w:jc w:val="center"/>
              <w:rPr>
                <w:rFonts w:asciiTheme="minorHAnsi" w:hAnsiTheme="minorHAnsi" w:cstheme="minorHAnsi"/>
              </w:rPr>
            </w:pPr>
            <w:r>
              <w:rPr>
                <w:rFonts w:asciiTheme="minorHAnsi" w:hAnsiTheme="minorHAnsi" w:cstheme="minorHAnsi"/>
              </w:rPr>
              <w:t>September 2021</w:t>
            </w:r>
          </w:p>
        </w:tc>
        <w:tc>
          <w:tcPr>
            <w:tcW w:w="1080" w:type="dxa"/>
          </w:tcPr>
          <w:p w14:paraId="1DB57064" w14:textId="501B7492"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54A57CA6" w14:textId="4853DA89" w:rsidR="00862686" w:rsidRPr="006B2C3F" w:rsidRDefault="00862686" w:rsidP="00862686">
            <w:pPr>
              <w:jc w:val="right"/>
              <w:rPr>
                <w:rFonts w:asciiTheme="minorHAnsi" w:hAnsiTheme="minorHAnsi" w:cstheme="minorHAnsi"/>
              </w:rPr>
            </w:pPr>
            <w:r>
              <w:rPr>
                <w:rFonts w:asciiTheme="minorHAnsi" w:hAnsiTheme="minorHAnsi" w:cstheme="minorHAnsi"/>
              </w:rPr>
              <w:t>$0.00</w:t>
            </w:r>
          </w:p>
        </w:tc>
      </w:tr>
      <w:tr w:rsidR="00862686" w:rsidRPr="006B2C3F" w14:paraId="16485CD9" w14:textId="77777777" w:rsidTr="00D439D4">
        <w:tc>
          <w:tcPr>
            <w:tcW w:w="2070" w:type="dxa"/>
          </w:tcPr>
          <w:p w14:paraId="3BFF1B86" w14:textId="5F43BEFC" w:rsidR="00862686" w:rsidRPr="006B2C3F" w:rsidRDefault="00862686" w:rsidP="00862686">
            <w:pPr>
              <w:jc w:val="center"/>
              <w:rPr>
                <w:rFonts w:asciiTheme="minorHAnsi" w:hAnsiTheme="minorHAnsi" w:cstheme="minorHAnsi"/>
              </w:rPr>
            </w:pPr>
            <w:r w:rsidRPr="006B2C3F">
              <w:rPr>
                <w:rFonts w:asciiTheme="minorHAnsi" w:hAnsiTheme="minorHAnsi" w:cstheme="minorHAnsi"/>
              </w:rPr>
              <w:t>October 2020</w:t>
            </w:r>
          </w:p>
        </w:tc>
        <w:tc>
          <w:tcPr>
            <w:tcW w:w="990" w:type="dxa"/>
            <w:shd w:val="clear" w:color="auto" w:fill="auto"/>
          </w:tcPr>
          <w:p w14:paraId="44CFA8D7" w14:textId="6ED55F57"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shd w:val="clear" w:color="auto" w:fill="auto"/>
          </w:tcPr>
          <w:p w14:paraId="6D8D0CAE" w14:textId="3D7F6015" w:rsidR="00862686" w:rsidRPr="006B2C3F" w:rsidRDefault="00862686" w:rsidP="00862686">
            <w:pPr>
              <w:jc w:val="right"/>
              <w:rPr>
                <w:rFonts w:asciiTheme="minorHAnsi" w:hAnsiTheme="minorHAnsi" w:cstheme="minorHAnsi"/>
              </w:rPr>
            </w:pPr>
            <w:r>
              <w:rPr>
                <w:rFonts w:asciiTheme="minorHAnsi" w:hAnsiTheme="minorHAnsi" w:cstheme="minorHAnsi"/>
              </w:rPr>
              <w:t>$0.00</w:t>
            </w:r>
          </w:p>
        </w:tc>
        <w:tc>
          <w:tcPr>
            <w:tcW w:w="2070" w:type="dxa"/>
          </w:tcPr>
          <w:p w14:paraId="572C617A" w14:textId="56EF7F6B" w:rsidR="00862686" w:rsidRPr="006B2C3F" w:rsidRDefault="00862686" w:rsidP="00862686">
            <w:pPr>
              <w:jc w:val="center"/>
              <w:rPr>
                <w:rFonts w:asciiTheme="minorHAnsi" w:hAnsiTheme="minorHAnsi" w:cstheme="minorHAnsi"/>
              </w:rPr>
            </w:pPr>
            <w:r>
              <w:rPr>
                <w:rFonts w:asciiTheme="minorHAnsi" w:hAnsiTheme="minorHAnsi" w:cstheme="minorHAnsi"/>
              </w:rPr>
              <w:t>October 2021</w:t>
            </w:r>
          </w:p>
        </w:tc>
        <w:tc>
          <w:tcPr>
            <w:tcW w:w="1080" w:type="dxa"/>
            <w:shd w:val="clear" w:color="auto" w:fill="auto"/>
          </w:tcPr>
          <w:p w14:paraId="5CA45F4F" w14:textId="19208A68" w:rsidR="00862686" w:rsidRPr="006B2C3F" w:rsidRDefault="00F44490" w:rsidP="00862686">
            <w:pPr>
              <w:jc w:val="center"/>
              <w:rPr>
                <w:rFonts w:asciiTheme="minorHAnsi" w:hAnsiTheme="minorHAnsi" w:cstheme="minorHAnsi"/>
              </w:rPr>
            </w:pPr>
            <w:r>
              <w:rPr>
                <w:rFonts w:asciiTheme="minorHAnsi" w:hAnsiTheme="minorHAnsi" w:cstheme="minorHAnsi"/>
              </w:rPr>
              <w:t>0</w:t>
            </w:r>
          </w:p>
        </w:tc>
        <w:tc>
          <w:tcPr>
            <w:tcW w:w="1260" w:type="dxa"/>
            <w:shd w:val="clear" w:color="auto" w:fill="auto"/>
          </w:tcPr>
          <w:p w14:paraId="28E9394F" w14:textId="52A79C71" w:rsidR="00F44490" w:rsidRPr="006B2C3F" w:rsidRDefault="00F44490" w:rsidP="00F44490">
            <w:pPr>
              <w:jc w:val="right"/>
              <w:rPr>
                <w:rFonts w:asciiTheme="minorHAnsi" w:hAnsiTheme="minorHAnsi" w:cstheme="minorHAnsi"/>
              </w:rPr>
            </w:pPr>
            <w:r>
              <w:rPr>
                <w:rFonts w:asciiTheme="minorHAnsi" w:hAnsiTheme="minorHAnsi" w:cstheme="minorHAnsi"/>
              </w:rPr>
              <w:t>$0.00</w:t>
            </w:r>
          </w:p>
        </w:tc>
      </w:tr>
      <w:tr w:rsidR="00862686" w:rsidRPr="006B2C3F" w14:paraId="67BC9403" w14:textId="77777777" w:rsidTr="00C07F0C">
        <w:tc>
          <w:tcPr>
            <w:tcW w:w="2070" w:type="dxa"/>
          </w:tcPr>
          <w:p w14:paraId="711EBFCE" w14:textId="13ACE2D6" w:rsidR="00862686" w:rsidRPr="006B2C3F" w:rsidRDefault="00862686" w:rsidP="00862686">
            <w:pPr>
              <w:jc w:val="center"/>
              <w:rPr>
                <w:rFonts w:asciiTheme="minorHAnsi" w:hAnsiTheme="minorHAnsi" w:cstheme="minorHAnsi"/>
              </w:rPr>
            </w:pPr>
            <w:r w:rsidRPr="006B2C3F">
              <w:rPr>
                <w:rFonts w:asciiTheme="minorHAnsi" w:hAnsiTheme="minorHAnsi" w:cstheme="minorHAnsi"/>
              </w:rPr>
              <w:t>November 2020</w:t>
            </w:r>
          </w:p>
        </w:tc>
        <w:tc>
          <w:tcPr>
            <w:tcW w:w="990" w:type="dxa"/>
          </w:tcPr>
          <w:p w14:paraId="43B12CE9" w14:textId="43D2E2F2"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7F14AFD9" w14:textId="554C9DD4" w:rsidR="00862686" w:rsidRPr="006B2C3F" w:rsidRDefault="00862686" w:rsidP="00862686">
            <w:pPr>
              <w:jc w:val="right"/>
              <w:rPr>
                <w:rFonts w:asciiTheme="minorHAnsi" w:hAnsiTheme="minorHAnsi" w:cstheme="minorHAnsi"/>
              </w:rPr>
            </w:pPr>
            <w:r>
              <w:rPr>
                <w:rFonts w:asciiTheme="minorHAnsi" w:hAnsiTheme="minorHAnsi" w:cstheme="minorHAnsi"/>
              </w:rPr>
              <w:t>$0.00</w:t>
            </w:r>
          </w:p>
        </w:tc>
        <w:tc>
          <w:tcPr>
            <w:tcW w:w="2070" w:type="dxa"/>
          </w:tcPr>
          <w:p w14:paraId="57AB036E" w14:textId="022B3CE6" w:rsidR="00862686" w:rsidRPr="006B2C3F" w:rsidRDefault="00862686" w:rsidP="00862686">
            <w:pPr>
              <w:jc w:val="center"/>
              <w:rPr>
                <w:rFonts w:asciiTheme="minorHAnsi" w:hAnsiTheme="minorHAnsi" w:cstheme="minorHAnsi"/>
              </w:rPr>
            </w:pPr>
            <w:r>
              <w:rPr>
                <w:rFonts w:asciiTheme="minorHAnsi" w:hAnsiTheme="minorHAnsi" w:cstheme="minorHAnsi"/>
              </w:rPr>
              <w:t>November 2021</w:t>
            </w:r>
          </w:p>
        </w:tc>
        <w:tc>
          <w:tcPr>
            <w:tcW w:w="1080" w:type="dxa"/>
          </w:tcPr>
          <w:p w14:paraId="56AF6681" w14:textId="2F0456D2" w:rsidR="00862686" w:rsidRPr="006B2C3F" w:rsidRDefault="00862686" w:rsidP="00862686">
            <w:pPr>
              <w:jc w:val="center"/>
              <w:rPr>
                <w:rFonts w:asciiTheme="minorHAnsi" w:hAnsiTheme="minorHAnsi" w:cstheme="minorHAnsi"/>
              </w:rPr>
            </w:pPr>
          </w:p>
        </w:tc>
        <w:tc>
          <w:tcPr>
            <w:tcW w:w="1260" w:type="dxa"/>
          </w:tcPr>
          <w:p w14:paraId="21FC5103" w14:textId="7B2E01B4" w:rsidR="00862686" w:rsidRPr="006B2C3F" w:rsidRDefault="00862686" w:rsidP="00862686">
            <w:pPr>
              <w:jc w:val="right"/>
              <w:rPr>
                <w:rFonts w:asciiTheme="minorHAnsi" w:hAnsiTheme="minorHAnsi" w:cstheme="minorHAnsi"/>
              </w:rPr>
            </w:pPr>
          </w:p>
        </w:tc>
      </w:tr>
      <w:tr w:rsidR="00862686" w:rsidRPr="006B2C3F" w14:paraId="51D014D7" w14:textId="77777777" w:rsidTr="00C07F0C">
        <w:tc>
          <w:tcPr>
            <w:tcW w:w="2070" w:type="dxa"/>
          </w:tcPr>
          <w:p w14:paraId="48873292" w14:textId="52902021" w:rsidR="00862686" w:rsidRPr="006B2C3F" w:rsidRDefault="00862686" w:rsidP="00862686">
            <w:pPr>
              <w:jc w:val="center"/>
              <w:rPr>
                <w:rFonts w:asciiTheme="minorHAnsi" w:hAnsiTheme="minorHAnsi" w:cstheme="minorHAnsi"/>
              </w:rPr>
            </w:pPr>
            <w:r w:rsidRPr="006B2C3F">
              <w:rPr>
                <w:rFonts w:asciiTheme="minorHAnsi" w:hAnsiTheme="minorHAnsi" w:cstheme="minorHAnsi"/>
              </w:rPr>
              <w:t>December 2020</w:t>
            </w:r>
          </w:p>
        </w:tc>
        <w:tc>
          <w:tcPr>
            <w:tcW w:w="990" w:type="dxa"/>
          </w:tcPr>
          <w:p w14:paraId="05ABF212" w14:textId="46ECE276"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307246A6" w14:textId="2F82FD34" w:rsidR="00862686" w:rsidRPr="006B2C3F" w:rsidRDefault="00862686" w:rsidP="00862686">
            <w:pPr>
              <w:jc w:val="right"/>
              <w:rPr>
                <w:rFonts w:asciiTheme="minorHAnsi" w:hAnsiTheme="minorHAnsi" w:cstheme="minorHAnsi"/>
              </w:rPr>
            </w:pPr>
            <w:r>
              <w:rPr>
                <w:rFonts w:asciiTheme="minorHAnsi" w:hAnsiTheme="minorHAnsi" w:cstheme="minorHAnsi"/>
              </w:rPr>
              <w:t>$0.00</w:t>
            </w:r>
          </w:p>
        </w:tc>
        <w:tc>
          <w:tcPr>
            <w:tcW w:w="2070" w:type="dxa"/>
          </w:tcPr>
          <w:p w14:paraId="2B0D2B4B" w14:textId="34805ABD" w:rsidR="00862686" w:rsidRPr="006B2C3F" w:rsidRDefault="00862686" w:rsidP="00862686">
            <w:pPr>
              <w:jc w:val="center"/>
              <w:rPr>
                <w:rFonts w:asciiTheme="minorHAnsi" w:hAnsiTheme="minorHAnsi" w:cstheme="minorHAnsi"/>
              </w:rPr>
            </w:pPr>
            <w:r>
              <w:rPr>
                <w:rFonts w:asciiTheme="minorHAnsi" w:hAnsiTheme="minorHAnsi" w:cstheme="minorHAnsi"/>
              </w:rPr>
              <w:t>December 2021</w:t>
            </w:r>
          </w:p>
        </w:tc>
        <w:tc>
          <w:tcPr>
            <w:tcW w:w="1080" w:type="dxa"/>
          </w:tcPr>
          <w:p w14:paraId="33429FAF" w14:textId="526BBFA1" w:rsidR="00862686" w:rsidRPr="006B2C3F" w:rsidRDefault="00862686" w:rsidP="00862686">
            <w:pPr>
              <w:jc w:val="center"/>
              <w:rPr>
                <w:rFonts w:asciiTheme="minorHAnsi" w:hAnsiTheme="minorHAnsi" w:cstheme="minorHAnsi"/>
              </w:rPr>
            </w:pPr>
          </w:p>
        </w:tc>
        <w:tc>
          <w:tcPr>
            <w:tcW w:w="1260" w:type="dxa"/>
          </w:tcPr>
          <w:p w14:paraId="1DF4C256" w14:textId="548376A7" w:rsidR="00862686" w:rsidRPr="006B2C3F" w:rsidRDefault="00862686" w:rsidP="00862686">
            <w:pPr>
              <w:jc w:val="right"/>
              <w:rPr>
                <w:rFonts w:asciiTheme="minorHAnsi" w:hAnsiTheme="minorHAnsi" w:cstheme="minorHAnsi"/>
              </w:rPr>
            </w:pPr>
          </w:p>
        </w:tc>
      </w:tr>
      <w:tr w:rsidR="00862686" w:rsidRPr="006B2C3F" w14:paraId="3CD4CB79" w14:textId="77777777" w:rsidTr="00C07F0C">
        <w:tc>
          <w:tcPr>
            <w:tcW w:w="2070" w:type="dxa"/>
          </w:tcPr>
          <w:p w14:paraId="36BC4D67" w14:textId="2EF61C8B" w:rsidR="00862686" w:rsidRPr="006B2C3F" w:rsidRDefault="00862686" w:rsidP="00862686">
            <w:pPr>
              <w:jc w:val="center"/>
              <w:rPr>
                <w:rFonts w:asciiTheme="minorHAnsi" w:hAnsiTheme="minorHAnsi" w:cstheme="minorHAnsi"/>
              </w:rPr>
            </w:pPr>
            <w:r w:rsidRPr="006B2C3F">
              <w:rPr>
                <w:rFonts w:asciiTheme="minorHAnsi" w:hAnsiTheme="minorHAnsi" w:cstheme="minorHAnsi"/>
              </w:rPr>
              <w:t>January  2021</w:t>
            </w:r>
          </w:p>
        </w:tc>
        <w:tc>
          <w:tcPr>
            <w:tcW w:w="990" w:type="dxa"/>
          </w:tcPr>
          <w:p w14:paraId="70F24554" w14:textId="42DF4771"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195A8A59" w14:textId="2FBE4248" w:rsidR="00862686" w:rsidRPr="006B2C3F" w:rsidRDefault="00862686" w:rsidP="00862686">
            <w:pPr>
              <w:jc w:val="right"/>
              <w:rPr>
                <w:rFonts w:asciiTheme="minorHAnsi" w:hAnsiTheme="minorHAnsi" w:cstheme="minorHAnsi"/>
              </w:rPr>
            </w:pPr>
            <w:r>
              <w:rPr>
                <w:rFonts w:asciiTheme="minorHAnsi" w:hAnsiTheme="minorHAnsi" w:cstheme="minorHAnsi"/>
              </w:rPr>
              <w:t>$0.00</w:t>
            </w:r>
          </w:p>
        </w:tc>
        <w:tc>
          <w:tcPr>
            <w:tcW w:w="2070" w:type="dxa"/>
          </w:tcPr>
          <w:p w14:paraId="417A4249" w14:textId="314FD575" w:rsidR="00862686" w:rsidRPr="006B2C3F" w:rsidRDefault="00862686" w:rsidP="00862686">
            <w:pPr>
              <w:jc w:val="center"/>
              <w:rPr>
                <w:rFonts w:asciiTheme="minorHAnsi" w:hAnsiTheme="minorHAnsi" w:cstheme="minorHAnsi"/>
              </w:rPr>
            </w:pPr>
            <w:r>
              <w:rPr>
                <w:rFonts w:asciiTheme="minorHAnsi" w:hAnsiTheme="minorHAnsi" w:cstheme="minorHAnsi"/>
              </w:rPr>
              <w:t>January  2022</w:t>
            </w:r>
          </w:p>
        </w:tc>
        <w:tc>
          <w:tcPr>
            <w:tcW w:w="1080" w:type="dxa"/>
          </w:tcPr>
          <w:p w14:paraId="0A4DCF14" w14:textId="3B314F4E" w:rsidR="00862686" w:rsidRPr="006B2C3F" w:rsidRDefault="00862686" w:rsidP="00862686">
            <w:pPr>
              <w:jc w:val="center"/>
              <w:rPr>
                <w:rFonts w:asciiTheme="minorHAnsi" w:hAnsiTheme="minorHAnsi" w:cstheme="minorHAnsi"/>
              </w:rPr>
            </w:pPr>
          </w:p>
        </w:tc>
        <w:tc>
          <w:tcPr>
            <w:tcW w:w="1260" w:type="dxa"/>
          </w:tcPr>
          <w:p w14:paraId="660DDC99" w14:textId="0AA370F6" w:rsidR="00862686" w:rsidRPr="006B2C3F" w:rsidRDefault="00862686" w:rsidP="00862686">
            <w:pPr>
              <w:jc w:val="right"/>
              <w:rPr>
                <w:rFonts w:asciiTheme="minorHAnsi" w:hAnsiTheme="minorHAnsi" w:cstheme="minorHAnsi"/>
              </w:rPr>
            </w:pPr>
          </w:p>
        </w:tc>
      </w:tr>
      <w:tr w:rsidR="00862686" w:rsidRPr="006B2C3F" w14:paraId="1B6BED74" w14:textId="77777777" w:rsidTr="00C07F0C">
        <w:tc>
          <w:tcPr>
            <w:tcW w:w="2070" w:type="dxa"/>
          </w:tcPr>
          <w:p w14:paraId="4A8EBE64" w14:textId="6A403BDD" w:rsidR="00862686" w:rsidRPr="006B2C3F" w:rsidRDefault="00862686" w:rsidP="00862686">
            <w:pPr>
              <w:jc w:val="center"/>
              <w:rPr>
                <w:rFonts w:asciiTheme="minorHAnsi" w:hAnsiTheme="minorHAnsi" w:cstheme="minorHAnsi"/>
              </w:rPr>
            </w:pPr>
            <w:r w:rsidRPr="006B2C3F">
              <w:rPr>
                <w:rFonts w:asciiTheme="minorHAnsi" w:hAnsiTheme="minorHAnsi" w:cstheme="minorHAnsi"/>
              </w:rPr>
              <w:t>February  2021</w:t>
            </w:r>
          </w:p>
        </w:tc>
        <w:tc>
          <w:tcPr>
            <w:tcW w:w="990" w:type="dxa"/>
          </w:tcPr>
          <w:p w14:paraId="612AEF92" w14:textId="2387AECC"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4735ADCC" w14:textId="4BDA1B59" w:rsidR="00862686" w:rsidRPr="006B2C3F" w:rsidRDefault="00862686" w:rsidP="00862686">
            <w:pPr>
              <w:jc w:val="right"/>
              <w:rPr>
                <w:rFonts w:asciiTheme="minorHAnsi" w:hAnsiTheme="minorHAnsi" w:cstheme="minorHAnsi"/>
              </w:rPr>
            </w:pPr>
            <w:r>
              <w:rPr>
                <w:rFonts w:asciiTheme="minorHAnsi" w:hAnsiTheme="minorHAnsi" w:cstheme="minorHAnsi"/>
              </w:rPr>
              <w:t>$0.00</w:t>
            </w:r>
          </w:p>
        </w:tc>
        <w:tc>
          <w:tcPr>
            <w:tcW w:w="2070" w:type="dxa"/>
          </w:tcPr>
          <w:p w14:paraId="71594B51" w14:textId="7D5B6E4E" w:rsidR="00862686" w:rsidRPr="006B2C3F" w:rsidRDefault="00862686" w:rsidP="00862686">
            <w:pPr>
              <w:jc w:val="center"/>
              <w:rPr>
                <w:rFonts w:asciiTheme="minorHAnsi" w:hAnsiTheme="minorHAnsi" w:cstheme="minorHAnsi"/>
              </w:rPr>
            </w:pPr>
            <w:r>
              <w:rPr>
                <w:rFonts w:asciiTheme="minorHAnsi" w:hAnsiTheme="minorHAnsi" w:cstheme="minorHAnsi"/>
              </w:rPr>
              <w:t>February  2022</w:t>
            </w:r>
          </w:p>
        </w:tc>
        <w:tc>
          <w:tcPr>
            <w:tcW w:w="1080" w:type="dxa"/>
          </w:tcPr>
          <w:p w14:paraId="09AB44F6" w14:textId="689DC35D" w:rsidR="00862686" w:rsidRPr="006B2C3F" w:rsidRDefault="00862686" w:rsidP="00862686">
            <w:pPr>
              <w:jc w:val="center"/>
              <w:rPr>
                <w:rFonts w:asciiTheme="minorHAnsi" w:hAnsiTheme="minorHAnsi" w:cstheme="minorHAnsi"/>
              </w:rPr>
            </w:pPr>
          </w:p>
        </w:tc>
        <w:tc>
          <w:tcPr>
            <w:tcW w:w="1260" w:type="dxa"/>
          </w:tcPr>
          <w:p w14:paraId="0A813F74" w14:textId="6DBC372E" w:rsidR="00862686" w:rsidRPr="006B2C3F" w:rsidRDefault="00862686" w:rsidP="00862686">
            <w:pPr>
              <w:jc w:val="right"/>
              <w:rPr>
                <w:rFonts w:asciiTheme="minorHAnsi" w:hAnsiTheme="minorHAnsi" w:cstheme="minorHAnsi"/>
              </w:rPr>
            </w:pPr>
          </w:p>
        </w:tc>
      </w:tr>
      <w:tr w:rsidR="00862686" w:rsidRPr="006B2C3F" w14:paraId="5BB0FF07" w14:textId="77777777" w:rsidTr="00C07F0C">
        <w:tc>
          <w:tcPr>
            <w:tcW w:w="2070" w:type="dxa"/>
          </w:tcPr>
          <w:p w14:paraId="16814A58" w14:textId="2CD0EE6F" w:rsidR="00862686" w:rsidRPr="006B2C3F" w:rsidRDefault="00862686" w:rsidP="00862686">
            <w:pPr>
              <w:jc w:val="center"/>
              <w:rPr>
                <w:rFonts w:asciiTheme="minorHAnsi" w:hAnsiTheme="minorHAnsi" w:cstheme="minorHAnsi"/>
              </w:rPr>
            </w:pPr>
            <w:r w:rsidRPr="006B2C3F">
              <w:rPr>
                <w:rFonts w:asciiTheme="minorHAnsi" w:hAnsiTheme="minorHAnsi" w:cstheme="minorHAnsi"/>
              </w:rPr>
              <w:t>March  2021</w:t>
            </w:r>
          </w:p>
        </w:tc>
        <w:tc>
          <w:tcPr>
            <w:tcW w:w="990" w:type="dxa"/>
          </w:tcPr>
          <w:p w14:paraId="790DC537" w14:textId="21D87980"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2053D87A" w14:textId="6A2C0FF2" w:rsidR="00862686" w:rsidRPr="006B2C3F" w:rsidRDefault="00862686" w:rsidP="00862686">
            <w:pPr>
              <w:jc w:val="right"/>
              <w:rPr>
                <w:rFonts w:asciiTheme="minorHAnsi" w:hAnsiTheme="minorHAnsi" w:cstheme="minorHAnsi"/>
              </w:rPr>
            </w:pPr>
            <w:r>
              <w:rPr>
                <w:rFonts w:asciiTheme="minorHAnsi" w:hAnsiTheme="minorHAnsi" w:cstheme="minorHAnsi"/>
              </w:rPr>
              <w:t>$0.00</w:t>
            </w:r>
          </w:p>
        </w:tc>
        <w:tc>
          <w:tcPr>
            <w:tcW w:w="2070" w:type="dxa"/>
          </w:tcPr>
          <w:p w14:paraId="4BA47FC9" w14:textId="4EAB4AA1" w:rsidR="00862686" w:rsidRPr="006B2C3F" w:rsidRDefault="00862686" w:rsidP="00862686">
            <w:pPr>
              <w:jc w:val="center"/>
              <w:rPr>
                <w:rFonts w:asciiTheme="minorHAnsi" w:hAnsiTheme="minorHAnsi" w:cstheme="minorHAnsi"/>
              </w:rPr>
            </w:pPr>
            <w:r>
              <w:rPr>
                <w:rFonts w:asciiTheme="minorHAnsi" w:hAnsiTheme="minorHAnsi" w:cstheme="minorHAnsi"/>
              </w:rPr>
              <w:t>March  2022</w:t>
            </w:r>
          </w:p>
        </w:tc>
        <w:tc>
          <w:tcPr>
            <w:tcW w:w="1080" w:type="dxa"/>
          </w:tcPr>
          <w:p w14:paraId="00C71618" w14:textId="77777777" w:rsidR="00862686" w:rsidRPr="006B2C3F" w:rsidRDefault="00862686" w:rsidP="00862686">
            <w:pPr>
              <w:jc w:val="center"/>
              <w:rPr>
                <w:rFonts w:asciiTheme="minorHAnsi" w:hAnsiTheme="minorHAnsi" w:cstheme="minorHAnsi"/>
              </w:rPr>
            </w:pPr>
          </w:p>
        </w:tc>
        <w:tc>
          <w:tcPr>
            <w:tcW w:w="1260" w:type="dxa"/>
          </w:tcPr>
          <w:p w14:paraId="70A7428D" w14:textId="77777777" w:rsidR="00862686" w:rsidRPr="006B2C3F" w:rsidRDefault="00862686" w:rsidP="00862686">
            <w:pPr>
              <w:jc w:val="right"/>
              <w:rPr>
                <w:rFonts w:asciiTheme="minorHAnsi" w:hAnsiTheme="minorHAnsi" w:cstheme="minorHAnsi"/>
              </w:rPr>
            </w:pPr>
          </w:p>
        </w:tc>
      </w:tr>
      <w:tr w:rsidR="00862686" w:rsidRPr="006B2C3F" w14:paraId="2000F68F" w14:textId="77777777" w:rsidTr="00C07F0C">
        <w:tc>
          <w:tcPr>
            <w:tcW w:w="2070" w:type="dxa"/>
          </w:tcPr>
          <w:p w14:paraId="303492D3" w14:textId="5417E7C7" w:rsidR="00862686" w:rsidRPr="006B2C3F" w:rsidRDefault="00862686" w:rsidP="00862686">
            <w:pPr>
              <w:jc w:val="center"/>
              <w:rPr>
                <w:rFonts w:asciiTheme="minorHAnsi" w:hAnsiTheme="minorHAnsi" w:cstheme="minorHAnsi"/>
              </w:rPr>
            </w:pPr>
            <w:r w:rsidRPr="006B2C3F">
              <w:rPr>
                <w:rFonts w:asciiTheme="minorHAnsi" w:hAnsiTheme="minorHAnsi" w:cstheme="minorHAnsi"/>
              </w:rPr>
              <w:t>April  2021</w:t>
            </w:r>
          </w:p>
        </w:tc>
        <w:tc>
          <w:tcPr>
            <w:tcW w:w="990" w:type="dxa"/>
          </w:tcPr>
          <w:p w14:paraId="6BF175FA" w14:textId="06BD1563"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2947E30B" w14:textId="1EEA2772" w:rsidR="00862686" w:rsidRPr="006B2C3F" w:rsidRDefault="00862686" w:rsidP="00862686">
            <w:pPr>
              <w:jc w:val="right"/>
              <w:rPr>
                <w:rFonts w:asciiTheme="minorHAnsi" w:hAnsiTheme="minorHAnsi" w:cstheme="minorHAnsi"/>
              </w:rPr>
            </w:pPr>
            <w:r>
              <w:rPr>
                <w:rFonts w:asciiTheme="minorHAnsi" w:hAnsiTheme="minorHAnsi" w:cstheme="minorHAnsi"/>
              </w:rPr>
              <w:t>$0.00</w:t>
            </w:r>
          </w:p>
        </w:tc>
        <w:tc>
          <w:tcPr>
            <w:tcW w:w="2070" w:type="dxa"/>
          </w:tcPr>
          <w:p w14:paraId="45DDF423" w14:textId="4A280A2C" w:rsidR="00862686" w:rsidRPr="006B2C3F" w:rsidRDefault="00862686" w:rsidP="00862686">
            <w:pPr>
              <w:jc w:val="center"/>
              <w:rPr>
                <w:rFonts w:asciiTheme="minorHAnsi" w:hAnsiTheme="minorHAnsi" w:cstheme="minorHAnsi"/>
              </w:rPr>
            </w:pPr>
            <w:r>
              <w:rPr>
                <w:rFonts w:asciiTheme="minorHAnsi" w:hAnsiTheme="minorHAnsi" w:cstheme="minorHAnsi"/>
              </w:rPr>
              <w:t>April  2022</w:t>
            </w:r>
          </w:p>
        </w:tc>
        <w:tc>
          <w:tcPr>
            <w:tcW w:w="1080" w:type="dxa"/>
          </w:tcPr>
          <w:p w14:paraId="6EEBC611" w14:textId="77777777" w:rsidR="00862686" w:rsidRPr="006B2C3F" w:rsidRDefault="00862686" w:rsidP="00862686">
            <w:pPr>
              <w:jc w:val="center"/>
              <w:rPr>
                <w:rFonts w:asciiTheme="minorHAnsi" w:hAnsiTheme="minorHAnsi" w:cstheme="minorHAnsi"/>
              </w:rPr>
            </w:pPr>
          </w:p>
        </w:tc>
        <w:tc>
          <w:tcPr>
            <w:tcW w:w="1260" w:type="dxa"/>
          </w:tcPr>
          <w:p w14:paraId="661A74D5" w14:textId="77777777" w:rsidR="00862686" w:rsidRPr="006B2C3F" w:rsidRDefault="00862686" w:rsidP="00862686">
            <w:pPr>
              <w:jc w:val="right"/>
              <w:rPr>
                <w:rFonts w:asciiTheme="minorHAnsi" w:hAnsiTheme="minorHAnsi" w:cstheme="minorHAnsi"/>
              </w:rPr>
            </w:pPr>
          </w:p>
        </w:tc>
      </w:tr>
      <w:tr w:rsidR="00862686" w:rsidRPr="006B2C3F" w14:paraId="06E1D351" w14:textId="77777777" w:rsidTr="00C07F0C">
        <w:tc>
          <w:tcPr>
            <w:tcW w:w="2070" w:type="dxa"/>
          </w:tcPr>
          <w:p w14:paraId="5FFF83FE" w14:textId="55FC32EB" w:rsidR="00862686" w:rsidRPr="006B2C3F" w:rsidRDefault="00862686" w:rsidP="00862686">
            <w:pPr>
              <w:jc w:val="center"/>
              <w:rPr>
                <w:rFonts w:asciiTheme="minorHAnsi" w:hAnsiTheme="minorHAnsi" w:cstheme="minorHAnsi"/>
              </w:rPr>
            </w:pPr>
            <w:r w:rsidRPr="006B2C3F">
              <w:rPr>
                <w:rFonts w:asciiTheme="minorHAnsi" w:hAnsiTheme="minorHAnsi" w:cstheme="minorHAnsi"/>
              </w:rPr>
              <w:t>May  2021</w:t>
            </w:r>
          </w:p>
        </w:tc>
        <w:tc>
          <w:tcPr>
            <w:tcW w:w="990" w:type="dxa"/>
          </w:tcPr>
          <w:p w14:paraId="6877A261" w14:textId="44D5CCBD"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509D4DC9" w14:textId="591C35EA" w:rsidR="00862686" w:rsidRPr="006B2C3F" w:rsidRDefault="00862686" w:rsidP="00862686">
            <w:pPr>
              <w:jc w:val="right"/>
              <w:rPr>
                <w:rFonts w:asciiTheme="minorHAnsi" w:hAnsiTheme="minorHAnsi" w:cstheme="minorHAnsi"/>
              </w:rPr>
            </w:pPr>
            <w:r>
              <w:rPr>
                <w:rFonts w:asciiTheme="minorHAnsi" w:hAnsiTheme="minorHAnsi" w:cstheme="minorHAnsi"/>
              </w:rPr>
              <w:t>$0.00</w:t>
            </w:r>
          </w:p>
        </w:tc>
        <w:tc>
          <w:tcPr>
            <w:tcW w:w="2070" w:type="dxa"/>
          </w:tcPr>
          <w:p w14:paraId="3DBDFD19" w14:textId="1EC53049" w:rsidR="00862686" w:rsidRPr="006B2C3F" w:rsidRDefault="00862686" w:rsidP="00862686">
            <w:pPr>
              <w:jc w:val="center"/>
              <w:rPr>
                <w:rFonts w:asciiTheme="minorHAnsi" w:hAnsiTheme="minorHAnsi" w:cstheme="minorHAnsi"/>
              </w:rPr>
            </w:pPr>
            <w:r>
              <w:rPr>
                <w:rFonts w:asciiTheme="minorHAnsi" w:hAnsiTheme="minorHAnsi" w:cstheme="minorHAnsi"/>
              </w:rPr>
              <w:t>May  2022</w:t>
            </w:r>
          </w:p>
        </w:tc>
        <w:tc>
          <w:tcPr>
            <w:tcW w:w="1080" w:type="dxa"/>
          </w:tcPr>
          <w:p w14:paraId="3CA38332" w14:textId="77777777" w:rsidR="00862686" w:rsidRPr="006B2C3F" w:rsidRDefault="00862686" w:rsidP="00862686">
            <w:pPr>
              <w:jc w:val="center"/>
              <w:rPr>
                <w:rFonts w:asciiTheme="minorHAnsi" w:hAnsiTheme="minorHAnsi" w:cstheme="minorHAnsi"/>
              </w:rPr>
            </w:pPr>
          </w:p>
        </w:tc>
        <w:tc>
          <w:tcPr>
            <w:tcW w:w="1260" w:type="dxa"/>
          </w:tcPr>
          <w:p w14:paraId="67ECEA35" w14:textId="77777777" w:rsidR="00862686" w:rsidRPr="006B2C3F" w:rsidRDefault="00862686" w:rsidP="00862686">
            <w:pPr>
              <w:jc w:val="right"/>
              <w:rPr>
                <w:rFonts w:asciiTheme="minorHAnsi" w:hAnsiTheme="minorHAnsi" w:cstheme="minorHAnsi"/>
              </w:rPr>
            </w:pPr>
          </w:p>
        </w:tc>
      </w:tr>
      <w:tr w:rsidR="00862686" w:rsidRPr="006B2C3F" w14:paraId="52D578FE" w14:textId="77777777" w:rsidTr="00C07F0C">
        <w:tc>
          <w:tcPr>
            <w:tcW w:w="2070" w:type="dxa"/>
          </w:tcPr>
          <w:p w14:paraId="207478A9" w14:textId="1FB39BA7" w:rsidR="00862686" w:rsidRPr="006B2C3F" w:rsidRDefault="00862686" w:rsidP="00862686">
            <w:pPr>
              <w:jc w:val="center"/>
              <w:rPr>
                <w:rFonts w:asciiTheme="minorHAnsi" w:hAnsiTheme="minorHAnsi" w:cstheme="minorHAnsi"/>
              </w:rPr>
            </w:pPr>
            <w:r w:rsidRPr="006B2C3F">
              <w:rPr>
                <w:rFonts w:asciiTheme="minorHAnsi" w:hAnsiTheme="minorHAnsi" w:cstheme="minorHAnsi"/>
              </w:rPr>
              <w:t>June  2021</w:t>
            </w:r>
          </w:p>
        </w:tc>
        <w:tc>
          <w:tcPr>
            <w:tcW w:w="990" w:type="dxa"/>
          </w:tcPr>
          <w:p w14:paraId="2F45A1A5" w14:textId="2A4D483F" w:rsidR="00862686" w:rsidRPr="006B2C3F" w:rsidRDefault="00862686" w:rsidP="00862686">
            <w:pPr>
              <w:jc w:val="center"/>
              <w:rPr>
                <w:rFonts w:asciiTheme="minorHAnsi" w:hAnsiTheme="minorHAnsi" w:cstheme="minorHAnsi"/>
              </w:rPr>
            </w:pPr>
            <w:r>
              <w:rPr>
                <w:rFonts w:asciiTheme="minorHAnsi" w:hAnsiTheme="minorHAnsi" w:cstheme="minorHAnsi"/>
              </w:rPr>
              <w:t>1</w:t>
            </w:r>
          </w:p>
        </w:tc>
        <w:tc>
          <w:tcPr>
            <w:tcW w:w="1260" w:type="dxa"/>
          </w:tcPr>
          <w:p w14:paraId="1D56FDE7" w14:textId="7081BF0F" w:rsidR="00862686" w:rsidRPr="006B2C3F" w:rsidRDefault="00862686" w:rsidP="00862686">
            <w:pPr>
              <w:jc w:val="right"/>
              <w:rPr>
                <w:rFonts w:asciiTheme="minorHAnsi" w:hAnsiTheme="minorHAnsi" w:cstheme="minorHAnsi"/>
              </w:rPr>
            </w:pPr>
            <w:r>
              <w:rPr>
                <w:rFonts w:asciiTheme="minorHAnsi" w:hAnsiTheme="minorHAnsi" w:cstheme="minorHAnsi"/>
              </w:rPr>
              <w:t>$285.00</w:t>
            </w:r>
          </w:p>
        </w:tc>
        <w:tc>
          <w:tcPr>
            <w:tcW w:w="2070" w:type="dxa"/>
          </w:tcPr>
          <w:p w14:paraId="2D573AEB" w14:textId="47C3E83E" w:rsidR="00862686" w:rsidRPr="006B2C3F" w:rsidRDefault="00862686" w:rsidP="00862686">
            <w:pPr>
              <w:jc w:val="center"/>
              <w:rPr>
                <w:rFonts w:asciiTheme="minorHAnsi" w:hAnsiTheme="minorHAnsi" w:cstheme="minorHAnsi"/>
              </w:rPr>
            </w:pPr>
            <w:r w:rsidRPr="006B2C3F">
              <w:rPr>
                <w:rFonts w:asciiTheme="minorHAnsi" w:hAnsiTheme="minorHAnsi" w:cstheme="minorHAnsi"/>
              </w:rPr>
              <w:t xml:space="preserve">June  </w:t>
            </w:r>
            <w:r>
              <w:rPr>
                <w:rFonts w:asciiTheme="minorHAnsi" w:hAnsiTheme="minorHAnsi" w:cstheme="minorHAnsi"/>
              </w:rPr>
              <w:t>2022</w:t>
            </w:r>
          </w:p>
        </w:tc>
        <w:tc>
          <w:tcPr>
            <w:tcW w:w="1080" w:type="dxa"/>
          </w:tcPr>
          <w:p w14:paraId="067C2576" w14:textId="77777777" w:rsidR="00862686" w:rsidRPr="006B2C3F" w:rsidRDefault="00862686" w:rsidP="00862686">
            <w:pPr>
              <w:jc w:val="center"/>
              <w:rPr>
                <w:rFonts w:asciiTheme="minorHAnsi" w:hAnsiTheme="minorHAnsi" w:cstheme="minorHAnsi"/>
              </w:rPr>
            </w:pPr>
          </w:p>
        </w:tc>
        <w:tc>
          <w:tcPr>
            <w:tcW w:w="1260" w:type="dxa"/>
          </w:tcPr>
          <w:p w14:paraId="63B5DC68" w14:textId="77777777" w:rsidR="00862686" w:rsidRPr="006B2C3F" w:rsidRDefault="00862686" w:rsidP="00862686">
            <w:pPr>
              <w:jc w:val="right"/>
              <w:rPr>
                <w:rFonts w:asciiTheme="minorHAnsi" w:hAnsiTheme="minorHAnsi" w:cstheme="minorHAnsi"/>
              </w:rPr>
            </w:pPr>
          </w:p>
        </w:tc>
      </w:tr>
    </w:tbl>
    <w:p w14:paraId="628F81BC" w14:textId="33D3AA5F" w:rsidR="00A4055F" w:rsidRPr="006B2C3F" w:rsidRDefault="00C44ADD" w:rsidP="00A4055F">
      <w:pPr>
        <w:pStyle w:val="ListParagraph"/>
        <w:ind w:left="1080"/>
        <w:rPr>
          <w:rFonts w:asciiTheme="minorHAnsi" w:hAnsiTheme="minorHAnsi" w:cstheme="minorHAnsi"/>
        </w:rPr>
      </w:pPr>
      <w:r w:rsidRPr="006B2C3F">
        <w:rPr>
          <w:rFonts w:asciiTheme="minorHAnsi" w:hAnsiTheme="minorHAnsi" w:cstheme="minorHAnsi"/>
        </w:rPr>
        <w:lastRenderedPageBreak/>
        <w:tab/>
      </w:r>
      <w:r w:rsidRPr="006B2C3F">
        <w:rPr>
          <w:rFonts w:asciiTheme="minorHAnsi" w:hAnsiTheme="minorHAnsi" w:cstheme="minorHAnsi"/>
        </w:rPr>
        <w:tab/>
      </w:r>
      <w:r w:rsidRPr="006B2C3F">
        <w:rPr>
          <w:rFonts w:asciiTheme="minorHAnsi" w:hAnsiTheme="minorHAnsi" w:cstheme="minorHAnsi"/>
        </w:rPr>
        <w:tab/>
      </w:r>
      <w:r w:rsidRPr="006B2C3F">
        <w:rPr>
          <w:rFonts w:asciiTheme="minorHAnsi" w:hAnsiTheme="minorHAnsi" w:cstheme="minorHAnsi"/>
        </w:rPr>
        <w:tab/>
      </w:r>
      <w:r w:rsidRPr="006B2C3F">
        <w:rPr>
          <w:rFonts w:asciiTheme="minorHAnsi" w:hAnsiTheme="minorHAnsi" w:cstheme="minorHAnsi"/>
        </w:rPr>
        <w:tab/>
      </w:r>
      <w:r w:rsidRPr="006B2C3F">
        <w:rPr>
          <w:rFonts w:asciiTheme="minorHAnsi" w:hAnsiTheme="minorHAnsi" w:cstheme="minorHAnsi"/>
        </w:rPr>
        <w:tab/>
      </w:r>
    </w:p>
    <w:p w14:paraId="367104DB" w14:textId="77777777" w:rsidR="00BC502E" w:rsidRPr="006B2C3F" w:rsidRDefault="00BC502E" w:rsidP="00A4055F">
      <w:pPr>
        <w:pStyle w:val="ListParagraph"/>
        <w:ind w:left="1080"/>
        <w:rPr>
          <w:rFonts w:asciiTheme="minorHAnsi" w:hAnsiTheme="minorHAnsi" w:cstheme="minorHAnsi"/>
        </w:rPr>
      </w:pPr>
    </w:p>
    <w:tbl>
      <w:tblPr>
        <w:tblStyle w:val="TableGrid"/>
        <w:tblW w:w="8803" w:type="dxa"/>
        <w:tblInd w:w="805" w:type="dxa"/>
        <w:tblLook w:val="04A0" w:firstRow="1" w:lastRow="0" w:firstColumn="1" w:lastColumn="0" w:noHBand="0" w:noVBand="1"/>
      </w:tblPr>
      <w:tblGrid>
        <w:gridCol w:w="1498"/>
        <w:gridCol w:w="1493"/>
        <w:gridCol w:w="1654"/>
        <w:gridCol w:w="2159"/>
        <w:gridCol w:w="1999"/>
      </w:tblGrid>
      <w:tr w:rsidR="00A20A21" w:rsidRPr="006B2C3F" w14:paraId="7226169B" w14:textId="77777777" w:rsidTr="00100F99">
        <w:trPr>
          <w:trHeight w:val="445"/>
        </w:trPr>
        <w:tc>
          <w:tcPr>
            <w:tcW w:w="1522" w:type="dxa"/>
          </w:tcPr>
          <w:p w14:paraId="28D40D31" w14:textId="77777777" w:rsidR="008137FA" w:rsidRPr="006B2C3F" w:rsidRDefault="008137FA" w:rsidP="00E1019B">
            <w:pPr>
              <w:pStyle w:val="ListParagraph"/>
              <w:ind w:left="0"/>
              <w:rPr>
                <w:rFonts w:asciiTheme="minorHAnsi" w:hAnsiTheme="minorHAnsi" w:cstheme="minorHAnsi"/>
                <w:b/>
              </w:rPr>
            </w:pPr>
          </w:p>
          <w:p w14:paraId="6A0ADD27" w14:textId="77777777" w:rsidR="00A20A21" w:rsidRPr="006B2C3F" w:rsidRDefault="00A20A21" w:rsidP="008137FA">
            <w:pPr>
              <w:pStyle w:val="ListParagraph"/>
              <w:ind w:left="0"/>
              <w:jc w:val="center"/>
              <w:rPr>
                <w:rFonts w:asciiTheme="minorHAnsi" w:hAnsiTheme="minorHAnsi" w:cstheme="minorHAnsi"/>
                <w:b/>
              </w:rPr>
            </w:pPr>
            <w:r w:rsidRPr="006B2C3F">
              <w:rPr>
                <w:rFonts w:asciiTheme="minorHAnsi" w:hAnsiTheme="minorHAnsi" w:cstheme="minorHAnsi"/>
                <w:b/>
              </w:rPr>
              <w:t>Year</w:t>
            </w:r>
          </w:p>
        </w:tc>
        <w:tc>
          <w:tcPr>
            <w:tcW w:w="1495" w:type="dxa"/>
          </w:tcPr>
          <w:p w14:paraId="3DD2FE87" w14:textId="77777777" w:rsidR="00A20A21" w:rsidRPr="006B2C3F" w:rsidRDefault="00A20A21" w:rsidP="008137FA">
            <w:pPr>
              <w:pStyle w:val="ListParagraph"/>
              <w:ind w:left="0"/>
              <w:jc w:val="center"/>
              <w:rPr>
                <w:rFonts w:asciiTheme="minorHAnsi" w:hAnsiTheme="minorHAnsi" w:cstheme="minorHAnsi"/>
                <w:b/>
              </w:rPr>
            </w:pPr>
            <w:r w:rsidRPr="006B2C3F">
              <w:rPr>
                <w:rFonts w:asciiTheme="minorHAnsi" w:hAnsiTheme="minorHAnsi" w:cstheme="minorHAnsi"/>
                <w:b/>
              </w:rPr>
              <w:t># of Claims/Year</w:t>
            </w:r>
          </w:p>
        </w:tc>
        <w:tc>
          <w:tcPr>
            <w:tcW w:w="1573" w:type="dxa"/>
          </w:tcPr>
          <w:p w14:paraId="627B6751" w14:textId="77777777" w:rsidR="00A20A21" w:rsidRPr="006B2C3F" w:rsidRDefault="00A20A21" w:rsidP="008137FA">
            <w:pPr>
              <w:pStyle w:val="ListParagraph"/>
              <w:ind w:left="0"/>
              <w:jc w:val="center"/>
              <w:rPr>
                <w:rFonts w:asciiTheme="minorHAnsi" w:hAnsiTheme="minorHAnsi" w:cstheme="minorHAnsi"/>
                <w:b/>
              </w:rPr>
            </w:pPr>
            <w:r w:rsidRPr="006B2C3F">
              <w:rPr>
                <w:rFonts w:asciiTheme="minorHAnsi" w:hAnsiTheme="minorHAnsi" w:cstheme="minorHAnsi"/>
                <w:b/>
              </w:rPr>
              <w:t>Average Claims/Month</w:t>
            </w:r>
          </w:p>
        </w:tc>
        <w:tc>
          <w:tcPr>
            <w:tcW w:w="2187" w:type="dxa"/>
          </w:tcPr>
          <w:p w14:paraId="33378C4E" w14:textId="77777777" w:rsidR="008137FA" w:rsidRPr="006B2C3F" w:rsidRDefault="008137FA" w:rsidP="008137FA">
            <w:pPr>
              <w:pStyle w:val="ListParagraph"/>
              <w:ind w:left="0"/>
              <w:jc w:val="center"/>
              <w:rPr>
                <w:rFonts w:asciiTheme="minorHAnsi" w:hAnsiTheme="minorHAnsi" w:cstheme="minorHAnsi"/>
                <w:b/>
              </w:rPr>
            </w:pPr>
          </w:p>
          <w:p w14:paraId="750E6C2B" w14:textId="77777777" w:rsidR="00A20A21" w:rsidRPr="006B2C3F" w:rsidRDefault="00A20A21" w:rsidP="008137FA">
            <w:pPr>
              <w:pStyle w:val="ListParagraph"/>
              <w:ind w:left="0"/>
              <w:jc w:val="center"/>
              <w:rPr>
                <w:rFonts w:asciiTheme="minorHAnsi" w:hAnsiTheme="minorHAnsi" w:cstheme="minorHAnsi"/>
                <w:b/>
              </w:rPr>
            </w:pPr>
            <w:r w:rsidRPr="006B2C3F">
              <w:rPr>
                <w:rFonts w:asciiTheme="minorHAnsi" w:hAnsiTheme="minorHAnsi" w:cstheme="minorHAnsi"/>
                <w:b/>
              </w:rPr>
              <w:t xml:space="preserve">Yearly </w:t>
            </w:r>
            <w:r w:rsidR="008137FA" w:rsidRPr="006B2C3F">
              <w:rPr>
                <w:rFonts w:asciiTheme="minorHAnsi" w:hAnsiTheme="minorHAnsi" w:cstheme="minorHAnsi"/>
                <w:b/>
              </w:rPr>
              <w:t>Cost</w:t>
            </w:r>
          </w:p>
        </w:tc>
        <w:tc>
          <w:tcPr>
            <w:tcW w:w="2026" w:type="dxa"/>
          </w:tcPr>
          <w:p w14:paraId="455893AC" w14:textId="77777777" w:rsidR="00A20A21" w:rsidRPr="006B2C3F" w:rsidRDefault="00A20A21" w:rsidP="008137FA">
            <w:pPr>
              <w:pStyle w:val="ListParagraph"/>
              <w:ind w:left="0"/>
              <w:jc w:val="center"/>
              <w:rPr>
                <w:rFonts w:asciiTheme="minorHAnsi" w:hAnsiTheme="minorHAnsi" w:cstheme="minorHAnsi"/>
                <w:b/>
              </w:rPr>
            </w:pPr>
            <w:r w:rsidRPr="006B2C3F">
              <w:rPr>
                <w:rFonts w:asciiTheme="minorHAnsi" w:hAnsiTheme="minorHAnsi" w:cstheme="minorHAnsi"/>
                <w:b/>
              </w:rPr>
              <w:t>Monthly Average</w:t>
            </w:r>
            <w:r w:rsidR="008137FA" w:rsidRPr="006B2C3F">
              <w:rPr>
                <w:rFonts w:asciiTheme="minorHAnsi" w:hAnsiTheme="minorHAnsi" w:cstheme="minorHAnsi"/>
                <w:b/>
              </w:rPr>
              <w:t xml:space="preserve"> Cost</w:t>
            </w:r>
          </w:p>
        </w:tc>
      </w:tr>
      <w:tr w:rsidR="00A20A21" w:rsidRPr="006B2C3F" w14:paraId="27F3D162" w14:textId="77777777" w:rsidTr="00100F99">
        <w:trPr>
          <w:trHeight w:val="228"/>
        </w:trPr>
        <w:tc>
          <w:tcPr>
            <w:tcW w:w="1522" w:type="dxa"/>
          </w:tcPr>
          <w:p w14:paraId="3A3E3271" w14:textId="77777777" w:rsidR="00A20A21" w:rsidRPr="006B2C3F" w:rsidRDefault="00A20A21" w:rsidP="00421173">
            <w:pPr>
              <w:pStyle w:val="ListParagraph"/>
              <w:ind w:left="0"/>
              <w:jc w:val="center"/>
              <w:rPr>
                <w:rFonts w:asciiTheme="minorHAnsi" w:hAnsiTheme="minorHAnsi" w:cstheme="minorHAnsi"/>
              </w:rPr>
            </w:pPr>
            <w:r w:rsidRPr="006B2C3F">
              <w:rPr>
                <w:rFonts w:asciiTheme="minorHAnsi" w:hAnsiTheme="minorHAnsi" w:cstheme="minorHAnsi"/>
              </w:rPr>
              <w:t>2015-2016</w:t>
            </w:r>
          </w:p>
        </w:tc>
        <w:tc>
          <w:tcPr>
            <w:tcW w:w="1495" w:type="dxa"/>
          </w:tcPr>
          <w:p w14:paraId="7F21F5E2" w14:textId="77777777" w:rsidR="00A20A21" w:rsidRPr="006B2C3F" w:rsidRDefault="00A20A21" w:rsidP="00472962">
            <w:pPr>
              <w:pStyle w:val="ListParagraph"/>
              <w:ind w:left="0"/>
              <w:jc w:val="right"/>
              <w:rPr>
                <w:rFonts w:asciiTheme="minorHAnsi" w:hAnsiTheme="minorHAnsi" w:cstheme="minorHAnsi"/>
              </w:rPr>
            </w:pPr>
            <w:r w:rsidRPr="006B2C3F">
              <w:rPr>
                <w:rFonts w:asciiTheme="minorHAnsi" w:hAnsiTheme="minorHAnsi" w:cstheme="minorHAnsi"/>
              </w:rPr>
              <w:t>87</w:t>
            </w:r>
          </w:p>
        </w:tc>
        <w:tc>
          <w:tcPr>
            <w:tcW w:w="1573" w:type="dxa"/>
          </w:tcPr>
          <w:p w14:paraId="54E2E153" w14:textId="77777777" w:rsidR="00A20A21" w:rsidRPr="006B2C3F" w:rsidRDefault="00A20A21" w:rsidP="00472962">
            <w:pPr>
              <w:pStyle w:val="ListParagraph"/>
              <w:ind w:left="0"/>
              <w:jc w:val="right"/>
              <w:rPr>
                <w:rFonts w:asciiTheme="minorHAnsi" w:hAnsiTheme="minorHAnsi" w:cstheme="minorHAnsi"/>
              </w:rPr>
            </w:pPr>
            <w:r w:rsidRPr="006B2C3F">
              <w:rPr>
                <w:rFonts w:asciiTheme="minorHAnsi" w:hAnsiTheme="minorHAnsi" w:cstheme="minorHAnsi"/>
              </w:rPr>
              <w:t>7.25</w:t>
            </w:r>
          </w:p>
        </w:tc>
        <w:tc>
          <w:tcPr>
            <w:tcW w:w="2187" w:type="dxa"/>
          </w:tcPr>
          <w:p w14:paraId="1EEB21AB" w14:textId="77777777" w:rsidR="00A20A21" w:rsidRPr="006B2C3F" w:rsidRDefault="008137FA" w:rsidP="008137FA">
            <w:pPr>
              <w:pStyle w:val="ListParagraph"/>
              <w:ind w:left="0"/>
              <w:jc w:val="right"/>
              <w:rPr>
                <w:rFonts w:asciiTheme="minorHAnsi" w:hAnsiTheme="minorHAnsi" w:cstheme="minorHAnsi"/>
              </w:rPr>
            </w:pPr>
            <w:r w:rsidRPr="006B2C3F">
              <w:rPr>
                <w:rFonts w:asciiTheme="minorHAnsi" w:hAnsiTheme="minorHAnsi" w:cstheme="minorHAnsi"/>
              </w:rPr>
              <w:t>$</w:t>
            </w:r>
            <w:r w:rsidR="00A20A21" w:rsidRPr="006B2C3F">
              <w:rPr>
                <w:rFonts w:asciiTheme="minorHAnsi" w:hAnsiTheme="minorHAnsi" w:cstheme="minorHAnsi"/>
              </w:rPr>
              <w:t>78</w:t>
            </w:r>
            <w:r w:rsidRPr="006B2C3F">
              <w:rPr>
                <w:rFonts w:asciiTheme="minorHAnsi" w:hAnsiTheme="minorHAnsi" w:cstheme="minorHAnsi"/>
              </w:rPr>
              <w:t>,</w:t>
            </w:r>
            <w:r w:rsidR="00A20A21" w:rsidRPr="006B2C3F">
              <w:rPr>
                <w:rFonts w:asciiTheme="minorHAnsi" w:hAnsiTheme="minorHAnsi" w:cstheme="minorHAnsi"/>
              </w:rPr>
              <w:t>342.27</w:t>
            </w:r>
          </w:p>
        </w:tc>
        <w:tc>
          <w:tcPr>
            <w:tcW w:w="2026" w:type="dxa"/>
          </w:tcPr>
          <w:p w14:paraId="3D7761E8" w14:textId="77777777" w:rsidR="00A20A21" w:rsidRPr="006B2C3F" w:rsidRDefault="008137FA" w:rsidP="008137FA">
            <w:pPr>
              <w:pStyle w:val="ListParagraph"/>
              <w:ind w:left="0"/>
              <w:jc w:val="right"/>
              <w:rPr>
                <w:rFonts w:asciiTheme="minorHAnsi" w:hAnsiTheme="minorHAnsi" w:cstheme="minorHAnsi"/>
              </w:rPr>
            </w:pPr>
            <w:r w:rsidRPr="006B2C3F">
              <w:rPr>
                <w:rFonts w:asciiTheme="minorHAnsi" w:hAnsiTheme="minorHAnsi" w:cstheme="minorHAnsi"/>
              </w:rPr>
              <w:t>$</w:t>
            </w:r>
            <w:r w:rsidR="00A20A21" w:rsidRPr="006B2C3F">
              <w:rPr>
                <w:rFonts w:asciiTheme="minorHAnsi" w:hAnsiTheme="minorHAnsi" w:cstheme="minorHAnsi"/>
              </w:rPr>
              <w:t>6</w:t>
            </w:r>
            <w:r w:rsidRPr="006B2C3F">
              <w:rPr>
                <w:rFonts w:asciiTheme="minorHAnsi" w:hAnsiTheme="minorHAnsi" w:cstheme="minorHAnsi"/>
              </w:rPr>
              <w:t>,</w:t>
            </w:r>
            <w:r w:rsidR="00A20A21" w:rsidRPr="006B2C3F">
              <w:rPr>
                <w:rFonts w:asciiTheme="minorHAnsi" w:hAnsiTheme="minorHAnsi" w:cstheme="minorHAnsi"/>
              </w:rPr>
              <w:t>528.52</w:t>
            </w:r>
            <w:r w:rsidR="00E7691D" w:rsidRPr="006B2C3F">
              <w:rPr>
                <w:rFonts w:asciiTheme="minorHAnsi" w:hAnsiTheme="minorHAnsi" w:cstheme="minorHAnsi"/>
              </w:rPr>
              <w:t xml:space="preserve"> </w:t>
            </w:r>
          </w:p>
        </w:tc>
      </w:tr>
      <w:tr w:rsidR="00A20A21" w:rsidRPr="006B2C3F" w14:paraId="3F3E2132" w14:textId="77777777" w:rsidTr="00100F99">
        <w:trPr>
          <w:trHeight w:val="228"/>
        </w:trPr>
        <w:tc>
          <w:tcPr>
            <w:tcW w:w="1522" w:type="dxa"/>
          </w:tcPr>
          <w:p w14:paraId="4FB456BF" w14:textId="77777777" w:rsidR="00A20A21" w:rsidRPr="006B2C3F" w:rsidRDefault="00A20A21" w:rsidP="00421173">
            <w:pPr>
              <w:pStyle w:val="ListParagraph"/>
              <w:ind w:left="0"/>
              <w:jc w:val="center"/>
              <w:rPr>
                <w:rFonts w:asciiTheme="minorHAnsi" w:hAnsiTheme="minorHAnsi" w:cstheme="minorHAnsi"/>
              </w:rPr>
            </w:pPr>
            <w:r w:rsidRPr="006B2C3F">
              <w:rPr>
                <w:rFonts w:asciiTheme="minorHAnsi" w:hAnsiTheme="minorHAnsi" w:cstheme="minorHAnsi"/>
              </w:rPr>
              <w:t>2016-2017</w:t>
            </w:r>
          </w:p>
        </w:tc>
        <w:tc>
          <w:tcPr>
            <w:tcW w:w="1495" w:type="dxa"/>
          </w:tcPr>
          <w:p w14:paraId="5470B56D" w14:textId="77777777" w:rsidR="00A20A21" w:rsidRPr="006B2C3F" w:rsidRDefault="00A20A21" w:rsidP="00472962">
            <w:pPr>
              <w:pStyle w:val="ListParagraph"/>
              <w:ind w:left="0"/>
              <w:jc w:val="right"/>
              <w:rPr>
                <w:rFonts w:asciiTheme="minorHAnsi" w:hAnsiTheme="minorHAnsi" w:cstheme="minorHAnsi"/>
              </w:rPr>
            </w:pPr>
            <w:r w:rsidRPr="006B2C3F">
              <w:rPr>
                <w:rFonts w:asciiTheme="minorHAnsi" w:hAnsiTheme="minorHAnsi" w:cstheme="minorHAnsi"/>
              </w:rPr>
              <w:t>74</w:t>
            </w:r>
          </w:p>
        </w:tc>
        <w:tc>
          <w:tcPr>
            <w:tcW w:w="1573" w:type="dxa"/>
          </w:tcPr>
          <w:p w14:paraId="02ED00DA" w14:textId="77777777" w:rsidR="00A20A21" w:rsidRPr="006B2C3F" w:rsidRDefault="00A20A21" w:rsidP="00472962">
            <w:pPr>
              <w:pStyle w:val="ListParagraph"/>
              <w:ind w:left="0"/>
              <w:jc w:val="right"/>
              <w:rPr>
                <w:rFonts w:asciiTheme="minorHAnsi" w:hAnsiTheme="minorHAnsi" w:cstheme="minorHAnsi"/>
              </w:rPr>
            </w:pPr>
            <w:r w:rsidRPr="006B2C3F">
              <w:rPr>
                <w:rFonts w:asciiTheme="minorHAnsi" w:hAnsiTheme="minorHAnsi" w:cstheme="minorHAnsi"/>
              </w:rPr>
              <w:t>6.17</w:t>
            </w:r>
          </w:p>
        </w:tc>
        <w:tc>
          <w:tcPr>
            <w:tcW w:w="2187" w:type="dxa"/>
          </w:tcPr>
          <w:p w14:paraId="59464E09" w14:textId="77777777" w:rsidR="00A20A21" w:rsidRPr="006B2C3F" w:rsidRDefault="008137FA" w:rsidP="008137FA">
            <w:pPr>
              <w:pStyle w:val="ListParagraph"/>
              <w:ind w:left="0"/>
              <w:jc w:val="right"/>
              <w:rPr>
                <w:rFonts w:asciiTheme="minorHAnsi" w:hAnsiTheme="minorHAnsi" w:cstheme="minorHAnsi"/>
              </w:rPr>
            </w:pPr>
            <w:r w:rsidRPr="006B2C3F">
              <w:rPr>
                <w:rFonts w:asciiTheme="minorHAnsi" w:hAnsiTheme="minorHAnsi" w:cstheme="minorHAnsi"/>
              </w:rPr>
              <w:t>$</w:t>
            </w:r>
            <w:r w:rsidR="00A20A21" w:rsidRPr="006B2C3F">
              <w:rPr>
                <w:rFonts w:asciiTheme="minorHAnsi" w:hAnsiTheme="minorHAnsi" w:cstheme="minorHAnsi"/>
              </w:rPr>
              <w:t>49</w:t>
            </w:r>
            <w:r w:rsidRPr="006B2C3F">
              <w:rPr>
                <w:rFonts w:asciiTheme="minorHAnsi" w:hAnsiTheme="minorHAnsi" w:cstheme="minorHAnsi"/>
              </w:rPr>
              <w:t>,</w:t>
            </w:r>
            <w:r w:rsidR="00A20A21" w:rsidRPr="006B2C3F">
              <w:rPr>
                <w:rFonts w:asciiTheme="minorHAnsi" w:hAnsiTheme="minorHAnsi" w:cstheme="minorHAnsi"/>
              </w:rPr>
              <w:t>363.97</w:t>
            </w:r>
          </w:p>
        </w:tc>
        <w:tc>
          <w:tcPr>
            <w:tcW w:w="2026" w:type="dxa"/>
          </w:tcPr>
          <w:p w14:paraId="792C9ADE" w14:textId="77777777" w:rsidR="00F66879" w:rsidRPr="006B2C3F" w:rsidRDefault="008137FA" w:rsidP="00BC254E">
            <w:pPr>
              <w:pStyle w:val="ListParagraph"/>
              <w:ind w:left="0"/>
              <w:jc w:val="right"/>
              <w:rPr>
                <w:rFonts w:asciiTheme="minorHAnsi" w:hAnsiTheme="minorHAnsi" w:cstheme="minorHAnsi"/>
              </w:rPr>
            </w:pPr>
            <w:r w:rsidRPr="006B2C3F">
              <w:rPr>
                <w:rFonts w:asciiTheme="minorHAnsi" w:hAnsiTheme="minorHAnsi" w:cstheme="minorHAnsi"/>
              </w:rPr>
              <w:t>$</w:t>
            </w:r>
            <w:r w:rsidR="00A20A21" w:rsidRPr="006B2C3F">
              <w:rPr>
                <w:rFonts w:asciiTheme="minorHAnsi" w:hAnsiTheme="minorHAnsi" w:cstheme="minorHAnsi"/>
              </w:rPr>
              <w:t>4</w:t>
            </w:r>
            <w:r w:rsidRPr="006B2C3F">
              <w:rPr>
                <w:rFonts w:asciiTheme="minorHAnsi" w:hAnsiTheme="minorHAnsi" w:cstheme="minorHAnsi"/>
              </w:rPr>
              <w:t>,</w:t>
            </w:r>
            <w:r w:rsidR="00A20A21" w:rsidRPr="006B2C3F">
              <w:rPr>
                <w:rFonts w:asciiTheme="minorHAnsi" w:hAnsiTheme="minorHAnsi" w:cstheme="minorHAnsi"/>
              </w:rPr>
              <w:t>113.66</w:t>
            </w:r>
          </w:p>
        </w:tc>
      </w:tr>
      <w:tr w:rsidR="00A20A21" w:rsidRPr="006B2C3F" w14:paraId="3B191CB6" w14:textId="77777777" w:rsidTr="00100F99">
        <w:trPr>
          <w:trHeight w:val="216"/>
        </w:trPr>
        <w:tc>
          <w:tcPr>
            <w:tcW w:w="1522" w:type="dxa"/>
          </w:tcPr>
          <w:p w14:paraId="4D8C6064" w14:textId="77777777" w:rsidR="00A20A21" w:rsidRPr="006B2C3F" w:rsidRDefault="008137FA" w:rsidP="00421173">
            <w:pPr>
              <w:pStyle w:val="ListParagraph"/>
              <w:ind w:left="0"/>
              <w:jc w:val="center"/>
              <w:rPr>
                <w:rFonts w:asciiTheme="minorHAnsi" w:hAnsiTheme="minorHAnsi" w:cstheme="minorHAnsi"/>
              </w:rPr>
            </w:pPr>
            <w:r w:rsidRPr="006B2C3F">
              <w:rPr>
                <w:rFonts w:asciiTheme="minorHAnsi" w:hAnsiTheme="minorHAnsi" w:cstheme="minorHAnsi"/>
              </w:rPr>
              <w:t>2017-2018</w:t>
            </w:r>
          </w:p>
        </w:tc>
        <w:tc>
          <w:tcPr>
            <w:tcW w:w="1495" w:type="dxa"/>
          </w:tcPr>
          <w:p w14:paraId="1D5AC561" w14:textId="77777777" w:rsidR="00A20A21" w:rsidRPr="006B2C3F" w:rsidRDefault="00A5384D" w:rsidP="00240306">
            <w:pPr>
              <w:pStyle w:val="ListParagraph"/>
              <w:ind w:left="0"/>
              <w:jc w:val="right"/>
              <w:rPr>
                <w:rFonts w:asciiTheme="minorHAnsi" w:hAnsiTheme="minorHAnsi" w:cstheme="minorHAnsi"/>
              </w:rPr>
            </w:pPr>
            <w:r w:rsidRPr="006B2C3F">
              <w:rPr>
                <w:rFonts w:asciiTheme="minorHAnsi" w:hAnsiTheme="minorHAnsi" w:cstheme="minorHAnsi"/>
              </w:rPr>
              <w:t>6</w:t>
            </w:r>
            <w:r w:rsidR="00240306" w:rsidRPr="006B2C3F">
              <w:rPr>
                <w:rFonts w:asciiTheme="minorHAnsi" w:hAnsiTheme="minorHAnsi" w:cstheme="minorHAnsi"/>
              </w:rPr>
              <w:t>4</w:t>
            </w:r>
            <w:r w:rsidR="00100F99" w:rsidRPr="006B2C3F">
              <w:rPr>
                <w:rFonts w:asciiTheme="minorHAnsi" w:hAnsiTheme="minorHAnsi" w:cstheme="minorHAnsi"/>
              </w:rPr>
              <w:t xml:space="preserve"> </w:t>
            </w:r>
          </w:p>
        </w:tc>
        <w:tc>
          <w:tcPr>
            <w:tcW w:w="1573" w:type="dxa"/>
          </w:tcPr>
          <w:p w14:paraId="3E52E70A" w14:textId="77777777" w:rsidR="00A20A21" w:rsidRPr="006B2C3F" w:rsidRDefault="009D603D" w:rsidP="00240306">
            <w:pPr>
              <w:pStyle w:val="ListParagraph"/>
              <w:ind w:left="0"/>
              <w:jc w:val="right"/>
              <w:rPr>
                <w:rFonts w:asciiTheme="minorHAnsi" w:hAnsiTheme="minorHAnsi" w:cstheme="minorHAnsi"/>
              </w:rPr>
            </w:pPr>
            <w:r w:rsidRPr="006B2C3F">
              <w:rPr>
                <w:rFonts w:asciiTheme="minorHAnsi" w:hAnsiTheme="minorHAnsi" w:cstheme="minorHAnsi"/>
              </w:rPr>
              <w:t>5.</w:t>
            </w:r>
            <w:r w:rsidR="00240306" w:rsidRPr="006B2C3F">
              <w:rPr>
                <w:rFonts w:asciiTheme="minorHAnsi" w:hAnsiTheme="minorHAnsi" w:cstheme="minorHAnsi"/>
              </w:rPr>
              <w:t>3</w:t>
            </w:r>
            <w:r w:rsidR="002F57DA" w:rsidRPr="006B2C3F">
              <w:rPr>
                <w:rFonts w:asciiTheme="minorHAnsi" w:hAnsiTheme="minorHAnsi" w:cstheme="minorHAnsi"/>
              </w:rPr>
              <w:t>3</w:t>
            </w:r>
            <w:r w:rsidR="00100F99" w:rsidRPr="006B2C3F">
              <w:rPr>
                <w:rFonts w:asciiTheme="minorHAnsi" w:hAnsiTheme="minorHAnsi" w:cstheme="minorHAnsi"/>
              </w:rPr>
              <w:t xml:space="preserve"> </w:t>
            </w:r>
          </w:p>
        </w:tc>
        <w:tc>
          <w:tcPr>
            <w:tcW w:w="2187" w:type="dxa"/>
          </w:tcPr>
          <w:p w14:paraId="0D764B72" w14:textId="77777777" w:rsidR="006717AA" w:rsidRPr="006B2C3F" w:rsidRDefault="00100F99" w:rsidP="000E0F7E">
            <w:pPr>
              <w:pStyle w:val="ListParagraph"/>
              <w:ind w:left="0"/>
              <w:jc w:val="right"/>
              <w:rPr>
                <w:rFonts w:asciiTheme="minorHAnsi" w:hAnsiTheme="minorHAnsi" w:cstheme="minorHAnsi"/>
              </w:rPr>
            </w:pPr>
            <w:r w:rsidRPr="006B2C3F">
              <w:rPr>
                <w:rFonts w:asciiTheme="minorHAnsi" w:hAnsiTheme="minorHAnsi" w:cstheme="minorHAnsi"/>
              </w:rPr>
              <w:t>$</w:t>
            </w:r>
            <w:r w:rsidR="000E0F7E" w:rsidRPr="006B2C3F">
              <w:rPr>
                <w:rFonts w:asciiTheme="minorHAnsi" w:hAnsiTheme="minorHAnsi" w:cstheme="minorHAnsi"/>
              </w:rPr>
              <w:t>42</w:t>
            </w:r>
            <w:r w:rsidR="002F57DA" w:rsidRPr="006B2C3F">
              <w:rPr>
                <w:rFonts w:asciiTheme="minorHAnsi" w:hAnsiTheme="minorHAnsi" w:cstheme="minorHAnsi"/>
              </w:rPr>
              <w:t>,</w:t>
            </w:r>
            <w:r w:rsidR="000E0F7E" w:rsidRPr="006B2C3F">
              <w:rPr>
                <w:rFonts w:asciiTheme="minorHAnsi" w:hAnsiTheme="minorHAnsi" w:cstheme="minorHAnsi"/>
              </w:rPr>
              <w:t>791.77</w:t>
            </w:r>
          </w:p>
        </w:tc>
        <w:tc>
          <w:tcPr>
            <w:tcW w:w="2026" w:type="dxa"/>
          </w:tcPr>
          <w:p w14:paraId="0E38FB9B" w14:textId="77777777" w:rsidR="00100F99" w:rsidRPr="006B2C3F" w:rsidRDefault="00100F99" w:rsidP="00F74CD0">
            <w:pPr>
              <w:pStyle w:val="ListParagraph"/>
              <w:ind w:left="0"/>
              <w:jc w:val="right"/>
              <w:rPr>
                <w:rFonts w:asciiTheme="minorHAnsi" w:hAnsiTheme="minorHAnsi" w:cstheme="minorHAnsi"/>
              </w:rPr>
            </w:pPr>
            <w:r w:rsidRPr="006B2C3F">
              <w:rPr>
                <w:rFonts w:asciiTheme="minorHAnsi" w:hAnsiTheme="minorHAnsi" w:cstheme="minorHAnsi"/>
              </w:rPr>
              <w:t xml:space="preserve"> $</w:t>
            </w:r>
            <w:r w:rsidR="00A5384D" w:rsidRPr="006B2C3F">
              <w:rPr>
                <w:rFonts w:asciiTheme="minorHAnsi" w:hAnsiTheme="minorHAnsi" w:cstheme="minorHAnsi"/>
              </w:rPr>
              <w:t>3,</w:t>
            </w:r>
            <w:r w:rsidR="00F74CD0" w:rsidRPr="006B2C3F">
              <w:rPr>
                <w:rFonts w:asciiTheme="minorHAnsi" w:hAnsiTheme="minorHAnsi" w:cstheme="minorHAnsi"/>
              </w:rPr>
              <w:t>565.98</w:t>
            </w:r>
          </w:p>
        </w:tc>
      </w:tr>
      <w:tr w:rsidR="00CB54FA" w:rsidRPr="006B2C3F" w14:paraId="7E0267B7" w14:textId="77777777" w:rsidTr="00100F99">
        <w:trPr>
          <w:trHeight w:val="216"/>
        </w:trPr>
        <w:tc>
          <w:tcPr>
            <w:tcW w:w="1522" w:type="dxa"/>
          </w:tcPr>
          <w:p w14:paraId="4D6F3CD2" w14:textId="77777777" w:rsidR="00CB54FA" w:rsidRPr="006B2C3F" w:rsidRDefault="00CB54FA" w:rsidP="00421173">
            <w:pPr>
              <w:pStyle w:val="ListParagraph"/>
              <w:ind w:left="0"/>
              <w:jc w:val="center"/>
              <w:rPr>
                <w:rFonts w:asciiTheme="minorHAnsi" w:hAnsiTheme="minorHAnsi" w:cstheme="minorHAnsi"/>
              </w:rPr>
            </w:pPr>
            <w:r w:rsidRPr="006B2C3F">
              <w:rPr>
                <w:rFonts w:asciiTheme="minorHAnsi" w:hAnsiTheme="minorHAnsi" w:cstheme="minorHAnsi"/>
              </w:rPr>
              <w:t>2018-2019</w:t>
            </w:r>
          </w:p>
        </w:tc>
        <w:tc>
          <w:tcPr>
            <w:tcW w:w="1495" w:type="dxa"/>
          </w:tcPr>
          <w:p w14:paraId="3F7D21CD" w14:textId="77777777" w:rsidR="00CB54FA" w:rsidRPr="006B2C3F" w:rsidRDefault="001A599A" w:rsidP="00BE4CAF">
            <w:pPr>
              <w:pStyle w:val="ListParagraph"/>
              <w:ind w:left="0"/>
              <w:jc w:val="right"/>
              <w:rPr>
                <w:rFonts w:asciiTheme="minorHAnsi" w:hAnsiTheme="minorHAnsi" w:cstheme="minorHAnsi"/>
              </w:rPr>
            </w:pPr>
            <w:r w:rsidRPr="006B2C3F">
              <w:rPr>
                <w:rFonts w:asciiTheme="minorHAnsi" w:hAnsiTheme="minorHAnsi" w:cstheme="minorHAnsi"/>
              </w:rPr>
              <w:t>35</w:t>
            </w:r>
          </w:p>
        </w:tc>
        <w:tc>
          <w:tcPr>
            <w:tcW w:w="1573" w:type="dxa"/>
          </w:tcPr>
          <w:p w14:paraId="3E868353" w14:textId="77777777" w:rsidR="00CB54FA" w:rsidRPr="006B2C3F" w:rsidRDefault="001A599A" w:rsidP="00BE4CAF">
            <w:pPr>
              <w:pStyle w:val="ListParagraph"/>
              <w:ind w:left="0"/>
              <w:jc w:val="right"/>
              <w:rPr>
                <w:rFonts w:asciiTheme="minorHAnsi" w:hAnsiTheme="minorHAnsi" w:cstheme="minorHAnsi"/>
              </w:rPr>
            </w:pPr>
            <w:r w:rsidRPr="006B2C3F">
              <w:rPr>
                <w:rFonts w:asciiTheme="minorHAnsi" w:hAnsiTheme="minorHAnsi" w:cstheme="minorHAnsi"/>
              </w:rPr>
              <w:t>2.91</w:t>
            </w:r>
          </w:p>
        </w:tc>
        <w:tc>
          <w:tcPr>
            <w:tcW w:w="2187" w:type="dxa"/>
          </w:tcPr>
          <w:p w14:paraId="4968D66D" w14:textId="77777777" w:rsidR="00E7347C" w:rsidRPr="006B2C3F" w:rsidRDefault="000D270B" w:rsidP="001A599A">
            <w:pPr>
              <w:pStyle w:val="ListParagraph"/>
              <w:ind w:left="0"/>
              <w:jc w:val="right"/>
              <w:rPr>
                <w:rFonts w:asciiTheme="minorHAnsi" w:hAnsiTheme="minorHAnsi" w:cstheme="minorHAnsi"/>
              </w:rPr>
            </w:pPr>
            <w:r w:rsidRPr="006B2C3F">
              <w:rPr>
                <w:rFonts w:asciiTheme="minorHAnsi" w:hAnsiTheme="minorHAnsi" w:cstheme="minorHAnsi"/>
              </w:rPr>
              <w:t>$</w:t>
            </w:r>
            <w:r w:rsidR="001A599A" w:rsidRPr="006B2C3F">
              <w:rPr>
                <w:rFonts w:asciiTheme="minorHAnsi" w:hAnsiTheme="minorHAnsi" w:cstheme="minorHAnsi"/>
              </w:rPr>
              <w:t>25,858.31</w:t>
            </w:r>
          </w:p>
        </w:tc>
        <w:tc>
          <w:tcPr>
            <w:tcW w:w="2026" w:type="dxa"/>
          </w:tcPr>
          <w:p w14:paraId="55F6F42E" w14:textId="77777777" w:rsidR="001339CC" w:rsidRPr="006B2C3F" w:rsidRDefault="000D270B" w:rsidP="001A599A">
            <w:pPr>
              <w:pStyle w:val="ListParagraph"/>
              <w:ind w:left="0"/>
              <w:jc w:val="right"/>
              <w:rPr>
                <w:rFonts w:asciiTheme="minorHAnsi" w:hAnsiTheme="minorHAnsi" w:cstheme="minorHAnsi"/>
              </w:rPr>
            </w:pPr>
            <w:r w:rsidRPr="006B2C3F">
              <w:rPr>
                <w:rFonts w:asciiTheme="minorHAnsi" w:hAnsiTheme="minorHAnsi" w:cstheme="minorHAnsi"/>
              </w:rPr>
              <w:t>$</w:t>
            </w:r>
            <w:r w:rsidR="001339CC" w:rsidRPr="006B2C3F">
              <w:rPr>
                <w:rFonts w:asciiTheme="minorHAnsi" w:hAnsiTheme="minorHAnsi" w:cstheme="minorHAnsi"/>
              </w:rPr>
              <w:t>2</w:t>
            </w:r>
            <w:r w:rsidR="00BE4CAF" w:rsidRPr="006B2C3F">
              <w:rPr>
                <w:rFonts w:asciiTheme="minorHAnsi" w:hAnsiTheme="minorHAnsi" w:cstheme="minorHAnsi"/>
              </w:rPr>
              <w:t>,</w:t>
            </w:r>
            <w:r w:rsidR="001A599A" w:rsidRPr="006B2C3F">
              <w:rPr>
                <w:rFonts w:asciiTheme="minorHAnsi" w:hAnsiTheme="minorHAnsi" w:cstheme="minorHAnsi"/>
              </w:rPr>
              <w:t>154</w:t>
            </w:r>
            <w:r w:rsidR="00BE4CAF" w:rsidRPr="006B2C3F">
              <w:rPr>
                <w:rFonts w:asciiTheme="minorHAnsi" w:hAnsiTheme="minorHAnsi" w:cstheme="minorHAnsi"/>
              </w:rPr>
              <w:t>.</w:t>
            </w:r>
            <w:r w:rsidR="001A599A" w:rsidRPr="006B2C3F">
              <w:rPr>
                <w:rFonts w:asciiTheme="minorHAnsi" w:hAnsiTheme="minorHAnsi" w:cstheme="minorHAnsi"/>
              </w:rPr>
              <w:t>86</w:t>
            </w:r>
          </w:p>
        </w:tc>
      </w:tr>
      <w:tr w:rsidR="00B50205" w:rsidRPr="006B2C3F" w14:paraId="2C9ADA0B" w14:textId="77777777" w:rsidTr="00100F99">
        <w:trPr>
          <w:trHeight w:val="216"/>
        </w:trPr>
        <w:tc>
          <w:tcPr>
            <w:tcW w:w="1522" w:type="dxa"/>
          </w:tcPr>
          <w:p w14:paraId="3D51E3F9" w14:textId="77777777" w:rsidR="00B50205" w:rsidRPr="006B2C3F" w:rsidRDefault="00B50205" w:rsidP="00421173">
            <w:pPr>
              <w:pStyle w:val="ListParagraph"/>
              <w:ind w:left="0"/>
              <w:jc w:val="center"/>
              <w:rPr>
                <w:rFonts w:asciiTheme="minorHAnsi" w:hAnsiTheme="minorHAnsi" w:cstheme="minorHAnsi"/>
              </w:rPr>
            </w:pPr>
            <w:r w:rsidRPr="006B2C3F">
              <w:rPr>
                <w:rFonts w:asciiTheme="minorHAnsi" w:hAnsiTheme="minorHAnsi" w:cstheme="minorHAnsi"/>
              </w:rPr>
              <w:t>2019-2020</w:t>
            </w:r>
          </w:p>
        </w:tc>
        <w:tc>
          <w:tcPr>
            <w:tcW w:w="1495" w:type="dxa"/>
          </w:tcPr>
          <w:p w14:paraId="09A3911D" w14:textId="77777777" w:rsidR="00B50205" w:rsidRPr="006B2C3F" w:rsidRDefault="00F264D5" w:rsidP="00BE4CAF">
            <w:pPr>
              <w:pStyle w:val="ListParagraph"/>
              <w:ind w:left="0"/>
              <w:jc w:val="right"/>
              <w:rPr>
                <w:rFonts w:asciiTheme="minorHAnsi" w:hAnsiTheme="minorHAnsi" w:cstheme="minorHAnsi"/>
              </w:rPr>
            </w:pPr>
            <w:r w:rsidRPr="006B2C3F">
              <w:rPr>
                <w:rFonts w:asciiTheme="minorHAnsi" w:hAnsiTheme="minorHAnsi" w:cstheme="minorHAnsi"/>
              </w:rPr>
              <w:t>20</w:t>
            </w:r>
          </w:p>
        </w:tc>
        <w:tc>
          <w:tcPr>
            <w:tcW w:w="1573" w:type="dxa"/>
          </w:tcPr>
          <w:p w14:paraId="6302CE37" w14:textId="77777777" w:rsidR="00B50205" w:rsidRPr="006B2C3F" w:rsidRDefault="00A043A6" w:rsidP="009F6FAD">
            <w:pPr>
              <w:pStyle w:val="ListParagraph"/>
              <w:ind w:left="0"/>
              <w:jc w:val="right"/>
              <w:rPr>
                <w:rFonts w:asciiTheme="minorHAnsi" w:hAnsiTheme="minorHAnsi" w:cstheme="minorHAnsi"/>
              </w:rPr>
            </w:pPr>
            <w:r w:rsidRPr="006B2C3F">
              <w:rPr>
                <w:rFonts w:asciiTheme="minorHAnsi" w:hAnsiTheme="minorHAnsi" w:cstheme="minorHAnsi"/>
              </w:rPr>
              <w:t>1.6</w:t>
            </w:r>
            <w:r w:rsidR="00F264D5" w:rsidRPr="006B2C3F">
              <w:rPr>
                <w:rFonts w:asciiTheme="minorHAnsi" w:hAnsiTheme="minorHAnsi" w:cstheme="minorHAnsi"/>
              </w:rPr>
              <w:t>7</w:t>
            </w:r>
          </w:p>
        </w:tc>
        <w:tc>
          <w:tcPr>
            <w:tcW w:w="2187" w:type="dxa"/>
          </w:tcPr>
          <w:p w14:paraId="7DADF529" w14:textId="77777777" w:rsidR="00A043A6" w:rsidRPr="006B2C3F" w:rsidRDefault="00A043A6" w:rsidP="00F264D5">
            <w:pPr>
              <w:pStyle w:val="ListParagraph"/>
              <w:ind w:left="0"/>
              <w:jc w:val="right"/>
              <w:rPr>
                <w:rFonts w:asciiTheme="minorHAnsi" w:hAnsiTheme="minorHAnsi" w:cstheme="minorHAnsi"/>
              </w:rPr>
            </w:pPr>
            <w:r w:rsidRPr="006B2C3F">
              <w:rPr>
                <w:rFonts w:asciiTheme="minorHAnsi" w:hAnsiTheme="minorHAnsi" w:cstheme="minorHAnsi"/>
              </w:rPr>
              <w:t>$1</w:t>
            </w:r>
            <w:r w:rsidR="00F264D5" w:rsidRPr="006B2C3F">
              <w:rPr>
                <w:rFonts w:asciiTheme="minorHAnsi" w:hAnsiTheme="minorHAnsi" w:cstheme="minorHAnsi"/>
              </w:rPr>
              <w:t>4</w:t>
            </w:r>
            <w:r w:rsidRPr="006B2C3F">
              <w:rPr>
                <w:rFonts w:asciiTheme="minorHAnsi" w:hAnsiTheme="minorHAnsi" w:cstheme="minorHAnsi"/>
              </w:rPr>
              <w:t>,</w:t>
            </w:r>
            <w:r w:rsidR="00F264D5" w:rsidRPr="006B2C3F">
              <w:rPr>
                <w:rFonts w:asciiTheme="minorHAnsi" w:hAnsiTheme="minorHAnsi" w:cstheme="minorHAnsi"/>
              </w:rPr>
              <w:t>823.87</w:t>
            </w:r>
          </w:p>
        </w:tc>
        <w:tc>
          <w:tcPr>
            <w:tcW w:w="2026" w:type="dxa"/>
          </w:tcPr>
          <w:p w14:paraId="15A3164A" w14:textId="77777777" w:rsidR="00A043A6" w:rsidRPr="006B2C3F" w:rsidRDefault="00A043A6" w:rsidP="00F264D5">
            <w:pPr>
              <w:pStyle w:val="ListParagraph"/>
              <w:ind w:left="0"/>
              <w:jc w:val="right"/>
              <w:rPr>
                <w:rFonts w:asciiTheme="minorHAnsi" w:hAnsiTheme="minorHAnsi" w:cstheme="minorHAnsi"/>
              </w:rPr>
            </w:pPr>
            <w:r w:rsidRPr="006B2C3F">
              <w:rPr>
                <w:rFonts w:asciiTheme="minorHAnsi" w:hAnsiTheme="minorHAnsi" w:cstheme="minorHAnsi"/>
              </w:rPr>
              <w:t>$1,2</w:t>
            </w:r>
            <w:r w:rsidR="00F264D5" w:rsidRPr="006B2C3F">
              <w:rPr>
                <w:rFonts w:asciiTheme="minorHAnsi" w:hAnsiTheme="minorHAnsi" w:cstheme="minorHAnsi"/>
              </w:rPr>
              <w:t>35.32</w:t>
            </w:r>
          </w:p>
        </w:tc>
      </w:tr>
      <w:tr w:rsidR="00F264D5" w:rsidRPr="006B2C3F" w14:paraId="28A87DAF" w14:textId="77777777" w:rsidTr="00100F99">
        <w:trPr>
          <w:trHeight w:val="216"/>
        </w:trPr>
        <w:tc>
          <w:tcPr>
            <w:tcW w:w="1522" w:type="dxa"/>
          </w:tcPr>
          <w:p w14:paraId="4BABA493" w14:textId="77777777" w:rsidR="00F264D5" w:rsidRPr="001B7A81" w:rsidRDefault="00F264D5" w:rsidP="00421173">
            <w:pPr>
              <w:pStyle w:val="ListParagraph"/>
              <w:ind w:left="0"/>
              <w:jc w:val="center"/>
              <w:rPr>
                <w:rFonts w:asciiTheme="minorHAnsi" w:hAnsiTheme="minorHAnsi" w:cstheme="minorHAnsi"/>
              </w:rPr>
            </w:pPr>
            <w:r w:rsidRPr="001B7A81">
              <w:rPr>
                <w:rFonts w:asciiTheme="minorHAnsi" w:hAnsiTheme="minorHAnsi" w:cstheme="minorHAnsi"/>
              </w:rPr>
              <w:t>2020-2021</w:t>
            </w:r>
          </w:p>
        </w:tc>
        <w:tc>
          <w:tcPr>
            <w:tcW w:w="1495" w:type="dxa"/>
          </w:tcPr>
          <w:p w14:paraId="12D5674F" w14:textId="4198232C" w:rsidR="00F264D5" w:rsidRPr="001B7A81" w:rsidRDefault="00862686" w:rsidP="00BE4CAF">
            <w:pPr>
              <w:pStyle w:val="ListParagraph"/>
              <w:ind w:left="0"/>
              <w:jc w:val="right"/>
              <w:rPr>
                <w:rFonts w:asciiTheme="minorHAnsi" w:hAnsiTheme="minorHAnsi" w:cstheme="minorHAnsi"/>
              </w:rPr>
            </w:pPr>
            <w:r>
              <w:rPr>
                <w:rFonts w:asciiTheme="minorHAnsi" w:hAnsiTheme="minorHAnsi" w:cstheme="minorHAnsi"/>
              </w:rPr>
              <w:t>4</w:t>
            </w:r>
          </w:p>
        </w:tc>
        <w:tc>
          <w:tcPr>
            <w:tcW w:w="1573" w:type="dxa"/>
          </w:tcPr>
          <w:p w14:paraId="1FE8F541" w14:textId="73A920DB" w:rsidR="00F264D5" w:rsidRPr="001B7A81" w:rsidRDefault="0003329A" w:rsidP="00551B45">
            <w:pPr>
              <w:pStyle w:val="ListParagraph"/>
              <w:ind w:left="0"/>
              <w:jc w:val="right"/>
              <w:rPr>
                <w:rFonts w:asciiTheme="minorHAnsi" w:hAnsiTheme="minorHAnsi" w:cstheme="minorHAnsi"/>
              </w:rPr>
            </w:pPr>
            <w:r w:rsidRPr="001B7A81">
              <w:rPr>
                <w:rFonts w:asciiTheme="minorHAnsi" w:hAnsiTheme="minorHAnsi" w:cstheme="minorHAnsi"/>
              </w:rPr>
              <w:t>0.</w:t>
            </w:r>
            <w:r w:rsidR="00396F16" w:rsidRPr="001B7A81">
              <w:rPr>
                <w:rFonts w:asciiTheme="minorHAnsi" w:hAnsiTheme="minorHAnsi" w:cstheme="minorHAnsi"/>
              </w:rPr>
              <w:t>3</w:t>
            </w:r>
            <w:r w:rsidR="00551B45">
              <w:rPr>
                <w:rFonts w:asciiTheme="minorHAnsi" w:hAnsiTheme="minorHAnsi" w:cstheme="minorHAnsi"/>
              </w:rPr>
              <w:t>3</w:t>
            </w:r>
          </w:p>
        </w:tc>
        <w:tc>
          <w:tcPr>
            <w:tcW w:w="2187" w:type="dxa"/>
          </w:tcPr>
          <w:p w14:paraId="471570E4" w14:textId="351AD8DC" w:rsidR="00F264D5" w:rsidRPr="001B7A81" w:rsidRDefault="00862686" w:rsidP="00ED25F4">
            <w:pPr>
              <w:pStyle w:val="ListParagraph"/>
              <w:ind w:left="0"/>
              <w:jc w:val="right"/>
              <w:rPr>
                <w:rFonts w:asciiTheme="minorHAnsi" w:hAnsiTheme="minorHAnsi" w:cstheme="minorHAnsi"/>
              </w:rPr>
            </w:pPr>
            <w:r>
              <w:rPr>
                <w:rFonts w:asciiTheme="minorHAnsi" w:hAnsiTheme="minorHAnsi" w:cstheme="minorHAnsi"/>
              </w:rPr>
              <w:t>$4,517.63</w:t>
            </w:r>
          </w:p>
        </w:tc>
        <w:tc>
          <w:tcPr>
            <w:tcW w:w="2026" w:type="dxa"/>
          </w:tcPr>
          <w:p w14:paraId="1C98B019" w14:textId="0CE65BA4" w:rsidR="00862686" w:rsidRPr="001B7A81" w:rsidRDefault="00862686" w:rsidP="00862686">
            <w:pPr>
              <w:pStyle w:val="ListParagraph"/>
              <w:ind w:left="0"/>
              <w:jc w:val="right"/>
              <w:rPr>
                <w:rFonts w:asciiTheme="minorHAnsi" w:hAnsiTheme="minorHAnsi" w:cstheme="minorHAnsi"/>
              </w:rPr>
            </w:pPr>
            <w:r>
              <w:rPr>
                <w:rFonts w:asciiTheme="minorHAnsi" w:hAnsiTheme="minorHAnsi" w:cstheme="minorHAnsi"/>
              </w:rPr>
              <w:t>$376.47</w:t>
            </w:r>
          </w:p>
        </w:tc>
      </w:tr>
      <w:tr w:rsidR="001B7A81" w:rsidRPr="006B2C3F" w14:paraId="5079DADB" w14:textId="77777777" w:rsidTr="00100F99">
        <w:trPr>
          <w:trHeight w:val="216"/>
        </w:trPr>
        <w:tc>
          <w:tcPr>
            <w:tcW w:w="1522" w:type="dxa"/>
          </w:tcPr>
          <w:p w14:paraId="3AC07C58" w14:textId="3992ABB3" w:rsidR="001B7A81" w:rsidRPr="006B2C3F" w:rsidRDefault="001B7A81" w:rsidP="00421173">
            <w:pPr>
              <w:pStyle w:val="ListParagraph"/>
              <w:ind w:left="0"/>
              <w:jc w:val="center"/>
              <w:rPr>
                <w:rFonts w:asciiTheme="minorHAnsi" w:hAnsiTheme="minorHAnsi" w:cstheme="minorHAnsi"/>
                <w:b/>
              </w:rPr>
            </w:pPr>
            <w:r>
              <w:rPr>
                <w:rFonts w:asciiTheme="minorHAnsi" w:hAnsiTheme="minorHAnsi" w:cstheme="minorHAnsi"/>
                <w:b/>
              </w:rPr>
              <w:t>2021-2022</w:t>
            </w:r>
          </w:p>
        </w:tc>
        <w:tc>
          <w:tcPr>
            <w:tcW w:w="1495" w:type="dxa"/>
          </w:tcPr>
          <w:p w14:paraId="056F08D9" w14:textId="7C564DF5" w:rsidR="001B7A81" w:rsidRPr="006B2C3F" w:rsidRDefault="00862686" w:rsidP="00BE4CAF">
            <w:pPr>
              <w:pStyle w:val="ListParagraph"/>
              <w:ind w:left="0"/>
              <w:jc w:val="right"/>
              <w:rPr>
                <w:rFonts w:asciiTheme="minorHAnsi" w:hAnsiTheme="minorHAnsi" w:cstheme="minorHAnsi"/>
                <w:b/>
              </w:rPr>
            </w:pPr>
            <w:r>
              <w:rPr>
                <w:rFonts w:asciiTheme="minorHAnsi" w:hAnsiTheme="minorHAnsi" w:cstheme="minorHAnsi"/>
                <w:b/>
              </w:rPr>
              <w:t>0</w:t>
            </w:r>
          </w:p>
        </w:tc>
        <w:tc>
          <w:tcPr>
            <w:tcW w:w="1573" w:type="dxa"/>
          </w:tcPr>
          <w:p w14:paraId="0FB32E3F" w14:textId="15F9B6BA" w:rsidR="001B7A81" w:rsidRDefault="00862686" w:rsidP="00396F16">
            <w:pPr>
              <w:pStyle w:val="ListParagraph"/>
              <w:ind w:left="0"/>
              <w:jc w:val="right"/>
              <w:rPr>
                <w:rFonts w:asciiTheme="minorHAnsi" w:hAnsiTheme="minorHAnsi" w:cstheme="minorHAnsi"/>
                <w:b/>
              </w:rPr>
            </w:pPr>
            <w:r>
              <w:rPr>
                <w:rFonts w:asciiTheme="minorHAnsi" w:hAnsiTheme="minorHAnsi" w:cstheme="minorHAnsi"/>
                <w:b/>
              </w:rPr>
              <w:t>0</w:t>
            </w:r>
          </w:p>
        </w:tc>
        <w:tc>
          <w:tcPr>
            <w:tcW w:w="2187" w:type="dxa"/>
          </w:tcPr>
          <w:p w14:paraId="6801F050" w14:textId="73F36DAB" w:rsidR="001B7A81" w:rsidRPr="006B2C3F" w:rsidRDefault="00862686" w:rsidP="00ED25F4">
            <w:pPr>
              <w:pStyle w:val="ListParagraph"/>
              <w:ind w:left="0"/>
              <w:jc w:val="right"/>
              <w:rPr>
                <w:rFonts w:asciiTheme="minorHAnsi" w:hAnsiTheme="minorHAnsi" w:cstheme="minorHAnsi"/>
                <w:b/>
              </w:rPr>
            </w:pPr>
            <w:r>
              <w:rPr>
                <w:rFonts w:asciiTheme="minorHAnsi" w:hAnsiTheme="minorHAnsi" w:cstheme="minorHAnsi"/>
                <w:b/>
              </w:rPr>
              <w:t>$0.00</w:t>
            </w:r>
          </w:p>
        </w:tc>
        <w:tc>
          <w:tcPr>
            <w:tcW w:w="2026" w:type="dxa"/>
          </w:tcPr>
          <w:p w14:paraId="2D6D2D91" w14:textId="058A588B" w:rsidR="001B7A81" w:rsidRPr="006B2C3F" w:rsidRDefault="00862686" w:rsidP="00396F16">
            <w:pPr>
              <w:pStyle w:val="ListParagraph"/>
              <w:ind w:left="0"/>
              <w:jc w:val="right"/>
              <w:rPr>
                <w:rFonts w:asciiTheme="minorHAnsi" w:hAnsiTheme="minorHAnsi" w:cstheme="minorHAnsi"/>
                <w:b/>
              </w:rPr>
            </w:pPr>
            <w:r>
              <w:rPr>
                <w:rFonts w:asciiTheme="minorHAnsi" w:hAnsiTheme="minorHAnsi" w:cstheme="minorHAnsi"/>
                <w:b/>
              </w:rPr>
              <w:t>$0.00</w:t>
            </w:r>
          </w:p>
        </w:tc>
      </w:tr>
    </w:tbl>
    <w:p w14:paraId="62EA6ACE" w14:textId="77777777" w:rsidR="00A20A21" w:rsidRPr="006B2C3F" w:rsidRDefault="00A20A21" w:rsidP="00E1019B">
      <w:pPr>
        <w:pStyle w:val="ListParagraph"/>
        <w:ind w:left="360"/>
        <w:rPr>
          <w:rFonts w:asciiTheme="minorHAnsi" w:hAnsiTheme="minorHAnsi" w:cstheme="minorHAnsi"/>
        </w:rPr>
      </w:pPr>
    </w:p>
    <w:p w14:paraId="56103E92" w14:textId="77777777" w:rsidR="00B37137" w:rsidRPr="006B2C3F" w:rsidRDefault="00E1019B" w:rsidP="00E1019B">
      <w:pPr>
        <w:pStyle w:val="ListParagraph"/>
        <w:ind w:left="360"/>
        <w:rPr>
          <w:rFonts w:asciiTheme="minorHAnsi" w:hAnsiTheme="minorHAnsi" w:cstheme="minorHAnsi"/>
        </w:rPr>
      </w:pPr>
      <w:r w:rsidRPr="006B2C3F">
        <w:rPr>
          <w:rFonts w:asciiTheme="minorHAnsi" w:hAnsiTheme="minorHAnsi" w:cstheme="minorHAnsi"/>
        </w:rPr>
        <w:t>(T</w:t>
      </w:r>
      <w:r w:rsidR="00E00FF9" w:rsidRPr="006B2C3F">
        <w:rPr>
          <w:rFonts w:asciiTheme="minorHAnsi" w:hAnsiTheme="minorHAnsi" w:cstheme="minorHAnsi"/>
        </w:rPr>
        <w:t>he claims and dollar amounts</w:t>
      </w:r>
      <w:r w:rsidRPr="006B2C3F">
        <w:rPr>
          <w:rFonts w:asciiTheme="minorHAnsi" w:hAnsiTheme="minorHAnsi" w:cstheme="minorHAnsi"/>
        </w:rPr>
        <w:t xml:space="preserve"> that </w:t>
      </w:r>
      <w:r w:rsidR="00DB406A" w:rsidRPr="006B2C3F">
        <w:rPr>
          <w:rFonts w:asciiTheme="minorHAnsi" w:hAnsiTheme="minorHAnsi" w:cstheme="minorHAnsi"/>
        </w:rPr>
        <w:t>are reported in</w:t>
      </w:r>
      <w:r w:rsidR="00604C59" w:rsidRPr="006B2C3F">
        <w:rPr>
          <w:rFonts w:asciiTheme="minorHAnsi" w:hAnsiTheme="minorHAnsi" w:cstheme="minorHAnsi"/>
        </w:rPr>
        <w:t xml:space="preserve"> the L</w:t>
      </w:r>
      <w:r w:rsidRPr="006B2C3F">
        <w:rPr>
          <w:rFonts w:asciiTheme="minorHAnsi" w:hAnsiTheme="minorHAnsi" w:cstheme="minorHAnsi"/>
        </w:rPr>
        <w:t xml:space="preserve">&amp;I Report:  </w:t>
      </w:r>
      <w:r w:rsidR="00E00FF9" w:rsidRPr="006B2C3F">
        <w:rPr>
          <w:rFonts w:asciiTheme="minorHAnsi" w:hAnsiTheme="minorHAnsi" w:cstheme="minorHAnsi"/>
        </w:rPr>
        <w:t>T</w:t>
      </w:r>
      <w:r w:rsidRPr="006B2C3F">
        <w:rPr>
          <w:rFonts w:asciiTheme="minorHAnsi" w:hAnsiTheme="minorHAnsi" w:cstheme="minorHAnsi"/>
        </w:rPr>
        <w:t xml:space="preserve">he claims listed above are from </w:t>
      </w:r>
      <w:r w:rsidR="00E00FF9" w:rsidRPr="006B2C3F">
        <w:rPr>
          <w:rFonts w:asciiTheme="minorHAnsi" w:hAnsiTheme="minorHAnsi" w:cstheme="minorHAnsi"/>
        </w:rPr>
        <w:t>present and past employees that were injured on the job and are still claiming benefits.  The original accident could have happened many years ago.</w:t>
      </w:r>
      <w:r w:rsidRPr="006B2C3F">
        <w:rPr>
          <w:rFonts w:asciiTheme="minorHAnsi" w:hAnsiTheme="minorHAnsi" w:cstheme="minorHAnsi"/>
        </w:rPr>
        <w:t xml:space="preserve">  </w:t>
      </w:r>
      <w:r w:rsidR="00E00FF9" w:rsidRPr="006B2C3F">
        <w:rPr>
          <w:rFonts w:asciiTheme="minorHAnsi" w:hAnsiTheme="minorHAnsi" w:cstheme="minorHAnsi"/>
        </w:rPr>
        <w:t>Payme</w:t>
      </w:r>
      <w:r w:rsidRPr="006B2C3F">
        <w:rPr>
          <w:rFonts w:asciiTheme="minorHAnsi" w:hAnsiTheme="minorHAnsi" w:cstheme="minorHAnsi"/>
        </w:rPr>
        <w:t>nts for these claims come</w:t>
      </w:r>
      <w:r w:rsidR="00E00FF9" w:rsidRPr="006B2C3F">
        <w:rPr>
          <w:rFonts w:asciiTheme="minorHAnsi" w:hAnsiTheme="minorHAnsi" w:cstheme="minorHAnsi"/>
        </w:rPr>
        <w:t xml:space="preserve"> out of the state L&amp;I account and may or may not have anything to do with what we are currently paying to L&amp;I out of our paychecks.</w:t>
      </w:r>
      <w:r w:rsidRPr="006B2C3F">
        <w:rPr>
          <w:rFonts w:asciiTheme="minorHAnsi" w:hAnsiTheme="minorHAnsi" w:cstheme="minorHAnsi"/>
        </w:rPr>
        <w:t>)</w:t>
      </w:r>
      <w:r w:rsidR="00E00FF9" w:rsidRPr="006B2C3F">
        <w:rPr>
          <w:rFonts w:asciiTheme="minorHAnsi" w:hAnsiTheme="minorHAnsi" w:cstheme="minorHAnsi"/>
        </w:rPr>
        <w:t xml:space="preserve">  </w:t>
      </w:r>
    </w:p>
    <w:p w14:paraId="483D49CB" w14:textId="77777777" w:rsidR="00395DE3" w:rsidRPr="006B2C3F" w:rsidRDefault="00395DE3" w:rsidP="00E1019B">
      <w:pPr>
        <w:pStyle w:val="ListParagraph"/>
        <w:ind w:left="360"/>
        <w:rPr>
          <w:rFonts w:asciiTheme="minorHAnsi" w:hAnsiTheme="minorHAnsi" w:cstheme="minorHAnsi"/>
        </w:rPr>
      </w:pPr>
    </w:p>
    <w:p w14:paraId="7244DA05" w14:textId="50803F18" w:rsidR="00697767" w:rsidRDefault="00435992" w:rsidP="006218DA">
      <w:pPr>
        <w:pStyle w:val="ListParagraph"/>
        <w:numPr>
          <w:ilvl w:val="0"/>
          <w:numId w:val="2"/>
        </w:numPr>
        <w:ind w:left="360" w:hanging="360"/>
        <w:rPr>
          <w:rFonts w:asciiTheme="minorHAnsi" w:hAnsiTheme="minorHAnsi" w:cstheme="minorHAnsi"/>
        </w:rPr>
      </w:pPr>
      <w:r w:rsidRPr="006B2C3F">
        <w:rPr>
          <w:rFonts w:asciiTheme="minorHAnsi" w:hAnsiTheme="minorHAnsi" w:cstheme="minorHAnsi"/>
        </w:rPr>
        <w:t>Health &amp; Wellness</w:t>
      </w:r>
      <w:r w:rsidR="00AB2737" w:rsidRPr="006B2C3F">
        <w:rPr>
          <w:rFonts w:asciiTheme="minorHAnsi" w:hAnsiTheme="minorHAnsi" w:cstheme="minorHAnsi"/>
        </w:rPr>
        <w:t xml:space="preserve"> Update</w:t>
      </w:r>
      <w:r w:rsidR="006B2B26">
        <w:rPr>
          <w:rFonts w:asciiTheme="minorHAnsi" w:hAnsiTheme="minorHAnsi" w:cstheme="minorHAnsi"/>
        </w:rPr>
        <w:t xml:space="preserve"> (Kamber Smith)</w:t>
      </w:r>
    </w:p>
    <w:p w14:paraId="4BBEF902" w14:textId="0580EE79" w:rsidR="00AA662B" w:rsidRDefault="00AA662B" w:rsidP="00AA662B">
      <w:pPr>
        <w:pStyle w:val="ListParagraph"/>
        <w:numPr>
          <w:ilvl w:val="0"/>
          <w:numId w:val="16"/>
        </w:numPr>
        <w:ind w:left="720"/>
        <w:rPr>
          <w:rFonts w:ascii="Calibri" w:hAnsi="Calibri" w:cs="Calibri"/>
        </w:rPr>
      </w:pPr>
      <w:r>
        <w:rPr>
          <w:rFonts w:ascii="Calibri" w:hAnsi="Calibri" w:cs="Calibri"/>
        </w:rPr>
        <w:t xml:space="preserve">We had a successful blood drive with the grand total participants being 11. </w:t>
      </w:r>
      <w:r w:rsidR="00061910">
        <w:rPr>
          <w:rFonts w:ascii="Calibri" w:hAnsi="Calibri" w:cs="Calibri"/>
        </w:rPr>
        <w:t xml:space="preserve"> </w:t>
      </w:r>
      <w:r>
        <w:rPr>
          <w:rFonts w:ascii="Calibri" w:hAnsi="Calibri" w:cs="Calibri"/>
        </w:rPr>
        <w:t xml:space="preserve">Our goal was fifteen so this was great. </w:t>
      </w:r>
      <w:r w:rsidR="00061910">
        <w:rPr>
          <w:rFonts w:ascii="Calibri" w:hAnsi="Calibri" w:cs="Calibri"/>
        </w:rPr>
        <w:t xml:space="preserve"> </w:t>
      </w:r>
      <w:r>
        <w:rPr>
          <w:rFonts w:ascii="Calibri" w:hAnsi="Calibri" w:cs="Calibri"/>
        </w:rPr>
        <w:t>As a reminder you can donate blood anytime.</w:t>
      </w:r>
    </w:p>
    <w:p w14:paraId="7863A8FA" w14:textId="62B99B1F" w:rsidR="00AA662B" w:rsidRDefault="00AA662B" w:rsidP="00AA662B">
      <w:pPr>
        <w:pStyle w:val="ListParagraph"/>
        <w:numPr>
          <w:ilvl w:val="0"/>
          <w:numId w:val="16"/>
        </w:numPr>
        <w:ind w:left="720"/>
        <w:rPr>
          <w:rFonts w:ascii="Calibri" w:hAnsi="Calibri" w:cs="Calibri"/>
        </w:rPr>
      </w:pPr>
      <w:r>
        <w:rPr>
          <w:rFonts w:ascii="Calibri" w:hAnsi="Calibri" w:cs="Calibri"/>
        </w:rPr>
        <w:t xml:space="preserve">SPSCC will be starting a fall walking challenge from Nov. 15-29. </w:t>
      </w:r>
      <w:r w:rsidR="00061910">
        <w:rPr>
          <w:rFonts w:ascii="Calibri" w:hAnsi="Calibri" w:cs="Calibri"/>
        </w:rPr>
        <w:t xml:space="preserve"> </w:t>
      </w:r>
      <w:r>
        <w:rPr>
          <w:rFonts w:ascii="Calibri" w:hAnsi="Calibri" w:cs="Calibri"/>
        </w:rPr>
        <w:t xml:space="preserve">The challenge is to simply walk for 30 minutes a day for 15 days and log it. </w:t>
      </w:r>
    </w:p>
    <w:p w14:paraId="22566433" w14:textId="6932C2A8" w:rsidR="00AA662B" w:rsidRDefault="00AA662B" w:rsidP="00AA662B">
      <w:pPr>
        <w:pStyle w:val="ListParagraph"/>
        <w:numPr>
          <w:ilvl w:val="0"/>
          <w:numId w:val="16"/>
        </w:numPr>
        <w:ind w:left="720"/>
        <w:rPr>
          <w:rFonts w:ascii="Calibri" w:hAnsi="Calibri" w:cs="Calibri"/>
        </w:rPr>
      </w:pPr>
      <w:r>
        <w:rPr>
          <w:rFonts w:ascii="Calibri" w:hAnsi="Calibri" w:cs="Calibri"/>
        </w:rPr>
        <w:t>Today</w:t>
      </w:r>
      <w:r w:rsidR="00061910">
        <w:rPr>
          <w:rFonts w:ascii="Calibri" w:hAnsi="Calibri" w:cs="Calibri"/>
        </w:rPr>
        <w:t>,</w:t>
      </w:r>
      <w:r>
        <w:rPr>
          <w:rFonts w:ascii="Calibri" w:hAnsi="Calibri" w:cs="Calibri"/>
        </w:rPr>
        <w:t xml:space="preserve"> November 18</w:t>
      </w:r>
      <w:r w:rsidRPr="001D08BF">
        <w:rPr>
          <w:rFonts w:ascii="Calibri" w:hAnsi="Calibri" w:cs="Calibri"/>
          <w:vertAlign w:val="superscript"/>
        </w:rPr>
        <w:t>th</w:t>
      </w:r>
      <w:r w:rsidR="00061910">
        <w:rPr>
          <w:rFonts w:ascii="Calibri" w:hAnsi="Calibri" w:cs="Calibri"/>
        </w:rPr>
        <w:t xml:space="preserve">, </w:t>
      </w:r>
      <w:r>
        <w:rPr>
          <w:rFonts w:ascii="Calibri" w:hAnsi="Calibri" w:cs="Calibri"/>
        </w:rPr>
        <w:t xml:space="preserve">is the American Cancer Society’s Great American Smokeout event. </w:t>
      </w:r>
    </w:p>
    <w:p w14:paraId="674EC939" w14:textId="67D56104" w:rsidR="00AA662B" w:rsidRDefault="00AA662B" w:rsidP="00AA662B">
      <w:pPr>
        <w:pStyle w:val="ListParagraph"/>
        <w:numPr>
          <w:ilvl w:val="0"/>
          <w:numId w:val="16"/>
        </w:numPr>
        <w:ind w:left="720"/>
        <w:rPr>
          <w:rFonts w:ascii="Calibri" w:hAnsi="Calibri" w:cs="Calibri"/>
        </w:rPr>
      </w:pPr>
      <w:r>
        <w:rPr>
          <w:rFonts w:ascii="Calibri" w:hAnsi="Calibri" w:cs="Calibri"/>
        </w:rPr>
        <w:t>It is national diabetes month.</w:t>
      </w:r>
      <w:r w:rsidR="00061910">
        <w:rPr>
          <w:rFonts w:ascii="Calibri" w:hAnsi="Calibri" w:cs="Calibri"/>
        </w:rPr>
        <w:t xml:space="preserve"> </w:t>
      </w:r>
      <w:r>
        <w:rPr>
          <w:rFonts w:ascii="Calibri" w:hAnsi="Calibri" w:cs="Calibri"/>
        </w:rPr>
        <w:t>Pre</w:t>
      </w:r>
      <w:r w:rsidR="00061910">
        <w:rPr>
          <w:rFonts w:ascii="Calibri" w:hAnsi="Calibri" w:cs="Calibri"/>
        </w:rPr>
        <w:t>-</w:t>
      </w:r>
      <w:r>
        <w:rPr>
          <w:rFonts w:ascii="Calibri" w:hAnsi="Calibri" w:cs="Calibri"/>
        </w:rPr>
        <w:t>diabetes is a serious health condition which affects 1 in 3 adults with most people not knowing they are at risk.</w:t>
      </w:r>
      <w:r w:rsidR="00061910">
        <w:rPr>
          <w:rFonts w:ascii="Calibri" w:hAnsi="Calibri" w:cs="Calibri"/>
        </w:rPr>
        <w:t xml:space="preserve"> </w:t>
      </w:r>
      <w:r>
        <w:rPr>
          <w:rFonts w:ascii="Calibri" w:hAnsi="Calibri" w:cs="Calibri"/>
        </w:rPr>
        <w:t xml:space="preserve"> There is a 60 second online risk test you can take at </w:t>
      </w:r>
      <w:hyperlink r:id="rId8" w:history="1">
        <w:r w:rsidRPr="001D08BF">
          <w:rPr>
            <w:color w:val="0000FF"/>
            <w:u w:val="single"/>
          </w:rPr>
          <w:t>https://www.diabetes.org/risk-test</w:t>
        </w:r>
      </w:hyperlink>
      <w:r>
        <w:rPr>
          <w:rFonts w:ascii="Calibri" w:hAnsi="Calibri" w:cs="Calibri"/>
        </w:rPr>
        <w:t>.</w:t>
      </w:r>
    </w:p>
    <w:p w14:paraId="548A8199" w14:textId="77777777" w:rsidR="00AA662B" w:rsidRPr="001D08BF" w:rsidRDefault="00AA662B" w:rsidP="00AA662B">
      <w:pPr>
        <w:pStyle w:val="ListParagraph"/>
        <w:numPr>
          <w:ilvl w:val="0"/>
          <w:numId w:val="16"/>
        </w:numPr>
        <w:ind w:left="720"/>
        <w:rPr>
          <w:rStyle w:val="Hyperlink"/>
          <w:rFonts w:ascii="Calibri" w:eastAsiaTheme="majorEastAsia" w:hAnsi="Calibri" w:cs="Calibri"/>
          <w:color w:val="auto"/>
        </w:rPr>
      </w:pPr>
      <w:r>
        <w:rPr>
          <w:rFonts w:ascii="Calibri" w:hAnsi="Calibri" w:cs="Calibri"/>
        </w:rPr>
        <w:t xml:space="preserve">SmartHealth – to qualify for next year’s $125 wellness incentive you must complete 2,000 SmartHealth points by November 30, 2021.  (December 31, 2021 for new staff.) </w:t>
      </w:r>
      <w:hyperlink r:id="rId9" w:tgtFrame="_blank" w:history="1">
        <w:r>
          <w:rPr>
            <w:rStyle w:val="Hyperlink"/>
            <w:rFonts w:ascii="Calibri" w:eastAsiaTheme="majorEastAsia" w:hAnsi="Calibri" w:cs="Calibri"/>
            <w:sz w:val="22"/>
            <w:szCs w:val="22"/>
          </w:rPr>
          <w:t>Learn more about SmartHealth for details.</w:t>
        </w:r>
      </w:hyperlink>
    </w:p>
    <w:p w14:paraId="3AB46B1B" w14:textId="77777777" w:rsidR="006B2C3F" w:rsidRPr="006B2C3F" w:rsidRDefault="006B2C3F" w:rsidP="006B2C3F">
      <w:pPr>
        <w:rPr>
          <w:rFonts w:asciiTheme="minorHAnsi" w:hAnsiTheme="minorHAnsi" w:cstheme="minorHAnsi"/>
        </w:rPr>
      </w:pPr>
    </w:p>
    <w:p w14:paraId="1B2D5B2D" w14:textId="35288D90" w:rsidR="00D45FAF" w:rsidRPr="006B2C3F" w:rsidRDefault="00E26E25" w:rsidP="00DF0A0E">
      <w:pPr>
        <w:pStyle w:val="ListParagraph"/>
        <w:numPr>
          <w:ilvl w:val="0"/>
          <w:numId w:val="2"/>
        </w:numPr>
        <w:ind w:left="360" w:hanging="360"/>
        <w:rPr>
          <w:rFonts w:asciiTheme="minorHAnsi" w:hAnsiTheme="minorHAnsi" w:cstheme="minorHAnsi"/>
          <w:bCs/>
        </w:rPr>
      </w:pPr>
      <w:r w:rsidRPr="006B2C3F">
        <w:rPr>
          <w:rFonts w:asciiTheme="minorHAnsi" w:hAnsiTheme="minorHAnsi" w:cstheme="minorHAnsi"/>
          <w:bCs/>
        </w:rPr>
        <w:t>Emergency Management</w:t>
      </w:r>
    </w:p>
    <w:p w14:paraId="3F7F158B" w14:textId="37BFBFB6" w:rsidR="00061910" w:rsidRDefault="00061910" w:rsidP="00061910">
      <w:pPr>
        <w:pStyle w:val="ListParagraph"/>
        <w:numPr>
          <w:ilvl w:val="0"/>
          <w:numId w:val="19"/>
        </w:numPr>
        <w:ind w:left="720"/>
        <w:rPr>
          <w:rFonts w:ascii="Calibri" w:hAnsi="Calibri" w:cs="Calibri"/>
        </w:rPr>
      </w:pPr>
      <w:r>
        <w:rPr>
          <w:rFonts w:ascii="Calibri" w:hAnsi="Calibri" w:cs="Calibri"/>
        </w:rPr>
        <w:t>An Omnilert Technician conducted training with security staff on 11/9/21 so this tool can be better utilized.</w:t>
      </w:r>
    </w:p>
    <w:p w14:paraId="12AD6C35" w14:textId="2818A7AA" w:rsidR="000D58E1" w:rsidRPr="00EE4501" w:rsidRDefault="00061910" w:rsidP="00061910">
      <w:pPr>
        <w:pStyle w:val="ListParagraph"/>
        <w:numPr>
          <w:ilvl w:val="0"/>
          <w:numId w:val="19"/>
        </w:numPr>
        <w:ind w:left="720"/>
        <w:rPr>
          <w:rFonts w:asciiTheme="minorHAnsi" w:eastAsia="Calibri" w:hAnsiTheme="minorHAnsi" w:cstheme="minorHAnsi"/>
        </w:rPr>
      </w:pPr>
      <w:r>
        <w:rPr>
          <w:rFonts w:ascii="Calibri" w:hAnsi="Calibri" w:cs="Calibri"/>
        </w:rPr>
        <w:t>All entry gates to the campus (Mottman, Crosby, and 29</w:t>
      </w:r>
      <w:r w:rsidRPr="00EA01A5">
        <w:rPr>
          <w:rFonts w:ascii="Calibri" w:hAnsi="Calibri" w:cs="Calibri"/>
          <w:vertAlign w:val="superscript"/>
        </w:rPr>
        <w:t>th</w:t>
      </w:r>
      <w:r>
        <w:rPr>
          <w:rFonts w:ascii="Calibri" w:hAnsi="Calibri" w:cs="Calibri"/>
        </w:rPr>
        <w:t xml:space="preserve"> Ave) have had new reflective tape placed on them so they can be better seen when closed due.</w:t>
      </w:r>
      <w:r w:rsidR="00EE4501">
        <w:rPr>
          <w:rFonts w:ascii="Calibri" w:hAnsi="Calibri" w:cs="Calibri"/>
        </w:rPr>
        <w:t xml:space="preserve"> </w:t>
      </w:r>
      <w:r>
        <w:rPr>
          <w:rFonts w:ascii="Calibri" w:hAnsi="Calibri" w:cs="Calibri"/>
        </w:rPr>
        <w:t xml:space="preserve"> </w:t>
      </w:r>
      <w:r w:rsidR="00EE4501">
        <w:rPr>
          <w:rFonts w:ascii="Calibri" w:hAnsi="Calibri" w:cs="Calibri"/>
        </w:rPr>
        <w:t>There is a p</w:t>
      </w:r>
      <w:r>
        <w:rPr>
          <w:rFonts w:ascii="Calibri" w:hAnsi="Calibri" w:cs="Calibri"/>
        </w:rPr>
        <w:t>ossibility of stop signs being added.</w:t>
      </w:r>
    </w:p>
    <w:p w14:paraId="54E4F8AD" w14:textId="77777777" w:rsidR="00EE4501" w:rsidRPr="000D58E1" w:rsidRDefault="00EE4501" w:rsidP="00EE4501">
      <w:pPr>
        <w:pStyle w:val="ListParagraph"/>
        <w:rPr>
          <w:rFonts w:asciiTheme="minorHAnsi" w:eastAsia="Calibri" w:hAnsiTheme="minorHAnsi" w:cstheme="minorHAnsi"/>
        </w:rPr>
      </w:pPr>
    </w:p>
    <w:p w14:paraId="0C6FF752" w14:textId="77777777" w:rsidR="0035505A" w:rsidRPr="006B2C3F" w:rsidRDefault="00435992" w:rsidP="00DF0A0E">
      <w:pPr>
        <w:pStyle w:val="ListParagraph"/>
        <w:numPr>
          <w:ilvl w:val="0"/>
          <w:numId w:val="2"/>
        </w:numPr>
        <w:ind w:left="360" w:hanging="360"/>
        <w:rPr>
          <w:rFonts w:asciiTheme="minorHAnsi" w:hAnsiTheme="minorHAnsi" w:cstheme="minorHAnsi"/>
        </w:rPr>
      </w:pPr>
      <w:r w:rsidRPr="006B2C3F">
        <w:rPr>
          <w:rFonts w:asciiTheme="minorHAnsi" w:hAnsiTheme="minorHAnsi" w:cstheme="minorHAnsi"/>
        </w:rPr>
        <w:t>Old Business</w:t>
      </w:r>
    </w:p>
    <w:p w14:paraId="3000F36F" w14:textId="75254583" w:rsidR="00EE4501" w:rsidRDefault="00EE4501" w:rsidP="00EE4501">
      <w:pPr>
        <w:pStyle w:val="ListParagraph"/>
        <w:numPr>
          <w:ilvl w:val="0"/>
          <w:numId w:val="20"/>
        </w:numPr>
        <w:rPr>
          <w:rFonts w:ascii="Calibri" w:hAnsi="Calibri" w:cs="Calibri"/>
        </w:rPr>
      </w:pPr>
      <w:r>
        <w:rPr>
          <w:rFonts w:ascii="Calibri" w:hAnsi="Calibri" w:cs="Calibri"/>
        </w:rPr>
        <w:t>Lot E walking path update</w:t>
      </w:r>
      <w:r w:rsidR="00D2774E">
        <w:rPr>
          <w:rFonts w:ascii="Calibri" w:hAnsi="Calibri" w:cs="Calibri"/>
        </w:rPr>
        <w:t xml:space="preserve"> – budget code is needed for the design of the path.</w:t>
      </w:r>
    </w:p>
    <w:p w14:paraId="2F87A8B7" w14:textId="1D71E617" w:rsidR="00EE4501" w:rsidRDefault="00EE4501" w:rsidP="00EE4501">
      <w:pPr>
        <w:pStyle w:val="ListParagraph"/>
        <w:numPr>
          <w:ilvl w:val="0"/>
          <w:numId w:val="20"/>
        </w:numPr>
        <w:rPr>
          <w:rFonts w:ascii="Calibri" w:hAnsi="Calibri" w:cs="Calibri"/>
        </w:rPr>
      </w:pPr>
      <w:r>
        <w:rPr>
          <w:rFonts w:ascii="Calibri" w:hAnsi="Calibri" w:cs="Calibri"/>
        </w:rPr>
        <w:t>Building 21, metal on the</w:t>
      </w:r>
      <w:r w:rsidR="00D2774E">
        <w:rPr>
          <w:rFonts w:ascii="Calibri" w:hAnsi="Calibri" w:cs="Calibri"/>
        </w:rPr>
        <w:t xml:space="preserve"> sidewalk is a slipping hazard:  Karl and Raymond walked the area in question.  There are literally 100-150 of these areas on campus.  Facilities will see if something can be done.</w:t>
      </w:r>
    </w:p>
    <w:p w14:paraId="440CCABE" w14:textId="77777777" w:rsidR="002B7591" w:rsidRPr="002B7591" w:rsidRDefault="002B7591" w:rsidP="002B7591">
      <w:pPr>
        <w:rPr>
          <w:rFonts w:asciiTheme="minorHAnsi" w:hAnsiTheme="minorHAnsi" w:cstheme="minorHAnsi"/>
        </w:rPr>
      </w:pPr>
    </w:p>
    <w:p w14:paraId="37B41D38" w14:textId="0F5EE416" w:rsidR="009A70B3" w:rsidRDefault="00F254AD" w:rsidP="00634097">
      <w:pPr>
        <w:pStyle w:val="ListParagraph"/>
        <w:numPr>
          <w:ilvl w:val="0"/>
          <w:numId w:val="2"/>
        </w:numPr>
        <w:ind w:left="360" w:hanging="360"/>
        <w:rPr>
          <w:rFonts w:asciiTheme="minorHAnsi" w:hAnsiTheme="minorHAnsi" w:cstheme="minorHAnsi"/>
        </w:rPr>
      </w:pPr>
      <w:r w:rsidRPr="006B2C3F">
        <w:rPr>
          <w:rFonts w:asciiTheme="minorHAnsi" w:hAnsiTheme="minorHAnsi" w:cstheme="minorHAnsi"/>
        </w:rPr>
        <w:lastRenderedPageBreak/>
        <w:t>New Business</w:t>
      </w:r>
      <w:r w:rsidR="009A70B3" w:rsidRPr="00634097">
        <w:rPr>
          <w:rFonts w:asciiTheme="minorHAnsi" w:hAnsiTheme="minorHAnsi" w:cstheme="minorHAnsi"/>
        </w:rPr>
        <w:t xml:space="preserve">  </w:t>
      </w:r>
    </w:p>
    <w:p w14:paraId="547C36A3" w14:textId="4C4E55AE" w:rsidR="00DD1251" w:rsidRDefault="006A2819" w:rsidP="006557DE">
      <w:pPr>
        <w:pStyle w:val="ListParagraph"/>
        <w:numPr>
          <w:ilvl w:val="0"/>
          <w:numId w:val="10"/>
        </w:numPr>
        <w:rPr>
          <w:rFonts w:asciiTheme="minorHAnsi" w:hAnsiTheme="minorHAnsi" w:cstheme="minorHAnsi"/>
        </w:rPr>
      </w:pPr>
      <w:r>
        <w:rPr>
          <w:rFonts w:asciiTheme="minorHAnsi" w:hAnsiTheme="minorHAnsi" w:cstheme="minorHAnsi"/>
        </w:rPr>
        <w:t>The security department is in the process of hiring staff to cover the midnight to 5am shift.  They hope to have 24-7 coverage beginning in early January 2022.</w:t>
      </w:r>
    </w:p>
    <w:p w14:paraId="052470EE" w14:textId="77777777" w:rsidR="006557DE" w:rsidRPr="006B2C3F" w:rsidRDefault="006557DE" w:rsidP="006557DE">
      <w:pPr>
        <w:pStyle w:val="ListParagraph"/>
        <w:rPr>
          <w:rFonts w:asciiTheme="minorHAnsi" w:hAnsiTheme="minorHAnsi" w:cstheme="minorHAnsi"/>
        </w:rPr>
      </w:pPr>
    </w:p>
    <w:p w14:paraId="6935C836" w14:textId="40E942E2" w:rsidR="00433C39" w:rsidRPr="006B2C3F" w:rsidRDefault="00431463" w:rsidP="001F00AE">
      <w:pPr>
        <w:rPr>
          <w:rFonts w:asciiTheme="minorHAnsi" w:hAnsiTheme="minorHAnsi" w:cstheme="minorHAnsi"/>
        </w:rPr>
      </w:pPr>
      <w:r w:rsidRPr="006B2C3F">
        <w:rPr>
          <w:rFonts w:asciiTheme="minorHAnsi" w:hAnsiTheme="minorHAnsi" w:cstheme="minorHAnsi"/>
        </w:rPr>
        <w:t xml:space="preserve">The meeting adjourned at </w:t>
      </w:r>
      <w:r w:rsidR="00576229" w:rsidRPr="006B2C3F">
        <w:rPr>
          <w:rFonts w:asciiTheme="minorHAnsi" w:hAnsiTheme="minorHAnsi" w:cstheme="minorHAnsi"/>
        </w:rPr>
        <w:t>2:</w:t>
      </w:r>
      <w:r w:rsidR="006557DE">
        <w:rPr>
          <w:rFonts w:asciiTheme="minorHAnsi" w:hAnsiTheme="minorHAnsi" w:cstheme="minorHAnsi"/>
        </w:rPr>
        <w:t>3</w:t>
      </w:r>
      <w:r w:rsidR="00032B9E">
        <w:rPr>
          <w:rFonts w:asciiTheme="minorHAnsi" w:hAnsiTheme="minorHAnsi" w:cstheme="minorHAnsi"/>
        </w:rPr>
        <w:t>5</w:t>
      </w:r>
      <w:r w:rsidR="00576229" w:rsidRPr="006B2C3F">
        <w:rPr>
          <w:rFonts w:asciiTheme="minorHAnsi" w:hAnsiTheme="minorHAnsi" w:cstheme="minorHAnsi"/>
        </w:rPr>
        <w:t xml:space="preserve"> </w:t>
      </w:r>
      <w:r w:rsidR="001F00AE" w:rsidRPr="006B2C3F">
        <w:rPr>
          <w:rFonts w:asciiTheme="minorHAnsi" w:hAnsiTheme="minorHAnsi" w:cstheme="minorHAnsi"/>
        </w:rPr>
        <w:t>p.m</w:t>
      </w:r>
      <w:r w:rsidR="000D5EAD" w:rsidRPr="006B2C3F">
        <w:rPr>
          <w:rFonts w:asciiTheme="minorHAnsi" w:hAnsiTheme="minorHAnsi" w:cstheme="minorHAnsi"/>
        </w:rPr>
        <w:t>.</w:t>
      </w:r>
    </w:p>
    <w:p w14:paraId="4F4EA632" w14:textId="77777777" w:rsidR="00266D81" w:rsidRPr="006B2C3F" w:rsidRDefault="00266D81" w:rsidP="001F00AE">
      <w:pPr>
        <w:rPr>
          <w:rFonts w:asciiTheme="minorHAnsi" w:hAnsiTheme="minorHAnsi" w:cstheme="minorHAnsi"/>
        </w:rPr>
      </w:pPr>
    </w:p>
    <w:p w14:paraId="174A9931" w14:textId="77777777" w:rsidR="001F00AE" w:rsidRPr="006B2C3F" w:rsidRDefault="001F00AE" w:rsidP="001F00AE">
      <w:pPr>
        <w:rPr>
          <w:rFonts w:asciiTheme="minorHAnsi" w:hAnsiTheme="minorHAnsi" w:cstheme="minorHAnsi"/>
        </w:rPr>
      </w:pPr>
      <w:r w:rsidRPr="006B2C3F">
        <w:rPr>
          <w:rFonts w:asciiTheme="minorHAnsi" w:hAnsiTheme="minorHAnsi" w:cstheme="minorHAnsi"/>
        </w:rPr>
        <w:t>Our next meeting is scheduled for:</w:t>
      </w:r>
    </w:p>
    <w:p w14:paraId="23E3BC27" w14:textId="6B134CA6" w:rsidR="00024BAF" w:rsidRPr="006B2C3F" w:rsidRDefault="00241FBF" w:rsidP="00024BAF">
      <w:pPr>
        <w:tabs>
          <w:tab w:val="left" w:pos="360"/>
        </w:tabs>
        <w:ind w:left="720"/>
        <w:jc w:val="center"/>
        <w:rPr>
          <w:rFonts w:asciiTheme="minorHAnsi" w:hAnsiTheme="minorHAnsi" w:cstheme="minorHAnsi"/>
          <w:b/>
        </w:rPr>
      </w:pPr>
      <w:r>
        <w:rPr>
          <w:rFonts w:asciiTheme="minorHAnsi" w:hAnsiTheme="minorHAnsi" w:cstheme="minorHAnsi"/>
          <w:b/>
        </w:rPr>
        <w:t>December 16</w:t>
      </w:r>
      <w:r w:rsidR="000F4D53">
        <w:rPr>
          <w:rFonts w:asciiTheme="minorHAnsi" w:hAnsiTheme="minorHAnsi" w:cstheme="minorHAnsi"/>
          <w:b/>
        </w:rPr>
        <w:t>, 2021</w:t>
      </w:r>
    </w:p>
    <w:p w14:paraId="72B5E55A" w14:textId="77777777" w:rsidR="00024BAF" w:rsidRPr="006B2C3F" w:rsidRDefault="008273FA" w:rsidP="00024BAF">
      <w:pPr>
        <w:tabs>
          <w:tab w:val="left" w:pos="360"/>
        </w:tabs>
        <w:ind w:left="720"/>
        <w:jc w:val="center"/>
        <w:rPr>
          <w:rFonts w:asciiTheme="minorHAnsi" w:hAnsiTheme="minorHAnsi" w:cstheme="minorHAnsi"/>
          <w:b/>
        </w:rPr>
      </w:pPr>
      <w:r w:rsidRPr="006B2C3F">
        <w:rPr>
          <w:rFonts w:asciiTheme="minorHAnsi" w:hAnsiTheme="minorHAnsi" w:cstheme="minorHAnsi"/>
          <w:b/>
        </w:rPr>
        <w:t xml:space="preserve">2:15 </w:t>
      </w:r>
      <w:r w:rsidR="00024BAF" w:rsidRPr="006B2C3F">
        <w:rPr>
          <w:rFonts w:asciiTheme="minorHAnsi" w:hAnsiTheme="minorHAnsi" w:cstheme="minorHAnsi"/>
          <w:b/>
        </w:rPr>
        <w:t>PM – 3:00 PM</w:t>
      </w:r>
    </w:p>
    <w:p w14:paraId="472CAEF2" w14:textId="4BE9437E" w:rsidR="008273FA" w:rsidRPr="006B2C3F" w:rsidRDefault="00834BCC" w:rsidP="00024BAF">
      <w:pPr>
        <w:tabs>
          <w:tab w:val="left" w:pos="360"/>
        </w:tabs>
        <w:ind w:left="720"/>
        <w:jc w:val="center"/>
        <w:rPr>
          <w:rFonts w:asciiTheme="minorHAnsi" w:hAnsiTheme="minorHAnsi" w:cstheme="minorHAnsi"/>
          <w:b/>
        </w:rPr>
      </w:pPr>
      <w:r>
        <w:rPr>
          <w:rFonts w:asciiTheme="minorHAnsi" w:hAnsiTheme="minorHAnsi" w:cstheme="minorHAnsi"/>
          <w:b/>
        </w:rPr>
        <w:t xml:space="preserve">Bldg. 25 Boardroom and </w:t>
      </w:r>
      <w:r w:rsidR="0024014C" w:rsidRPr="006B2C3F">
        <w:rPr>
          <w:rFonts w:asciiTheme="minorHAnsi" w:hAnsiTheme="minorHAnsi" w:cstheme="minorHAnsi"/>
          <w:b/>
        </w:rPr>
        <w:t>Via Zoom</w:t>
      </w:r>
    </w:p>
    <w:p w14:paraId="1840607E" w14:textId="77777777" w:rsidR="00351077" w:rsidRPr="006B2C3F" w:rsidRDefault="00351077" w:rsidP="00024BAF">
      <w:pPr>
        <w:tabs>
          <w:tab w:val="left" w:pos="360"/>
        </w:tabs>
        <w:ind w:left="720"/>
        <w:jc w:val="center"/>
        <w:rPr>
          <w:rFonts w:asciiTheme="minorHAnsi" w:hAnsiTheme="minorHAnsi" w:cstheme="minorHAnsi"/>
          <w:b/>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50"/>
        <w:gridCol w:w="1890"/>
        <w:gridCol w:w="2970"/>
      </w:tblGrid>
      <w:tr w:rsidR="002D73A8" w:rsidRPr="006B2C3F" w14:paraId="7EC812AA" w14:textId="77777777" w:rsidTr="001D7492">
        <w:tc>
          <w:tcPr>
            <w:tcW w:w="2160" w:type="dxa"/>
          </w:tcPr>
          <w:p w14:paraId="78C28ECC" w14:textId="77777777" w:rsidR="002D73A8" w:rsidRPr="006B2C3F" w:rsidRDefault="002D73A8" w:rsidP="00FA2756">
            <w:pPr>
              <w:widowControl w:val="0"/>
              <w:tabs>
                <w:tab w:val="left" w:pos="720"/>
                <w:tab w:val="left" w:pos="2160"/>
              </w:tabs>
              <w:autoSpaceDE w:val="0"/>
              <w:autoSpaceDN w:val="0"/>
              <w:adjustRightInd w:val="0"/>
              <w:rPr>
                <w:rFonts w:asciiTheme="minorHAnsi" w:hAnsiTheme="minorHAnsi" w:cstheme="minorHAnsi"/>
                <w:b/>
                <w:color w:val="FF0000"/>
              </w:rPr>
            </w:pPr>
            <w:r w:rsidRPr="006B2C3F">
              <w:rPr>
                <w:rFonts w:asciiTheme="minorHAnsi" w:hAnsiTheme="minorHAnsi" w:cstheme="minorHAnsi"/>
                <w:b/>
                <w:color w:val="FF0000"/>
              </w:rPr>
              <w:t>PLEASE PUT THESE</w:t>
            </w:r>
          </w:p>
        </w:tc>
        <w:tc>
          <w:tcPr>
            <w:tcW w:w="2250" w:type="dxa"/>
          </w:tcPr>
          <w:p w14:paraId="5AED1DD2" w14:textId="77777777" w:rsidR="002D73A8" w:rsidRPr="006B2C3F" w:rsidRDefault="002D73A8" w:rsidP="00FA2756">
            <w:pPr>
              <w:jc w:val="center"/>
              <w:rPr>
                <w:rFonts w:asciiTheme="minorHAnsi" w:hAnsiTheme="minorHAnsi" w:cstheme="minorHAnsi"/>
              </w:rPr>
            </w:pPr>
            <w:r w:rsidRPr="006B2C3F">
              <w:rPr>
                <w:rFonts w:asciiTheme="minorHAnsi" w:hAnsiTheme="minorHAnsi" w:cstheme="minorHAnsi"/>
              </w:rPr>
              <w:t>Date</w:t>
            </w:r>
          </w:p>
        </w:tc>
        <w:tc>
          <w:tcPr>
            <w:tcW w:w="1890" w:type="dxa"/>
          </w:tcPr>
          <w:p w14:paraId="559DE8EA" w14:textId="77777777" w:rsidR="002D73A8" w:rsidRPr="006B2C3F" w:rsidRDefault="002D73A8" w:rsidP="00FA2756">
            <w:pPr>
              <w:jc w:val="center"/>
              <w:rPr>
                <w:rFonts w:asciiTheme="minorHAnsi" w:hAnsiTheme="minorHAnsi" w:cstheme="minorHAnsi"/>
              </w:rPr>
            </w:pPr>
            <w:r w:rsidRPr="006B2C3F">
              <w:rPr>
                <w:rFonts w:asciiTheme="minorHAnsi" w:hAnsiTheme="minorHAnsi" w:cstheme="minorHAnsi"/>
              </w:rPr>
              <w:t>Time</w:t>
            </w:r>
          </w:p>
        </w:tc>
        <w:tc>
          <w:tcPr>
            <w:tcW w:w="2970" w:type="dxa"/>
          </w:tcPr>
          <w:p w14:paraId="25FD3ADE" w14:textId="77777777" w:rsidR="002D73A8" w:rsidRPr="006B2C3F" w:rsidRDefault="002D73A8" w:rsidP="00FA2756">
            <w:pPr>
              <w:widowControl w:val="0"/>
              <w:tabs>
                <w:tab w:val="left" w:pos="720"/>
                <w:tab w:val="left" w:pos="2160"/>
              </w:tabs>
              <w:autoSpaceDE w:val="0"/>
              <w:autoSpaceDN w:val="0"/>
              <w:adjustRightInd w:val="0"/>
              <w:jc w:val="center"/>
              <w:rPr>
                <w:rFonts w:asciiTheme="minorHAnsi" w:hAnsiTheme="minorHAnsi" w:cstheme="minorHAnsi"/>
              </w:rPr>
            </w:pPr>
            <w:r w:rsidRPr="006B2C3F">
              <w:rPr>
                <w:rFonts w:asciiTheme="minorHAnsi" w:hAnsiTheme="minorHAnsi" w:cstheme="minorHAnsi"/>
              </w:rPr>
              <w:t>Location</w:t>
            </w:r>
          </w:p>
        </w:tc>
      </w:tr>
      <w:tr w:rsidR="00241FBF" w:rsidRPr="006B2C3F" w14:paraId="076B067C" w14:textId="77777777" w:rsidTr="001D7492">
        <w:tc>
          <w:tcPr>
            <w:tcW w:w="2160" w:type="dxa"/>
          </w:tcPr>
          <w:p w14:paraId="4F6D6038" w14:textId="77B09719" w:rsidR="00241FBF" w:rsidRPr="006B2C3F" w:rsidRDefault="00241FBF" w:rsidP="00241FBF">
            <w:pPr>
              <w:widowControl w:val="0"/>
              <w:tabs>
                <w:tab w:val="left" w:pos="720"/>
                <w:tab w:val="left" w:pos="2160"/>
              </w:tabs>
              <w:autoSpaceDE w:val="0"/>
              <w:autoSpaceDN w:val="0"/>
              <w:adjustRightInd w:val="0"/>
              <w:rPr>
                <w:rFonts w:asciiTheme="minorHAnsi" w:hAnsiTheme="minorHAnsi" w:cstheme="minorHAnsi"/>
                <w:b/>
                <w:color w:val="FF0000"/>
              </w:rPr>
            </w:pPr>
            <w:r w:rsidRPr="006B2C3F">
              <w:rPr>
                <w:rFonts w:asciiTheme="minorHAnsi" w:hAnsiTheme="minorHAnsi" w:cstheme="minorHAnsi"/>
                <w:b/>
                <w:color w:val="FF0000"/>
              </w:rPr>
              <w:t xml:space="preserve">MEETING DATES ON </w:t>
            </w:r>
          </w:p>
        </w:tc>
        <w:tc>
          <w:tcPr>
            <w:tcW w:w="2250" w:type="dxa"/>
          </w:tcPr>
          <w:p w14:paraId="3211229B" w14:textId="68FFB575" w:rsidR="00241FBF" w:rsidRPr="006B2C3F" w:rsidRDefault="00241FBF" w:rsidP="00241FBF">
            <w:pPr>
              <w:widowControl w:val="0"/>
              <w:tabs>
                <w:tab w:val="left" w:pos="720"/>
                <w:tab w:val="left" w:pos="2160"/>
              </w:tabs>
              <w:autoSpaceDE w:val="0"/>
              <w:autoSpaceDN w:val="0"/>
              <w:adjustRightInd w:val="0"/>
              <w:rPr>
                <w:rFonts w:asciiTheme="minorHAnsi" w:hAnsiTheme="minorHAnsi" w:cstheme="minorHAnsi"/>
              </w:rPr>
            </w:pPr>
            <w:r>
              <w:rPr>
                <w:rFonts w:asciiTheme="minorHAnsi" w:hAnsiTheme="minorHAnsi" w:cstheme="minorHAnsi"/>
              </w:rPr>
              <w:t>January 27, 2022</w:t>
            </w:r>
          </w:p>
        </w:tc>
        <w:tc>
          <w:tcPr>
            <w:tcW w:w="1890" w:type="dxa"/>
          </w:tcPr>
          <w:p w14:paraId="56695B1D" w14:textId="34E13FE4" w:rsidR="00241FBF" w:rsidRPr="006B2C3F" w:rsidRDefault="00241FBF" w:rsidP="00241FBF">
            <w:pPr>
              <w:rPr>
                <w:rFonts w:asciiTheme="minorHAnsi" w:hAnsiTheme="minorHAnsi" w:cstheme="minorHAnsi"/>
              </w:rPr>
            </w:pPr>
            <w:r w:rsidRPr="006B2C3F">
              <w:rPr>
                <w:rFonts w:asciiTheme="minorHAnsi" w:hAnsiTheme="minorHAnsi" w:cstheme="minorHAnsi"/>
              </w:rPr>
              <w:t>2:15pm-3:00pm</w:t>
            </w:r>
          </w:p>
        </w:tc>
        <w:tc>
          <w:tcPr>
            <w:tcW w:w="2970" w:type="dxa"/>
          </w:tcPr>
          <w:p w14:paraId="22D95A54" w14:textId="405CE75E" w:rsidR="00241FBF" w:rsidRPr="006B2C3F" w:rsidRDefault="00241FBF" w:rsidP="00241FBF">
            <w:pPr>
              <w:rPr>
                <w:rFonts w:asciiTheme="minorHAnsi" w:hAnsiTheme="minorHAnsi" w:cstheme="minorHAnsi"/>
              </w:rPr>
            </w:pPr>
            <w:r w:rsidRPr="006B2C3F">
              <w:rPr>
                <w:rFonts w:asciiTheme="minorHAnsi" w:hAnsiTheme="minorHAnsi" w:cstheme="minorHAnsi"/>
              </w:rPr>
              <w:t>Bldg. 25 Boardroom or Zoom</w:t>
            </w:r>
          </w:p>
        </w:tc>
      </w:tr>
      <w:tr w:rsidR="00241FBF" w:rsidRPr="006B2C3F" w14:paraId="29065E22" w14:textId="77777777" w:rsidTr="001D7492">
        <w:tc>
          <w:tcPr>
            <w:tcW w:w="2160" w:type="dxa"/>
          </w:tcPr>
          <w:p w14:paraId="2FE47ED7" w14:textId="4CA18EF8" w:rsidR="00241FBF" w:rsidRPr="006B2C3F" w:rsidRDefault="00241FBF" w:rsidP="00241FBF">
            <w:pPr>
              <w:widowControl w:val="0"/>
              <w:tabs>
                <w:tab w:val="left" w:pos="720"/>
                <w:tab w:val="left" w:pos="2160"/>
              </w:tabs>
              <w:autoSpaceDE w:val="0"/>
              <w:autoSpaceDN w:val="0"/>
              <w:adjustRightInd w:val="0"/>
              <w:rPr>
                <w:rFonts w:asciiTheme="minorHAnsi" w:hAnsiTheme="minorHAnsi" w:cstheme="minorHAnsi"/>
                <w:b/>
                <w:color w:val="FF0000"/>
              </w:rPr>
            </w:pPr>
            <w:r w:rsidRPr="006B2C3F">
              <w:rPr>
                <w:rFonts w:asciiTheme="minorHAnsi" w:hAnsiTheme="minorHAnsi" w:cstheme="minorHAnsi"/>
                <w:b/>
                <w:color w:val="FF0000"/>
              </w:rPr>
              <w:t>YOUR CALENDAR:</w:t>
            </w:r>
          </w:p>
        </w:tc>
        <w:tc>
          <w:tcPr>
            <w:tcW w:w="2250" w:type="dxa"/>
          </w:tcPr>
          <w:p w14:paraId="6BE2D5FE" w14:textId="4724DD4F" w:rsidR="00241FBF" w:rsidRPr="006B2C3F" w:rsidRDefault="00241FBF" w:rsidP="00241FBF">
            <w:pPr>
              <w:widowControl w:val="0"/>
              <w:tabs>
                <w:tab w:val="left" w:pos="720"/>
                <w:tab w:val="left" w:pos="2160"/>
              </w:tabs>
              <w:autoSpaceDE w:val="0"/>
              <w:autoSpaceDN w:val="0"/>
              <w:adjustRightInd w:val="0"/>
              <w:rPr>
                <w:rFonts w:asciiTheme="minorHAnsi" w:hAnsiTheme="minorHAnsi" w:cstheme="minorHAnsi"/>
              </w:rPr>
            </w:pPr>
            <w:r>
              <w:rPr>
                <w:rFonts w:asciiTheme="minorHAnsi" w:hAnsiTheme="minorHAnsi" w:cstheme="minorHAnsi"/>
              </w:rPr>
              <w:t>February 24, 2022</w:t>
            </w:r>
          </w:p>
        </w:tc>
        <w:tc>
          <w:tcPr>
            <w:tcW w:w="1890" w:type="dxa"/>
          </w:tcPr>
          <w:p w14:paraId="783873F2" w14:textId="6C4B0992" w:rsidR="00241FBF" w:rsidRPr="006B2C3F" w:rsidRDefault="00241FBF" w:rsidP="00241FBF">
            <w:pPr>
              <w:rPr>
                <w:rFonts w:asciiTheme="minorHAnsi" w:hAnsiTheme="minorHAnsi" w:cstheme="minorHAnsi"/>
              </w:rPr>
            </w:pPr>
            <w:r w:rsidRPr="006B2C3F">
              <w:rPr>
                <w:rFonts w:asciiTheme="minorHAnsi" w:hAnsiTheme="minorHAnsi" w:cstheme="minorHAnsi"/>
              </w:rPr>
              <w:t>2:15pm-3:00pm</w:t>
            </w:r>
          </w:p>
        </w:tc>
        <w:tc>
          <w:tcPr>
            <w:tcW w:w="2970" w:type="dxa"/>
          </w:tcPr>
          <w:p w14:paraId="28C502BA" w14:textId="15BB1922" w:rsidR="00241FBF" w:rsidRPr="006B2C3F" w:rsidRDefault="00241FBF" w:rsidP="00241FBF">
            <w:pPr>
              <w:rPr>
                <w:rFonts w:asciiTheme="minorHAnsi" w:hAnsiTheme="minorHAnsi" w:cstheme="minorHAnsi"/>
              </w:rPr>
            </w:pPr>
            <w:r w:rsidRPr="009D3864">
              <w:rPr>
                <w:rFonts w:asciiTheme="minorHAnsi" w:hAnsiTheme="minorHAnsi" w:cstheme="minorHAnsi"/>
              </w:rPr>
              <w:t>Bldg. 25 Boardroom or Zoom</w:t>
            </w:r>
          </w:p>
        </w:tc>
      </w:tr>
      <w:tr w:rsidR="00241FBF" w:rsidRPr="006B2C3F" w14:paraId="4C4819AC" w14:textId="77777777" w:rsidTr="001D7492">
        <w:tc>
          <w:tcPr>
            <w:tcW w:w="2160" w:type="dxa"/>
          </w:tcPr>
          <w:p w14:paraId="7455F98B" w14:textId="77777777" w:rsidR="00241FBF" w:rsidRPr="006B2C3F" w:rsidRDefault="00241FBF" w:rsidP="00241FBF">
            <w:pPr>
              <w:widowControl w:val="0"/>
              <w:tabs>
                <w:tab w:val="left" w:pos="720"/>
                <w:tab w:val="left" w:pos="2160"/>
              </w:tabs>
              <w:autoSpaceDE w:val="0"/>
              <w:autoSpaceDN w:val="0"/>
              <w:adjustRightInd w:val="0"/>
              <w:rPr>
                <w:rFonts w:asciiTheme="minorHAnsi" w:hAnsiTheme="minorHAnsi" w:cstheme="minorHAnsi"/>
                <w:b/>
                <w:color w:val="FF0000"/>
              </w:rPr>
            </w:pPr>
          </w:p>
        </w:tc>
        <w:tc>
          <w:tcPr>
            <w:tcW w:w="2250" w:type="dxa"/>
          </w:tcPr>
          <w:p w14:paraId="2153365E" w14:textId="45BFE0D4" w:rsidR="00241FBF" w:rsidRPr="006B2C3F" w:rsidRDefault="00241FBF" w:rsidP="00241FBF">
            <w:pPr>
              <w:widowControl w:val="0"/>
              <w:tabs>
                <w:tab w:val="left" w:pos="720"/>
                <w:tab w:val="left" w:pos="2160"/>
              </w:tabs>
              <w:autoSpaceDE w:val="0"/>
              <w:autoSpaceDN w:val="0"/>
              <w:adjustRightInd w:val="0"/>
              <w:rPr>
                <w:rFonts w:asciiTheme="minorHAnsi" w:hAnsiTheme="minorHAnsi" w:cstheme="minorHAnsi"/>
              </w:rPr>
            </w:pPr>
            <w:r>
              <w:rPr>
                <w:rFonts w:asciiTheme="minorHAnsi" w:hAnsiTheme="minorHAnsi" w:cstheme="minorHAnsi"/>
              </w:rPr>
              <w:t>March 24, 2022</w:t>
            </w:r>
          </w:p>
        </w:tc>
        <w:tc>
          <w:tcPr>
            <w:tcW w:w="1890" w:type="dxa"/>
          </w:tcPr>
          <w:p w14:paraId="10598B25" w14:textId="6D20F6AF" w:rsidR="00241FBF" w:rsidRPr="006B2C3F" w:rsidRDefault="00241FBF" w:rsidP="00241FBF">
            <w:pPr>
              <w:rPr>
                <w:rFonts w:asciiTheme="minorHAnsi" w:hAnsiTheme="minorHAnsi" w:cstheme="minorHAnsi"/>
              </w:rPr>
            </w:pPr>
            <w:r w:rsidRPr="006B2C3F">
              <w:rPr>
                <w:rFonts w:asciiTheme="minorHAnsi" w:hAnsiTheme="minorHAnsi" w:cstheme="minorHAnsi"/>
              </w:rPr>
              <w:t>2:15pm-3:00pm</w:t>
            </w:r>
          </w:p>
        </w:tc>
        <w:tc>
          <w:tcPr>
            <w:tcW w:w="2970" w:type="dxa"/>
          </w:tcPr>
          <w:p w14:paraId="563BB97F" w14:textId="24A49754" w:rsidR="00241FBF" w:rsidRPr="006B2C3F" w:rsidRDefault="00241FBF" w:rsidP="00241FBF">
            <w:pPr>
              <w:rPr>
                <w:rFonts w:asciiTheme="minorHAnsi" w:hAnsiTheme="minorHAnsi" w:cstheme="minorHAnsi"/>
              </w:rPr>
            </w:pPr>
            <w:r w:rsidRPr="009D3864">
              <w:rPr>
                <w:rFonts w:asciiTheme="minorHAnsi" w:hAnsiTheme="minorHAnsi" w:cstheme="minorHAnsi"/>
              </w:rPr>
              <w:t>Bldg. 25 Boardroom or Zoom</w:t>
            </w:r>
          </w:p>
        </w:tc>
      </w:tr>
      <w:tr w:rsidR="00241FBF" w:rsidRPr="006B2C3F" w14:paraId="25E5FB9C" w14:textId="77777777" w:rsidTr="001D7492">
        <w:tc>
          <w:tcPr>
            <w:tcW w:w="2160" w:type="dxa"/>
          </w:tcPr>
          <w:p w14:paraId="48354DC7" w14:textId="77777777" w:rsidR="00241FBF" w:rsidRPr="006B2C3F" w:rsidRDefault="00241FBF" w:rsidP="00241FBF">
            <w:pPr>
              <w:widowControl w:val="0"/>
              <w:tabs>
                <w:tab w:val="left" w:pos="720"/>
                <w:tab w:val="left" w:pos="2160"/>
              </w:tabs>
              <w:autoSpaceDE w:val="0"/>
              <w:autoSpaceDN w:val="0"/>
              <w:adjustRightInd w:val="0"/>
              <w:rPr>
                <w:rFonts w:asciiTheme="minorHAnsi" w:hAnsiTheme="minorHAnsi" w:cstheme="minorHAnsi"/>
                <w:b/>
                <w:color w:val="FF0000"/>
              </w:rPr>
            </w:pPr>
          </w:p>
        </w:tc>
        <w:tc>
          <w:tcPr>
            <w:tcW w:w="2250" w:type="dxa"/>
          </w:tcPr>
          <w:p w14:paraId="3FF5B937" w14:textId="594E3FD1" w:rsidR="00241FBF" w:rsidRPr="006B2C3F" w:rsidRDefault="00241FBF" w:rsidP="00241FBF">
            <w:pPr>
              <w:widowControl w:val="0"/>
              <w:tabs>
                <w:tab w:val="left" w:pos="720"/>
                <w:tab w:val="left" w:pos="2160"/>
              </w:tabs>
              <w:autoSpaceDE w:val="0"/>
              <w:autoSpaceDN w:val="0"/>
              <w:adjustRightInd w:val="0"/>
              <w:rPr>
                <w:rFonts w:asciiTheme="minorHAnsi" w:hAnsiTheme="minorHAnsi" w:cstheme="minorHAnsi"/>
              </w:rPr>
            </w:pPr>
            <w:r>
              <w:rPr>
                <w:rFonts w:asciiTheme="minorHAnsi" w:hAnsiTheme="minorHAnsi" w:cstheme="minorHAnsi"/>
              </w:rPr>
              <w:t>April 28, 2022</w:t>
            </w:r>
          </w:p>
        </w:tc>
        <w:tc>
          <w:tcPr>
            <w:tcW w:w="1890" w:type="dxa"/>
          </w:tcPr>
          <w:p w14:paraId="50CF385D" w14:textId="29F307A6" w:rsidR="00241FBF" w:rsidRPr="006B2C3F" w:rsidRDefault="00241FBF" w:rsidP="00241FBF">
            <w:pPr>
              <w:rPr>
                <w:rFonts w:asciiTheme="minorHAnsi" w:hAnsiTheme="minorHAnsi" w:cstheme="minorHAnsi"/>
              </w:rPr>
            </w:pPr>
            <w:r w:rsidRPr="006B2C3F">
              <w:rPr>
                <w:rFonts w:asciiTheme="minorHAnsi" w:hAnsiTheme="minorHAnsi" w:cstheme="minorHAnsi"/>
              </w:rPr>
              <w:t>2:15pm-3:00pm</w:t>
            </w:r>
          </w:p>
        </w:tc>
        <w:tc>
          <w:tcPr>
            <w:tcW w:w="2970" w:type="dxa"/>
          </w:tcPr>
          <w:p w14:paraId="38B22945" w14:textId="6B793329" w:rsidR="00241FBF" w:rsidRPr="006B2C3F" w:rsidRDefault="00241FBF" w:rsidP="00241FBF">
            <w:pPr>
              <w:rPr>
                <w:rFonts w:asciiTheme="minorHAnsi" w:hAnsiTheme="minorHAnsi" w:cstheme="minorHAnsi"/>
              </w:rPr>
            </w:pPr>
            <w:r w:rsidRPr="009D3864">
              <w:rPr>
                <w:rFonts w:asciiTheme="minorHAnsi" w:hAnsiTheme="minorHAnsi" w:cstheme="minorHAnsi"/>
              </w:rPr>
              <w:t>Bldg. 25 Boardroom or Zoom</w:t>
            </w:r>
          </w:p>
        </w:tc>
      </w:tr>
      <w:tr w:rsidR="00241FBF" w:rsidRPr="006B2C3F" w14:paraId="36252B89" w14:textId="77777777" w:rsidTr="001D7492">
        <w:tc>
          <w:tcPr>
            <w:tcW w:w="2160" w:type="dxa"/>
          </w:tcPr>
          <w:p w14:paraId="5E7060EC" w14:textId="77777777" w:rsidR="00241FBF" w:rsidRPr="006B2C3F" w:rsidRDefault="00241FBF" w:rsidP="00241FBF">
            <w:pPr>
              <w:widowControl w:val="0"/>
              <w:tabs>
                <w:tab w:val="left" w:pos="720"/>
                <w:tab w:val="left" w:pos="2160"/>
              </w:tabs>
              <w:autoSpaceDE w:val="0"/>
              <w:autoSpaceDN w:val="0"/>
              <w:adjustRightInd w:val="0"/>
              <w:rPr>
                <w:rFonts w:asciiTheme="minorHAnsi" w:hAnsiTheme="minorHAnsi" w:cstheme="minorHAnsi"/>
                <w:b/>
                <w:color w:val="FF0000"/>
              </w:rPr>
            </w:pPr>
          </w:p>
        </w:tc>
        <w:tc>
          <w:tcPr>
            <w:tcW w:w="2250" w:type="dxa"/>
          </w:tcPr>
          <w:p w14:paraId="1843242A" w14:textId="23AC8D27" w:rsidR="00241FBF" w:rsidRPr="006B2C3F" w:rsidRDefault="00241FBF" w:rsidP="00241FBF">
            <w:pPr>
              <w:widowControl w:val="0"/>
              <w:tabs>
                <w:tab w:val="left" w:pos="720"/>
                <w:tab w:val="left" w:pos="2160"/>
              </w:tabs>
              <w:autoSpaceDE w:val="0"/>
              <w:autoSpaceDN w:val="0"/>
              <w:adjustRightInd w:val="0"/>
              <w:rPr>
                <w:rFonts w:asciiTheme="minorHAnsi" w:hAnsiTheme="minorHAnsi" w:cstheme="minorHAnsi"/>
              </w:rPr>
            </w:pPr>
            <w:r>
              <w:rPr>
                <w:rFonts w:asciiTheme="minorHAnsi" w:hAnsiTheme="minorHAnsi" w:cstheme="minorHAnsi"/>
              </w:rPr>
              <w:t>May 26, 2022</w:t>
            </w:r>
          </w:p>
        </w:tc>
        <w:tc>
          <w:tcPr>
            <w:tcW w:w="1890" w:type="dxa"/>
          </w:tcPr>
          <w:p w14:paraId="62CF1E58" w14:textId="2DAFE251" w:rsidR="00241FBF" w:rsidRPr="006B2C3F" w:rsidRDefault="00241FBF" w:rsidP="00241FBF">
            <w:pPr>
              <w:rPr>
                <w:rFonts w:asciiTheme="minorHAnsi" w:hAnsiTheme="minorHAnsi" w:cstheme="minorHAnsi"/>
              </w:rPr>
            </w:pPr>
            <w:r w:rsidRPr="006B2C3F">
              <w:rPr>
                <w:rFonts w:asciiTheme="minorHAnsi" w:hAnsiTheme="minorHAnsi" w:cstheme="minorHAnsi"/>
              </w:rPr>
              <w:t>2:15pm-3:00pm</w:t>
            </w:r>
          </w:p>
        </w:tc>
        <w:tc>
          <w:tcPr>
            <w:tcW w:w="2970" w:type="dxa"/>
          </w:tcPr>
          <w:p w14:paraId="3ECC13EC" w14:textId="4F8A0C66" w:rsidR="00241FBF" w:rsidRPr="006B2C3F" w:rsidRDefault="00241FBF" w:rsidP="00241FBF">
            <w:pPr>
              <w:rPr>
                <w:rFonts w:asciiTheme="minorHAnsi" w:hAnsiTheme="minorHAnsi" w:cstheme="minorHAnsi"/>
              </w:rPr>
            </w:pPr>
            <w:r w:rsidRPr="009D3864">
              <w:rPr>
                <w:rFonts w:asciiTheme="minorHAnsi" w:hAnsiTheme="minorHAnsi" w:cstheme="minorHAnsi"/>
              </w:rPr>
              <w:t>Bldg. 25 Boardroom or Zoom</w:t>
            </w:r>
          </w:p>
        </w:tc>
      </w:tr>
      <w:tr w:rsidR="00241FBF" w:rsidRPr="006B2C3F" w14:paraId="424DB176" w14:textId="77777777" w:rsidTr="001D7492">
        <w:tc>
          <w:tcPr>
            <w:tcW w:w="2160" w:type="dxa"/>
          </w:tcPr>
          <w:p w14:paraId="589C974B" w14:textId="77777777" w:rsidR="00241FBF" w:rsidRPr="006B2C3F" w:rsidRDefault="00241FBF" w:rsidP="00241FBF">
            <w:pPr>
              <w:widowControl w:val="0"/>
              <w:tabs>
                <w:tab w:val="left" w:pos="720"/>
                <w:tab w:val="left" w:pos="2160"/>
              </w:tabs>
              <w:autoSpaceDE w:val="0"/>
              <w:autoSpaceDN w:val="0"/>
              <w:adjustRightInd w:val="0"/>
              <w:rPr>
                <w:rFonts w:asciiTheme="minorHAnsi" w:hAnsiTheme="minorHAnsi" w:cstheme="minorHAnsi"/>
                <w:b/>
                <w:color w:val="FF0000"/>
              </w:rPr>
            </w:pPr>
          </w:p>
        </w:tc>
        <w:tc>
          <w:tcPr>
            <w:tcW w:w="2250" w:type="dxa"/>
          </w:tcPr>
          <w:p w14:paraId="0A650DF6" w14:textId="7E0A9020" w:rsidR="00241FBF" w:rsidRPr="006B2C3F" w:rsidRDefault="00241FBF" w:rsidP="00241FBF">
            <w:pPr>
              <w:widowControl w:val="0"/>
              <w:tabs>
                <w:tab w:val="left" w:pos="720"/>
                <w:tab w:val="left" w:pos="2160"/>
              </w:tabs>
              <w:autoSpaceDE w:val="0"/>
              <w:autoSpaceDN w:val="0"/>
              <w:adjustRightInd w:val="0"/>
              <w:rPr>
                <w:rFonts w:asciiTheme="minorHAnsi" w:hAnsiTheme="minorHAnsi" w:cstheme="minorHAnsi"/>
              </w:rPr>
            </w:pPr>
            <w:r>
              <w:rPr>
                <w:rFonts w:asciiTheme="minorHAnsi" w:hAnsiTheme="minorHAnsi" w:cstheme="minorHAnsi"/>
              </w:rPr>
              <w:t>June 23, 2022</w:t>
            </w:r>
          </w:p>
        </w:tc>
        <w:tc>
          <w:tcPr>
            <w:tcW w:w="1890" w:type="dxa"/>
          </w:tcPr>
          <w:p w14:paraId="61D5578E" w14:textId="76480B1E" w:rsidR="00241FBF" w:rsidRPr="006B2C3F" w:rsidRDefault="00241FBF" w:rsidP="00241FBF">
            <w:pPr>
              <w:rPr>
                <w:rFonts w:asciiTheme="minorHAnsi" w:hAnsiTheme="minorHAnsi" w:cstheme="minorHAnsi"/>
              </w:rPr>
            </w:pPr>
            <w:r w:rsidRPr="006B2C3F">
              <w:rPr>
                <w:rFonts w:asciiTheme="minorHAnsi" w:hAnsiTheme="minorHAnsi" w:cstheme="minorHAnsi"/>
              </w:rPr>
              <w:t>2:15pm-3:00pm</w:t>
            </w:r>
          </w:p>
        </w:tc>
        <w:tc>
          <w:tcPr>
            <w:tcW w:w="2970" w:type="dxa"/>
          </w:tcPr>
          <w:p w14:paraId="508CBD79" w14:textId="44DF6287" w:rsidR="00241FBF" w:rsidRPr="006B2C3F" w:rsidRDefault="00241FBF" w:rsidP="00241FBF">
            <w:pPr>
              <w:rPr>
                <w:rFonts w:asciiTheme="minorHAnsi" w:hAnsiTheme="minorHAnsi" w:cstheme="minorHAnsi"/>
              </w:rPr>
            </w:pPr>
            <w:r w:rsidRPr="009D3864">
              <w:rPr>
                <w:rFonts w:asciiTheme="minorHAnsi" w:hAnsiTheme="minorHAnsi" w:cstheme="minorHAnsi"/>
              </w:rPr>
              <w:t>Bldg. 25 Boardroom or Zoom</w:t>
            </w:r>
          </w:p>
        </w:tc>
      </w:tr>
    </w:tbl>
    <w:p w14:paraId="3018AA64" w14:textId="77777777" w:rsidR="002832A8" w:rsidRPr="006B2C3F" w:rsidRDefault="002832A8" w:rsidP="00DA7C7C">
      <w:pPr>
        <w:spacing w:after="200" w:line="276" w:lineRule="auto"/>
        <w:contextualSpacing/>
        <w:rPr>
          <w:rFonts w:asciiTheme="minorHAnsi" w:hAnsiTheme="minorHAnsi" w:cstheme="minorHAnsi"/>
        </w:rPr>
      </w:pPr>
    </w:p>
    <w:sectPr w:rsidR="002832A8" w:rsidRPr="006B2C3F" w:rsidSect="00733AB7">
      <w:headerReference w:type="even" r:id="rId10"/>
      <w:headerReference w:type="default" r:id="rId11"/>
      <w:head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1AD71" w14:textId="77777777" w:rsidR="007039E1" w:rsidRDefault="007039E1" w:rsidP="001415BE">
      <w:r>
        <w:separator/>
      </w:r>
    </w:p>
  </w:endnote>
  <w:endnote w:type="continuationSeparator" w:id="0">
    <w:p w14:paraId="114D4AB9" w14:textId="77777777" w:rsidR="007039E1" w:rsidRDefault="007039E1" w:rsidP="0014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2E19E" w14:textId="77777777" w:rsidR="007039E1" w:rsidRDefault="007039E1" w:rsidP="001415BE">
      <w:r>
        <w:separator/>
      </w:r>
    </w:p>
  </w:footnote>
  <w:footnote w:type="continuationSeparator" w:id="0">
    <w:p w14:paraId="43C3B113" w14:textId="77777777" w:rsidR="007039E1" w:rsidRDefault="007039E1" w:rsidP="00141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C69F" w14:textId="77777777" w:rsidR="00236AE6" w:rsidRDefault="007039E1">
    <w:pPr>
      <w:pStyle w:val="Header"/>
    </w:pPr>
    <w:r>
      <w:rPr>
        <w:noProof/>
      </w:rPr>
      <w:pict w14:anchorId="46556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4" o:spid="_x0000_s205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1BFD" w14:textId="77777777" w:rsidR="00236AE6" w:rsidRDefault="007039E1">
    <w:pPr>
      <w:pStyle w:val="Header"/>
    </w:pPr>
    <w:r>
      <w:rPr>
        <w:noProof/>
      </w:rPr>
      <w:pict w14:anchorId="56717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5" o:spid="_x0000_s2055"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F28E" w14:textId="77777777" w:rsidR="00236AE6" w:rsidRDefault="007039E1">
    <w:pPr>
      <w:pStyle w:val="Header"/>
    </w:pPr>
    <w:r>
      <w:rPr>
        <w:noProof/>
      </w:rPr>
      <w:pict w14:anchorId="5B365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3" o:spid="_x0000_s205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3E9"/>
    <w:multiLevelType w:val="hybridMultilevel"/>
    <w:tmpl w:val="119E249A"/>
    <w:lvl w:ilvl="0" w:tplc="C8E0DD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64BC8"/>
    <w:multiLevelType w:val="hybridMultilevel"/>
    <w:tmpl w:val="0AA6D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12B94"/>
    <w:multiLevelType w:val="hybridMultilevel"/>
    <w:tmpl w:val="CD8AB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A4DE1"/>
    <w:multiLevelType w:val="hybridMultilevel"/>
    <w:tmpl w:val="7AD23B20"/>
    <w:lvl w:ilvl="0" w:tplc="0818DB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E111CB"/>
    <w:multiLevelType w:val="hybridMultilevel"/>
    <w:tmpl w:val="46F22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65909"/>
    <w:multiLevelType w:val="hybridMultilevel"/>
    <w:tmpl w:val="0F384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B2807"/>
    <w:multiLevelType w:val="hybridMultilevel"/>
    <w:tmpl w:val="94004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B6C5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2D6789F"/>
    <w:multiLevelType w:val="hybridMultilevel"/>
    <w:tmpl w:val="75081F56"/>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633624"/>
    <w:multiLevelType w:val="hybridMultilevel"/>
    <w:tmpl w:val="C21E71A2"/>
    <w:lvl w:ilvl="0" w:tplc="04090015">
      <w:start w:val="1"/>
      <w:numFmt w:val="upperLetter"/>
      <w:lvlText w:val="%1."/>
      <w:lvlJc w:val="left"/>
      <w:pPr>
        <w:ind w:left="720" w:hanging="360"/>
      </w:pPr>
      <w:rPr>
        <w:rFonts w:hint="default"/>
      </w:rPr>
    </w:lvl>
    <w:lvl w:ilvl="1" w:tplc="D84EA82C">
      <w:start w:val="1"/>
      <w:numFmt w:val="decimal"/>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94A85"/>
    <w:multiLevelType w:val="hybridMultilevel"/>
    <w:tmpl w:val="584A9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E5354"/>
    <w:multiLevelType w:val="hybridMultilevel"/>
    <w:tmpl w:val="2B4EC1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37478"/>
    <w:multiLevelType w:val="hybridMultilevel"/>
    <w:tmpl w:val="58984F42"/>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29541A"/>
    <w:multiLevelType w:val="hybridMultilevel"/>
    <w:tmpl w:val="0A941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10D04"/>
    <w:multiLevelType w:val="hybridMultilevel"/>
    <w:tmpl w:val="03460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312F8"/>
    <w:multiLevelType w:val="hybridMultilevel"/>
    <w:tmpl w:val="5AD86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555D4"/>
    <w:multiLevelType w:val="hybridMultilevel"/>
    <w:tmpl w:val="7DA0C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060F06"/>
    <w:multiLevelType w:val="hybridMultilevel"/>
    <w:tmpl w:val="4558CF54"/>
    <w:lvl w:ilvl="0" w:tplc="32762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466D9E"/>
    <w:multiLevelType w:val="hybridMultilevel"/>
    <w:tmpl w:val="CF4E88CA"/>
    <w:lvl w:ilvl="0" w:tplc="1F484F34">
      <w:start w:val="1"/>
      <w:numFmt w:val="upperRoman"/>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D58AC"/>
    <w:multiLevelType w:val="hybridMultilevel"/>
    <w:tmpl w:val="FE826EAE"/>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8"/>
  </w:num>
  <w:num w:numId="3">
    <w:abstractNumId w:val="3"/>
  </w:num>
  <w:num w:numId="4">
    <w:abstractNumId w:val="4"/>
  </w:num>
  <w:num w:numId="5">
    <w:abstractNumId w:val="14"/>
  </w:num>
  <w:num w:numId="6">
    <w:abstractNumId w:val="13"/>
  </w:num>
  <w:num w:numId="7">
    <w:abstractNumId w:val="11"/>
  </w:num>
  <w:num w:numId="8">
    <w:abstractNumId w:val="1"/>
  </w:num>
  <w:num w:numId="9">
    <w:abstractNumId w:val="16"/>
  </w:num>
  <w:num w:numId="10">
    <w:abstractNumId w:val="9"/>
  </w:num>
  <w:num w:numId="11">
    <w:abstractNumId w:val="15"/>
  </w:num>
  <w:num w:numId="12">
    <w:abstractNumId w:val="10"/>
  </w:num>
  <w:num w:numId="13">
    <w:abstractNumId w:val="2"/>
  </w:num>
  <w:num w:numId="14">
    <w:abstractNumId w:val="17"/>
  </w:num>
  <w:num w:numId="15">
    <w:abstractNumId w:val="0"/>
  </w:num>
  <w:num w:numId="16">
    <w:abstractNumId w:val="8"/>
  </w:num>
  <w:num w:numId="17">
    <w:abstractNumId w:val="6"/>
  </w:num>
  <w:num w:numId="18">
    <w:abstractNumId w:val="5"/>
  </w:num>
  <w:num w:numId="19">
    <w:abstractNumId w:val="19"/>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0B"/>
    <w:rsid w:val="00000C16"/>
    <w:rsid w:val="00000E9E"/>
    <w:rsid w:val="00002D9F"/>
    <w:rsid w:val="00003150"/>
    <w:rsid w:val="0000366B"/>
    <w:rsid w:val="000057C4"/>
    <w:rsid w:val="000060BC"/>
    <w:rsid w:val="0000644B"/>
    <w:rsid w:val="00006AC6"/>
    <w:rsid w:val="00006B59"/>
    <w:rsid w:val="00011257"/>
    <w:rsid w:val="000117BA"/>
    <w:rsid w:val="00012594"/>
    <w:rsid w:val="0001349B"/>
    <w:rsid w:val="00016146"/>
    <w:rsid w:val="000206C3"/>
    <w:rsid w:val="000209C0"/>
    <w:rsid w:val="00022FA2"/>
    <w:rsid w:val="00023493"/>
    <w:rsid w:val="00024BAF"/>
    <w:rsid w:val="0003055B"/>
    <w:rsid w:val="0003058E"/>
    <w:rsid w:val="00031BDC"/>
    <w:rsid w:val="00031EB8"/>
    <w:rsid w:val="00032979"/>
    <w:rsid w:val="00032B9E"/>
    <w:rsid w:val="0003329A"/>
    <w:rsid w:val="000347E7"/>
    <w:rsid w:val="000353D3"/>
    <w:rsid w:val="000406E7"/>
    <w:rsid w:val="00042D45"/>
    <w:rsid w:val="00043933"/>
    <w:rsid w:val="00044955"/>
    <w:rsid w:val="0005121D"/>
    <w:rsid w:val="00051D96"/>
    <w:rsid w:val="00052710"/>
    <w:rsid w:val="00053185"/>
    <w:rsid w:val="000538CB"/>
    <w:rsid w:val="00053E77"/>
    <w:rsid w:val="00054AD8"/>
    <w:rsid w:val="00056B80"/>
    <w:rsid w:val="00057BF8"/>
    <w:rsid w:val="00061910"/>
    <w:rsid w:val="00062EBE"/>
    <w:rsid w:val="00063772"/>
    <w:rsid w:val="00064D71"/>
    <w:rsid w:val="0006552D"/>
    <w:rsid w:val="00070331"/>
    <w:rsid w:val="00070D0B"/>
    <w:rsid w:val="00071385"/>
    <w:rsid w:val="0007303C"/>
    <w:rsid w:val="0007304F"/>
    <w:rsid w:val="00073C28"/>
    <w:rsid w:val="00074DAB"/>
    <w:rsid w:val="00075B75"/>
    <w:rsid w:val="00076C42"/>
    <w:rsid w:val="0007769D"/>
    <w:rsid w:val="000831E2"/>
    <w:rsid w:val="00085223"/>
    <w:rsid w:val="000853E4"/>
    <w:rsid w:val="00085AF7"/>
    <w:rsid w:val="00086F1D"/>
    <w:rsid w:val="000872D9"/>
    <w:rsid w:val="00087C32"/>
    <w:rsid w:val="00091115"/>
    <w:rsid w:val="000917D0"/>
    <w:rsid w:val="00092129"/>
    <w:rsid w:val="00092329"/>
    <w:rsid w:val="00093F01"/>
    <w:rsid w:val="00094C99"/>
    <w:rsid w:val="00094E7A"/>
    <w:rsid w:val="00096EC9"/>
    <w:rsid w:val="00097506"/>
    <w:rsid w:val="00097DB8"/>
    <w:rsid w:val="000A0202"/>
    <w:rsid w:val="000A0A91"/>
    <w:rsid w:val="000A2FAC"/>
    <w:rsid w:val="000A4029"/>
    <w:rsid w:val="000A4D15"/>
    <w:rsid w:val="000A52A3"/>
    <w:rsid w:val="000A7B08"/>
    <w:rsid w:val="000B18E4"/>
    <w:rsid w:val="000B29E5"/>
    <w:rsid w:val="000B2D9B"/>
    <w:rsid w:val="000B2F1F"/>
    <w:rsid w:val="000B3412"/>
    <w:rsid w:val="000B55C8"/>
    <w:rsid w:val="000B6C92"/>
    <w:rsid w:val="000B785B"/>
    <w:rsid w:val="000C14D5"/>
    <w:rsid w:val="000C1754"/>
    <w:rsid w:val="000C20C9"/>
    <w:rsid w:val="000C3F83"/>
    <w:rsid w:val="000C475B"/>
    <w:rsid w:val="000C5A65"/>
    <w:rsid w:val="000C711A"/>
    <w:rsid w:val="000D004C"/>
    <w:rsid w:val="000D0877"/>
    <w:rsid w:val="000D163E"/>
    <w:rsid w:val="000D270B"/>
    <w:rsid w:val="000D3918"/>
    <w:rsid w:val="000D3D8A"/>
    <w:rsid w:val="000D45DB"/>
    <w:rsid w:val="000D4AA8"/>
    <w:rsid w:val="000D58E1"/>
    <w:rsid w:val="000D5EAD"/>
    <w:rsid w:val="000D77E0"/>
    <w:rsid w:val="000D7E3D"/>
    <w:rsid w:val="000E0F7E"/>
    <w:rsid w:val="000E4C80"/>
    <w:rsid w:val="000E59ED"/>
    <w:rsid w:val="000E663C"/>
    <w:rsid w:val="000E7EDE"/>
    <w:rsid w:val="000F05CF"/>
    <w:rsid w:val="000F08D7"/>
    <w:rsid w:val="000F2377"/>
    <w:rsid w:val="000F4D53"/>
    <w:rsid w:val="000F537B"/>
    <w:rsid w:val="000F632C"/>
    <w:rsid w:val="000F7012"/>
    <w:rsid w:val="00100D81"/>
    <w:rsid w:val="00100F99"/>
    <w:rsid w:val="00101284"/>
    <w:rsid w:val="00104F22"/>
    <w:rsid w:val="00105D9B"/>
    <w:rsid w:val="001065B0"/>
    <w:rsid w:val="0010692F"/>
    <w:rsid w:val="00106D12"/>
    <w:rsid w:val="00106D83"/>
    <w:rsid w:val="00111DC7"/>
    <w:rsid w:val="00114354"/>
    <w:rsid w:val="00116573"/>
    <w:rsid w:val="00116E1A"/>
    <w:rsid w:val="00117791"/>
    <w:rsid w:val="00117F46"/>
    <w:rsid w:val="001205C8"/>
    <w:rsid w:val="001219A0"/>
    <w:rsid w:val="00122143"/>
    <w:rsid w:val="001230B7"/>
    <w:rsid w:val="00124C26"/>
    <w:rsid w:val="00126088"/>
    <w:rsid w:val="00126870"/>
    <w:rsid w:val="00130951"/>
    <w:rsid w:val="00131191"/>
    <w:rsid w:val="001332C7"/>
    <w:rsid w:val="001339CC"/>
    <w:rsid w:val="00133EA9"/>
    <w:rsid w:val="00133EC2"/>
    <w:rsid w:val="001340C3"/>
    <w:rsid w:val="00137451"/>
    <w:rsid w:val="00140150"/>
    <w:rsid w:val="001406DA"/>
    <w:rsid w:val="001415BE"/>
    <w:rsid w:val="001442E5"/>
    <w:rsid w:val="00144E45"/>
    <w:rsid w:val="00146537"/>
    <w:rsid w:val="00146CBC"/>
    <w:rsid w:val="00150A3A"/>
    <w:rsid w:val="001512DD"/>
    <w:rsid w:val="001531A6"/>
    <w:rsid w:val="00153A06"/>
    <w:rsid w:val="00155C3A"/>
    <w:rsid w:val="001607EF"/>
    <w:rsid w:val="00161902"/>
    <w:rsid w:val="001619F7"/>
    <w:rsid w:val="00163B55"/>
    <w:rsid w:val="00163ED4"/>
    <w:rsid w:val="00166A56"/>
    <w:rsid w:val="00167824"/>
    <w:rsid w:val="0017349F"/>
    <w:rsid w:val="00173CD7"/>
    <w:rsid w:val="001756EF"/>
    <w:rsid w:val="00176AAB"/>
    <w:rsid w:val="001775A9"/>
    <w:rsid w:val="00180D52"/>
    <w:rsid w:val="00184A9E"/>
    <w:rsid w:val="00185E81"/>
    <w:rsid w:val="0018756D"/>
    <w:rsid w:val="00187E57"/>
    <w:rsid w:val="001908C7"/>
    <w:rsid w:val="00193C9B"/>
    <w:rsid w:val="00194F74"/>
    <w:rsid w:val="00197345"/>
    <w:rsid w:val="001973C8"/>
    <w:rsid w:val="0019775E"/>
    <w:rsid w:val="00197D74"/>
    <w:rsid w:val="001A1EAA"/>
    <w:rsid w:val="001A2B1E"/>
    <w:rsid w:val="001A3303"/>
    <w:rsid w:val="001A5494"/>
    <w:rsid w:val="001A5567"/>
    <w:rsid w:val="001A5780"/>
    <w:rsid w:val="001A5954"/>
    <w:rsid w:val="001A599A"/>
    <w:rsid w:val="001A701D"/>
    <w:rsid w:val="001A740F"/>
    <w:rsid w:val="001B0AC6"/>
    <w:rsid w:val="001B180F"/>
    <w:rsid w:val="001B55B5"/>
    <w:rsid w:val="001B56AE"/>
    <w:rsid w:val="001B6EC3"/>
    <w:rsid w:val="001B7A81"/>
    <w:rsid w:val="001C0579"/>
    <w:rsid w:val="001C0AA0"/>
    <w:rsid w:val="001C1B06"/>
    <w:rsid w:val="001C2BC2"/>
    <w:rsid w:val="001C385F"/>
    <w:rsid w:val="001C4D0D"/>
    <w:rsid w:val="001C7150"/>
    <w:rsid w:val="001C7BB4"/>
    <w:rsid w:val="001D162E"/>
    <w:rsid w:val="001D26E6"/>
    <w:rsid w:val="001D33C1"/>
    <w:rsid w:val="001D599F"/>
    <w:rsid w:val="001D5C26"/>
    <w:rsid w:val="001D6402"/>
    <w:rsid w:val="001D7492"/>
    <w:rsid w:val="001D7ED1"/>
    <w:rsid w:val="001E02FE"/>
    <w:rsid w:val="001E1536"/>
    <w:rsid w:val="001E1645"/>
    <w:rsid w:val="001E1735"/>
    <w:rsid w:val="001E1F43"/>
    <w:rsid w:val="001E2B36"/>
    <w:rsid w:val="001E3715"/>
    <w:rsid w:val="001E4B71"/>
    <w:rsid w:val="001E602B"/>
    <w:rsid w:val="001E618A"/>
    <w:rsid w:val="001E6DBD"/>
    <w:rsid w:val="001E71E3"/>
    <w:rsid w:val="001E75CF"/>
    <w:rsid w:val="001F00AE"/>
    <w:rsid w:val="001F1A20"/>
    <w:rsid w:val="001F32A9"/>
    <w:rsid w:val="001F5312"/>
    <w:rsid w:val="001F57D3"/>
    <w:rsid w:val="001F58AE"/>
    <w:rsid w:val="001F7373"/>
    <w:rsid w:val="00201438"/>
    <w:rsid w:val="00202DA2"/>
    <w:rsid w:val="00204B42"/>
    <w:rsid w:val="00204F4D"/>
    <w:rsid w:val="00205DDC"/>
    <w:rsid w:val="0020684A"/>
    <w:rsid w:val="00210575"/>
    <w:rsid w:val="00211A1C"/>
    <w:rsid w:val="00214077"/>
    <w:rsid w:val="0021433F"/>
    <w:rsid w:val="00215879"/>
    <w:rsid w:val="00216289"/>
    <w:rsid w:val="00217B91"/>
    <w:rsid w:val="00217E17"/>
    <w:rsid w:val="00221507"/>
    <w:rsid w:val="002229A1"/>
    <w:rsid w:val="0022342F"/>
    <w:rsid w:val="002239BA"/>
    <w:rsid w:val="00223A83"/>
    <w:rsid w:val="0022440D"/>
    <w:rsid w:val="002266AF"/>
    <w:rsid w:val="002275A2"/>
    <w:rsid w:val="002334F9"/>
    <w:rsid w:val="00234CB6"/>
    <w:rsid w:val="00235541"/>
    <w:rsid w:val="00235AAC"/>
    <w:rsid w:val="002365B3"/>
    <w:rsid w:val="00236AE6"/>
    <w:rsid w:val="0024014C"/>
    <w:rsid w:val="00240306"/>
    <w:rsid w:val="002407DA"/>
    <w:rsid w:val="00241D1D"/>
    <w:rsid w:val="00241FBF"/>
    <w:rsid w:val="002424AA"/>
    <w:rsid w:val="00243CA5"/>
    <w:rsid w:val="002453AC"/>
    <w:rsid w:val="00245CA1"/>
    <w:rsid w:val="00245F15"/>
    <w:rsid w:val="00247A28"/>
    <w:rsid w:val="002500FB"/>
    <w:rsid w:val="002502BE"/>
    <w:rsid w:val="00250D77"/>
    <w:rsid w:val="00251F54"/>
    <w:rsid w:val="00252E68"/>
    <w:rsid w:val="00253E63"/>
    <w:rsid w:val="00255D7E"/>
    <w:rsid w:val="002570CE"/>
    <w:rsid w:val="002574CE"/>
    <w:rsid w:val="0025799B"/>
    <w:rsid w:val="00261E72"/>
    <w:rsid w:val="00261E7D"/>
    <w:rsid w:val="002628B1"/>
    <w:rsid w:val="00262AD1"/>
    <w:rsid w:val="00265FDB"/>
    <w:rsid w:val="002663C8"/>
    <w:rsid w:val="00266D81"/>
    <w:rsid w:val="00270E1E"/>
    <w:rsid w:val="002710BD"/>
    <w:rsid w:val="00271113"/>
    <w:rsid w:val="00271FDC"/>
    <w:rsid w:val="0027369D"/>
    <w:rsid w:val="002740BC"/>
    <w:rsid w:val="0027551E"/>
    <w:rsid w:val="002805ED"/>
    <w:rsid w:val="00282332"/>
    <w:rsid w:val="00282A80"/>
    <w:rsid w:val="002832A8"/>
    <w:rsid w:val="00283417"/>
    <w:rsid w:val="002838D9"/>
    <w:rsid w:val="002864F6"/>
    <w:rsid w:val="00286AAE"/>
    <w:rsid w:val="00287057"/>
    <w:rsid w:val="00291387"/>
    <w:rsid w:val="00293102"/>
    <w:rsid w:val="0029368A"/>
    <w:rsid w:val="002A03F9"/>
    <w:rsid w:val="002A1747"/>
    <w:rsid w:val="002A1877"/>
    <w:rsid w:val="002A47C6"/>
    <w:rsid w:val="002A5B69"/>
    <w:rsid w:val="002A606E"/>
    <w:rsid w:val="002A631C"/>
    <w:rsid w:val="002A6358"/>
    <w:rsid w:val="002B0141"/>
    <w:rsid w:val="002B069B"/>
    <w:rsid w:val="002B1240"/>
    <w:rsid w:val="002B1610"/>
    <w:rsid w:val="002B4134"/>
    <w:rsid w:val="002B4453"/>
    <w:rsid w:val="002B5863"/>
    <w:rsid w:val="002B7591"/>
    <w:rsid w:val="002B764B"/>
    <w:rsid w:val="002C03DA"/>
    <w:rsid w:val="002C249D"/>
    <w:rsid w:val="002C3759"/>
    <w:rsid w:val="002C5BD9"/>
    <w:rsid w:val="002C6539"/>
    <w:rsid w:val="002C6965"/>
    <w:rsid w:val="002D05AB"/>
    <w:rsid w:val="002D0886"/>
    <w:rsid w:val="002D090D"/>
    <w:rsid w:val="002D2157"/>
    <w:rsid w:val="002D2BE0"/>
    <w:rsid w:val="002D30D4"/>
    <w:rsid w:val="002D386A"/>
    <w:rsid w:val="002D3936"/>
    <w:rsid w:val="002D534E"/>
    <w:rsid w:val="002D73A8"/>
    <w:rsid w:val="002E0075"/>
    <w:rsid w:val="002E359D"/>
    <w:rsid w:val="002E471D"/>
    <w:rsid w:val="002E52C1"/>
    <w:rsid w:val="002E58C4"/>
    <w:rsid w:val="002E5F15"/>
    <w:rsid w:val="002E742F"/>
    <w:rsid w:val="002F57DA"/>
    <w:rsid w:val="002F77F8"/>
    <w:rsid w:val="00300F4D"/>
    <w:rsid w:val="0030113A"/>
    <w:rsid w:val="00301919"/>
    <w:rsid w:val="00302088"/>
    <w:rsid w:val="0030226D"/>
    <w:rsid w:val="003028DA"/>
    <w:rsid w:val="00303D94"/>
    <w:rsid w:val="003043A3"/>
    <w:rsid w:val="0030519A"/>
    <w:rsid w:val="00306C01"/>
    <w:rsid w:val="003078EA"/>
    <w:rsid w:val="00307B99"/>
    <w:rsid w:val="00310832"/>
    <w:rsid w:val="003136D7"/>
    <w:rsid w:val="003146D2"/>
    <w:rsid w:val="00316645"/>
    <w:rsid w:val="003172C2"/>
    <w:rsid w:val="00317F49"/>
    <w:rsid w:val="00321781"/>
    <w:rsid w:val="003218D2"/>
    <w:rsid w:val="00322945"/>
    <w:rsid w:val="003259B9"/>
    <w:rsid w:val="00326016"/>
    <w:rsid w:val="00327042"/>
    <w:rsid w:val="00327637"/>
    <w:rsid w:val="00330D80"/>
    <w:rsid w:val="00332621"/>
    <w:rsid w:val="00333B19"/>
    <w:rsid w:val="00334595"/>
    <w:rsid w:val="003355EA"/>
    <w:rsid w:val="0033621F"/>
    <w:rsid w:val="00336ADE"/>
    <w:rsid w:val="0033746E"/>
    <w:rsid w:val="003375DF"/>
    <w:rsid w:val="00337B47"/>
    <w:rsid w:val="0034248A"/>
    <w:rsid w:val="003425E0"/>
    <w:rsid w:val="0034554B"/>
    <w:rsid w:val="00345990"/>
    <w:rsid w:val="00347E5D"/>
    <w:rsid w:val="00351077"/>
    <w:rsid w:val="00352A43"/>
    <w:rsid w:val="0035505A"/>
    <w:rsid w:val="00355343"/>
    <w:rsid w:val="0035580B"/>
    <w:rsid w:val="00357CE1"/>
    <w:rsid w:val="00357F2D"/>
    <w:rsid w:val="00360EF0"/>
    <w:rsid w:val="003611DA"/>
    <w:rsid w:val="00361BA9"/>
    <w:rsid w:val="00366D45"/>
    <w:rsid w:val="00367B0F"/>
    <w:rsid w:val="00370141"/>
    <w:rsid w:val="00370E86"/>
    <w:rsid w:val="00371B04"/>
    <w:rsid w:val="00374E31"/>
    <w:rsid w:val="003764B0"/>
    <w:rsid w:val="00376D2D"/>
    <w:rsid w:val="00377AB6"/>
    <w:rsid w:val="00377DC9"/>
    <w:rsid w:val="0038007A"/>
    <w:rsid w:val="00383BB2"/>
    <w:rsid w:val="00383C8B"/>
    <w:rsid w:val="00386091"/>
    <w:rsid w:val="00386717"/>
    <w:rsid w:val="00386E4C"/>
    <w:rsid w:val="0038786C"/>
    <w:rsid w:val="00395DE3"/>
    <w:rsid w:val="00396ABA"/>
    <w:rsid w:val="00396F16"/>
    <w:rsid w:val="00396F9E"/>
    <w:rsid w:val="003A02E2"/>
    <w:rsid w:val="003A067A"/>
    <w:rsid w:val="003A0D11"/>
    <w:rsid w:val="003A1A68"/>
    <w:rsid w:val="003A2922"/>
    <w:rsid w:val="003A3237"/>
    <w:rsid w:val="003A5E89"/>
    <w:rsid w:val="003A6D1D"/>
    <w:rsid w:val="003B1703"/>
    <w:rsid w:val="003B2910"/>
    <w:rsid w:val="003B556F"/>
    <w:rsid w:val="003B5732"/>
    <w:rsid w:val="003B657D"/>
    <w:rsid w:val="003B7086"/>
    <w:rsid w:val="003B722A"/>
    <w:rsid w:val="003C14BC"/>
    <w:rsid w:val="003C3A19"/>
    <w:rsid w:val="003C70B0"/>
    <w:rsid w:val="003D62A8"/>
    <w:rsid w:val="003D6E34"/>
    <w:rsid w:val="003E05EB"/>
    <w:rsid w:val="003E4DFB"/>
    <w:rsid w:val="003E528E"/>
    <w:rsid w:val="003E78AB"/>
    <w:rsid w:val="003E79D5"/>
    <w:rsid w:val="003F0BF2"/>
    <w:rsid w:val="003F65F7"/>
    <w:rsid w:val="003F707F"/>
    <w:rsid w:val="004024F3"/>
    <w:rsid w:val="00404144"/>
    <w:rsid w:val="00406C48"/>
    <w:rsid w:val="00407587"/>
    <w:rsid w:val="004077EA"/>
    <w:rsid w:val="00411188"/>
    <w:rsid w:val="004114C3"/>
    <w:rsid w:val="00411911"/>
    <w:rsid w:val="0041246E"/>
    <w:rsid w:val="004141B9"/>
    <w:rsid w:val="0041477E"/>
    <w:rsid w:val="00414B83"/>
    <w:rsid w:val="00414C27"/>
    <w:rsid w:val="004178AD"/>
    <w:rsid w:val="00421173"/>
    <w:rsid w:val="00421B70"/>
    <w:rsid w:val="00422C1A"/>
    <w:rsid w:val="0042312A"/>
    <w:rsid w:val="004234F4"/>
    <w:rsid w:val="00423508"/>
    <w:rsid w:val="004241E8"/>
    <w:rsid w:val="004244AD"/>
    <w:rsid w:val="0042480C"/>
    <w:rsid w:val="00426D7E"/>
    <w:rsid w:val="00426F00"/>
    <w:rsid w:val="00427E86"/>
    <w:rsid w:val="0043026B"/>
    <w:rsid w:val="004303E1"/>
    <w:rsid w:val="00431463"/>
    <w:rsid w:val="00432C2D"/>
    <w:rsid w:val="00433BAE"/>
    <w:rsid w:val="00433C39"/>
    <w:rsid w:val="00433C97"/>
    <w:rsid w:val="00435992"/>
    <w:rsid w:val="004360EE"/>
    <w:rsid w:val="00441F7E"/>
    <w:rsid w:val="00444443"/>
    <w:rsid w:val="00444BD4"/>
    <w:rsid w:val="00444CD8"/>
    <w:rsid w:val="0044632B"/>
    <w:rsid w:val="004502CA"/>
    <w:rsid w:val="00452059"/>
    <w:rsid w:val="004538FF"/>
    <w:rsid w:val="00454118"/>
    <w:rsid w:val="00454696"/>
    <w:rsid w:val="004554FE"/>
    <w:rsid w:val="004563AB"/>
    <w:rsid w:val="00462F07"/>
    <w:rsid w:val="004631EA"/>
    <w:rsid w:val="0046332B"/>
    <w:rsid w:val="00465C30"/>
    <w:rsid w:val="00465DA4"/>
    <w:rsid w:val="00466B87"/>
    <w:rsid w:val="004710F6"/>
    <w:rsid w:val="00471975"/>
    <w:rsid w:val="00472962"/>
    <w:rsid w:val="00473E79"/>
    <w:rsid w:val="00473F1D"/>
    <w:rsid w:val="0047507E"/>
    <w:rsid w:val="004773A3"/>
    <w:rsid w:val="0047762E"/>
    <w:rsid w:val="00477CC3"/>
    <w:rsid w:val="0048128E"/>
    <w:rsid w:val="00486F8E"/>
    <w:rsid w:val="004878DF"/>
    <w:rsid w:val="00487D50"/>
    <w:rsid w:val="004910EA"/>
    <w:rsid w:val="004918B4"/>
    <w:rsid w:val="00491C47"/>
    <w:rsid w:val="00492CA0"/>
    <w:rsid w:val="00494855"/>
    <w:rsid w:val="0049775B"/>
    <w:rsid w:val="004A0A9C"/>
    <w:rsid w:val="004A1463"/>
    <w:rsid w:val="004A48BA"/>
    <w:rsid w:val="004A64FF"/>
    <w:rsid w:val="004A6CA3"/>
    <w:rsid w:val="004A6CA4"/>
    <w:rsid w:val="004A78A8"/>
    <w:rsid w:val="004A790F"/>
    <w:rsid w:val="004B0532"/>
    <w:rsid w:val="004B0A3E"/>
    <w:rsid w:val="004B330F"/>
    <w:rsid w:val="004B4A12"/>
    <w:rsid w:val="004B4D87"/>
    <w:rsid w:val="004B5D59"/>
    <w:rsid w:val="004B6815"/>
    <w:rsid w:val="004C0582"/>
    <w:rsid w:val="004C0985"/>
    <w:rsid w:val="004C436A"/>
    <w:rsid w:val="004C4843"/>
    <w:rsid w:val="004C6CAE"/>
    <w:rsid w:val="004C7B8E"/>
    <w:rsid w:val="004C7E76"/>
    <w:rsid w:val="004D1137"/>
    <w:rsid w:val="004D4CA1"/>
    <w:rsid w:val="004D55AE"/>
    <w:rsid w:val="004D595C"/>
    <w:rsid w:val="004D6CB1"/>
    <w:rsid w:val="004D7E4C"/>
    <w:rsid w:val="004E0ECD"/>
    <w:rsid w:val="004E1223"/>
    <w:rsid w:val="004E2016"/>
    <w:rsid w:val="004E2AD2"/>
    <w:rsid w:val="004E620B"/>
    <w:rsid w:val="004E6704"/>
    <w:rsid w:val="004E6CDE"/>
    <w:rsid w:val="004E762E"/>
    <w:rsid w:val="004F0A0F"/>
    <w:rsid w:val="004F1469"/>
    <w:rsid w:val="004F2461"/>
    <w:rsid w:val="004F3143"/>
    <w:rsid w:val="004F4238"/>
    <w:rsid w:val="004F4A99"/>
    <w:rsid w:val="004F5412"/>
    <w:rsid w:val="004F544A"/>
    <w:rsid w:val="004F692D"/>
    <w:rsid w:val="004F70AF"/>
    <w:rsid w:val="004F72DB"/>
    <w:rsid w:val="004F7B85"/>
    <w:rsid w:val="00501C18"/>
    <w:rsid w:val="00502153"/>
    <w:rsid w:val="00502422"/>
    <w:rsid w:val="00502CA3"/>
    <w:rsid w:val="00502E84"/>
    <w:rsid w:val="00505884"/>
    <w:rsid w:val="005066B2"/>
    <w:rsid w:val="00510D13"/>
    <w:rsid w:val="00511E5F"/>
    <w:rsid w:val="00512414"/>
    <w:rsid w:val="005143C9"/>
    <w:rsid w:val="00515A2A"/>
    <w:rsid w:val="0052090A"/>
    <w:rsid w:val="00521240"/>
    <w:rsid w:val="00521251"/>
    <w:rsid w:val="00522063"/>
    <w:rsid w:val="005222C2"/>
    <w:rsid w:val="005245EF"/>
    <w:rsid w:val="00525119"/>
    <w:rsid w:val="00525CCC"/>
    <w:rsid w:val="00532BAC"/>
    <w:rsid w:val="005341E1"/>
    <w:rsid w:val="00534B24"/>
    <w:rsid w:val="00535231"/>
    <w:rsid w:val="005353C2"/>
    <w:rsid w:val="00535E26"/>
    <w:rsid w:val="005365E8"/>
    <w:rsid w:val="00540385"/>
    <w:rsid w:val="00540620"/>
    <w:rsid w:val="00543746"/>
    <w:rsid w:val="0054400D"/>
    <w:rsid w:val="00544B2F"/>
    <w:rsid w:val="005476B2"/>
    <w:rsid w:val="005478A4"/>
    <w:rsid w:val="00550279"/>
    <w:rsid w:val="00550952"/>
    <w:rsid w:val="00551B45"/>
    <w:rsid w:val="00552884"/>
    <w:rsid w:val="00553420"/>
    <w:rsid w:val="005545DC"/>
    <w:rsid w:val="005546D7"/>
    <w:rsid w:val="005553D3"/>
    <w:rsid w:val="00555893"/>
    <w:rsid w:val="0055710C"/>
    <w:rsid w:val="0056037F"/>
    <w:rsid w:val="00560AB8"/>
    <w:rsid w:val="00562418"/>
    <w:rsid w:val="00563139"/>
    <w:rsid w:val="00563BA0"/>
    <w:rsid w:val="00563C4A"/>
    <w:rsid w:val="00564ABC"/>
    <w:rsid w:val="00566671"/>
    <w:rsid w:val="0056695C"/>
    <w:rsid w:val="0056729F"/>
    <w:rsid w:val="0057038D"/>
    <w:rsid w:val="0057088C"/>
    <w:rsid w:val="00571322"/>
    <w:rsid w:val="0057262C"/>
    <w:rsid w:val="0057397D"/>
    <w:rsid w:val="00574609"/>
    <w:rsid w:val="005754D4"/>
    <w:rsid w:val="005755B1"/>
    <w:rsid w:val="00576229"/>
    <w:rsid w:val="0057695F"/>
    <w:rsid w:val="00577668"/>
    <w:rsid w:val="005808BE"/>
    <w:rsid w:val="00580DEE"/>
    <w:rsid w:val="00580EF8"/>
    <w:rsid w:val="005829C0"/>
    <w:rsid w:val="00582ABA"/>
    <w:rsid w:val="00582F27"/>
    <w:rsid w:val="005876BD"/>
    <w:rsid w:val="00591347"/>
    <w:rsid w:val="00591397"/>
    <w:rsid w:val="0059249D"/>
    <w:rsid w:val="00592DD5"/>
    <w:rsid w:val="00594ADF"/>
    <w:rsid w:val="0059595D"/>
    <w:rsid w:val="005961B2"/>
    <w:rsid w:val="00596C4D"/>
    <w:rsid w:val="00597CF1"/>
    <w:rsid w:val="00597E26"/>
    <w:rsid w:val="005A04E9"/>
    <w:rsid w:val="005A128C"/>
    <w:rsid w:val="005A12A3"/>
    <w:rsid w:val="005A1F1E"/>
    <w:rsid w:val="005A25A1"/>
    <w:rsid w:val="005A2D3D"/>
    <w:rsid w:val="005A4DA3"/>
    <w:rsid w:val="005A7AFC"/>
    <w:rsid w:val="005B0932"/>
    <w:rsid w:val="005B18C0"/>
    <w:rsid w:val="005B2585"/>
    <w:rsid w:val="005B269E"/>
    <w:rsid w:val="005B2E91"/>
    <w:rsid w:val="005B33E3"/>
    <w:rsid w:val="005B6D5E"/>
    <w:rsid w:val="005B773A"/>
    <w:rsid w:val="005C00C6"/>
    <w:rsid w:val="005C1694"/>
    <w:rsid w:val="005C1B9B"/>
    <w:rsid w:val="005C32CB"/>
    <w:rsid w:val="005C4BA2"/>
    <w:rsid w:val="005C5A7E"/>
    <w:rsid w:val="005C6280"/>
    <w:rsid w:val="005C70D4"/>
    <w:rsid w:val="005C745D"/>
    <w:rsid w:val="005D1976"/>
    <w:rsid w:val="005D1C04"/>
    <w:rsid w:val="005D2408"/>
    <w:rsid w:val="005D33F2"/>
    <w:rsid w:val="005D6146"/>
    <w:rsid w:val="005D672F"/>
    <w:rsid w:val="005E039E"/>
    <w:rsid w:val="005E39D4"/>
    <w:rsid w:val="005E3A65"/>
    <w:rsid w:val="005E4318"/>
    <w:rsid w:val="005E4C93"/>
    <w:rsid w:val="005E4EFE"/>
    <w:rsid w:val="005E6238"/>
    <w:rsid w:val="005E6AA5"/>
    <w:rsid w:val="005F2F4A"/>
    <w:rsid w:val="005F3B1B"/>
    <w:rsid w:val="005F3CAD"/>
    <w:rsid w:val="005F3E5F"/>
    <w:rsid w:val="005F602F"/>
    <w:rsid w:val="005F63F1"/>
    <w:rsid w:val="005F71E9"/>
    <w:rsid w:val="0060007B"/>
    <w:rsid w:val="00600738"/>
    <w:rsid w:val="00603428"/>
    <w:rsid w:val="00604273"/>
    <w:rsid w:val="00604C59"/>
    <w:rsid w:val="00607ED9"/>
    <w:rsid w:val="00612054"/>
    <w:rsid w:val="00612164"/>
    <w:rsid w:val="00612E5E"/>
    <w:rsid w:val="00614BD2"/>
    <w:rsid w:val="0061642E"/>
    <w:rsid w:val="006171CD"/>
    <w:rsid w:val="0062054F"/>
    <w:rsid w:val="0062074F"/>
    <w:rsid w:val="0062092F"/>
    <w:rsid w:val="006218DA"/>
    <w:rsid w:val="006222A9"/>
    <w:rsid w:val="006222DB"/>
    <w:rsid w:val="006223D9"/>
    <w:rsid w:val="00622C83"/>
    <w:rsid w:val="0062625A"/>
    <w:rsid w:val="006268B4"/>
    <w:rsid w:val="0062767C"/>
    <w:rsid w:val="0062781B"/>
    <w:rsid w:val="00627BC1"/>
    <w:rsid w:val="00630328"/>
    <w:rsid w:val="006306A3"/>
    <w:rsid w:val="00631D0B"/>
    <w:rsid w:val="00631F03"/>
    <w:rsid w:val="00633537"/>
    <w:rsid w:val="00634097"/>
    <w:rsid w:val="0063516E"/>
    <w:rsid w:val="006371C5"/>
    <w:rsid w:val="00642930"/>
    <w:rsid w:val="00645E33"/>
    <w:rsid w:val="00647B8A"/>
    <w:rsid w:val="006501FB"/>
    <w:rsid w:val="00650D6F"/>
    <w:rsid w:val="00652290"/>
    <w:rsid w:val="00653C77"/>
    <w:rsid w:val="00654C0B"/>
    <w:rsid w:val="006557DE"/>
    <w:rsid w:val="00656DAB"/>
    <w:rsid w:val="0065703C"/>
    <w:rsid w:val="006576A4"/>
    <w:rsid w:val="00657934"/>
    <w:rsid w:val="006579B0"/>
    <w:rsid w:val="0066107D"/>
    <w:rsid w:val="006612B0"/>
    <w:rsid w:val="0066348D"/>
    <w:rsid w:val="00663C57"/>
    <w:rsid w:val="0066452D"/>
    <w:rsid w:val="00664977"/>
    <w:rsid w:val="00665A6C"/>
    <w:rsid w:val="006669CB"/>
    <w:rsid w:val="00667880"/>
    <w:rsid w:val="0067015E"/>
    <w:rsid w:val="00670753"/>
    <w:rsid w:val="00670D0F"/>
    <w:rsid w:val="006717AA"/>
    <w:rsid w:val="00675CE5"/>
    <w:rsid w:val="00681D5E"/>
    <w:rsid w:val="00681E90"/>
    <w:rsid w:val="00682ACF"/>
    <w:rsid w:val="0068374C"/>
    <w:rsid w:val="00683BB2"/>
    <w:rsid w:val="0068586C"/>
    <w:rsid w:val="0068625B"/>
    <w:rsid w:val="00686F5C"/>
    <w:rsid w:val="00687052"/>
    <w:rsid w:val="00692779"/>
    <w:rsid w:val="0069387F"/>
    <w:rsid w:val="00694425"/>
    <w:rsid w:val="00694AD2"/>
    <w:rsid w:val="006955C8"/>
    <w:rsid w:val="00696998"/>
    <w:rsid w:val="00696AAD"/>
    <w:rsid w:val="00697767"/>
    <w:rsid w:val="006A18C5"/>
    <w:rsid w:val="006A1E65"/>
    <w:rsid w:val="006A2819"/>
    <w:rsid w:val="006A341F"/>
    <w:rsid w:val="006A3D9C"/>
    <w:rsid w:val="006A4245"/>
    <w:rsid w:val="006A4A59"/>
    <w:rsid w:val="006A5CC5"/>
    <w:rsid w:val="006A7160"/>
    <w:rsid w:val="006A7500"/>
    <w:rsid w:val="006B15F3"/>
    <w:rsid w:val="006B1985"/>
    <w:rsid w:val="006B1A0F"/>
    <w:rsid w:val="006B2384"/>
    <w:rsid w:val="006B2B26"/>
    <w:rsid w:val="006B2BCA"/>
    <w:rsid w:val="006B2C3F"/>
    <w:rsid w:val="006B33B1"/>
    <w:rsid w:val="006B3617"/>
    <w:rsid w:val="006B367C"/>
    <w:rsid w:val="006B4DB0"/>
    <w:rsid w:val="006B50AF"/>
    <w:rsid w:val="006B5F36"/>
    <w:rsid w:val="006C0147"/>
    <w:rsid w:val="006C129D"/>
    <w:rsid w:val="006C28BE"/>
    <w:rsid w:val="006C2CB4"/>
    <w:rsid w:val="006C2EEB"/>
    <w:rsid w:val="006C39F4"/>
    <w:rsid w:val="006C3E1A"/>
    <w:rsid w:val="006C5136"/>
    <w:rsid w:val="006D071D"/>
    <w:rsid w:val="006D0A4C"/>
    <w:rsid w:val="006D135D"/>
    <w:rsid w:val="006D1C1D"/>
    <w:rsid w:val="006D1C53"/>
    <w:rsid w:val="006D1FE6"/>
    <w:rsid w:val="006D5909"/>
    <w:rsid w:val="006D6690"/>
    <w:rsid w:val="006D6904"/>
    <w:rsid w:val="006D6B5D"/>
    <w:rsid w:val="006E07B3"/>
    <w:rsid w:val="006E117E"/>
    <w:rsid w:val="006E2592"/>
    <w:rsid w:val="006E5522"/>
    <w:rsid w:val="006E5E91"/>
    <w:rsid w:val="006F0D87"/>
    <w:rsid w:val="006F34C7"/>
    <w:rsid w:val="006F3E83"/>
    <w:rsid w:val="006F4546"/>
    <w:rsid w:val="006F48DC"/>
    <w:rsid w:val="006F58F6"/>
    <w:rsid w:val="006F5FE7"/>
    <w:rsid w:val="006F72BB"/>
    <w:rsid w:val="007028BC"/>
    <w:rsid w:val="00702F67"/>
    <w:rsid w:val="007039E1"/>
    <w:rsid w:val="007052EB"/>
    <w:rsid w:val="007061AD"/>
    <w:rsid w:val="00710D2E"/>
    <w:rsid w:val="00714CBB"/>
    <w:rsid w:val="00714EAA"/>
    <w:rsid w:val="00715244"/>
    <w:rsid w:val="007152DF"/>
    <w:rsid w:val="007167FC"/>
    <w:rsid w:val="00716807"/>
    <w:rsid w:val="00716889"/>
    <w:rsid w:val="00720B27"/>
    <w:rsid w:val="00722BFD"/>
    <w:rsid w:val="007236DD"/>
    <w:rsid w:val="007328FD"/>
    <w:rsid w:val="0073376C"/>
    <w:rsid w:val="00733AB7"/>
    <w:rsid w:val="0073448E"/>
    <w:rsid w:val="007346F4"/>
    <w:rsid w:val="00734A09"/>
    <w:rsid w:val="00734D76"/>
    <w:rsid w:val="007352D8"/>
    <w:rsid w:val="00736D3A"/>
    <w:rsid w:val="00737366"/>
    <w:rsid w:val="0074007B"/>
    <w:rsid w:val="007401B1"/>
    <w:rsid w:val="007423CE"/>
    <w:rsid w:val="00742AEE"/>
    <w:rsid w:val="00743860"/>
    <w:rsid w:val="00743FFB"/>
    <w:rsid w:val="00744351"/>
    <w:rsid w:val="0074522B"/>
    <w:rsid w:val="0075036A"/>
    <w:rsid w:val="00750BBA"/>
    <w:rsid w:val="007521AD"/>
    <w:rsid w:val="00752450"/>
    <w:rsid w:val="00752B36"/>
    <w:rsid w:val="00753A15"/>
    <w:rsid w:val="00753D90"/>
    <w:rsid w:val="00754BD9"/>
    <w:rsid w:val="007555A2"/>
    <w:rsid w:val="00755A90"/>
    <w:rsid w:val="0076025D"/>
    <w:rsid w:val="007624E0"/>
    <w:rsid w:val="00762967"/>
    <w:rsid w:val="00764D4F"/>
    <w:rsid w:val="00765ACF"/>
    <w:rsid w:val="007705F4"/>
    <w:rsid w:val="0077087C"/>
    <w:rsid w:val="00770897"/>
    <w:rsid w:val="00770E90"/>
    <w:rsid w:val="00771142"/>
    <w:rsid w:val="007712F1"/>
    <w:rsid w:val="0077135A"/>
    <w:rsid w:val="007716F9"/>
    <w:rsid w:val="00773242"/>
    <w:rsid w:val="00776ED8"/>
    <w:rsid w:val="00780217"/>
    <w:rsid w:val="00780C81"/>
    <w:rsid w:val="00780DC5"/>
    <w:rsid w:val="00782315"/>
    <w:rsid w:val="00786101"/>
    <w:rsid w:val="00786703"/>
    <w:rsid w:val="00786C56"/>
    <w:rsid w:val="00791D67"/>
    <w:rsid w:val="00794A29"/>
    <w:rsid w:val="007954FB"/>
    <w:rsid w:val="0079760B"/>
    <w:rsid w:val="00797C73"/>
    <w:rsid w:val="00797FAA"/>
    <w:rsid w:val="007A1A32"/>
    <w:rsid w:val="007A27E3"/>
    <w:rsid w:val="007A2841"/>
    <w:rsid w:val="007A3020"/>
    <w:rsid w:val="007A380C"/>
    <w:rsid w:val="007A4A90"/>
    <w:rsid w:val="007A4AFB"/>
    <w:rsid w:val="007B1656"/>
    <w:rsid w:val="007B3EB2"/>
    <w:rsid w:val="007B4A8F"/>
    <w:rsid w:val="007B4D31"/>
    <w:rsid w:val="007B5D33"/>
    <w:rsid w:val="007B6822"/>
    <w:rsid w:val="007B711F"/>
    <w:rsid w:val="007C47DA"/>
    <w:rsid w:val="007C4C89"/>
    <w:rsid w:val="007C4D79"/>
    <w:rsid w:val="007C527C"/>
    <w:rsid w:val="007C7327"/>
    <w:rsid w:val="007D041F"/>
    <w:rsid w:val="007D281E"/>
    <w:rsid w:val="007D2AFB"/>
    <w:rsid w:val="007D6A0D"/>
    <w:rsid w:val="007D6F5C"/>
    <w:rsid w:val="007E2D37"/>
    <w:rsid w:val="007E2EE0"/>
    <w:rsid w:val="007E33CA"/>
    <w:rsid w:val="007E3682"/>
    <w:rsid w:val="007E3F60"/>
    <w:rsid w:val="007E434A"/>
    <w:rsid w:val="007E4806"/>
    <w:rsid w:val="007E5200"/>
    <w:rsid w:val="007E75AC"/>
    <w:rsid w:val="007F1677"/>
    <w:rsid w:val="007F1C76"/>
    <w:rsid w:val="007F2FE1"/>
    <w:rsid w:val="007F32EF"/>
    <w:rsid w:val="007F3E53"/>
    <w:rsid w:val="007F47C8"/>
    <w:rsid w:val="007F5A09"/>
    <w:rsid w:val="007F6501"/>
    <w:rsid w:val="008003CB"/>
    <w:rsid w:val="008027C6"/>
    <w:rsid w:val="00802FA8"/>
    <w:rsid w:val="00804472"/>
    <w:rsid w:val="008069ED"/>
    <w:rsid w:val="00811397"/>
    <w:rsid w:val="008115DF"/>
    <w:rsid w:val="00812BAD"/>
    <w:rsid w:val="008133B9"/>
    <w:rsid w:val="0081365E"/>
    <w:rsid w:val="008137FA"/>
    <w:rsid w:val="00814A39"/>
    <w:rsid w:val="008151D9"/>
    <w:rsid w:val="00815343"/>
    <w:rsid w:val="008156FE"/>
    <w:rsid w:val="00816ED0"/>
    <w:rsid w:val="0082018A"/>
    <w:rsid w:val="0082176B"/>
    <w:rsid w:val="00822061"/>
    <w:rsid w:val="00824F01"/>
    <w:rsid w:val="00825383"/>
    <w:rsid w:val="00826B65"/>
    <w:rsid w:val="008273FA"/>
    <w:rsid w:val="00827CD9"/>
    <w:rsid w:val="00830356"/>
    <w:rsid w:val="00830D5C"/>
    <w:rsid w:val="008322A2"/>
    <w:rsid w:val="0083276D"/>
    <w:rsid w:val="00832B96"/>
    <w:rsid w:val="00834BCC"/>
    <w:rsid w:val="00834C2E"/>
    <w:rsid w:val="008350BB"/>
    <w:rsid w:val="00835968"/>
    <w:rsid w:val="0084018F"/>
    <w:rsid w:val="00843CE6"/>
    <w:rsid w:val="00845AE9"/>
    <w:rsid w:val="00847C99"/>
    <w:rsid w:val="00850C7F"/>
    <w:rsid w:val="00850D96"/>
    <w:rsid w:val="00850F41"/>
    <w:rsid w:val="008515F5"/>
    <w:rsid w:val="0085168E"/>
    <w:rsid w:val="008539D1"/>
    <w:rsid w:val="00860ABC"/>
    <w:rsid w:val="00860BD0"/>
    <w:rsid w:val="00860FE0"/>
    <w:rsid w:val="00862569"/>
    <w:rsid w:val="00862686"/>
    <w:rsid w:val="0086299E"/>
    <w:rsid w:val="00862C6D"/>
    <w:rsid w:val="00863197"/>
    <w:rsid w:val="00863246"/>
    <w:rsid w:val="00863A89"/>
    <w:rsid w:val="00863DBC"/>
    <w:rsid w:val="00867797"/>
    <w:rsid w:val="00867B28"/>
    <w:rsid w:val="008702D0"/>
    <w:rsid w:val="00870C99"/>
    <w:rsid w:val="008727CB"/>
    <w:rsid w:val="00872D4F"/>
    <w:rsid w:val="00875D0A"/>
    <w:rsid w:val="00877BB8"/>
    <w:rsid w:val="0088095A"/>
    <w:rsid w:val="00880A56"/>
    <w:rsid w:val="0088106B"/>
    <w:rsid w:val="008836AF"/>
    <w:rsid w:val="00883726"/>
    <w:rsid w:val="0088510B"/>
    <w:rsid w:val="00886076"/>
    <w:rsid w:val="00887D5A"/>
    <w:rsid w:val="008901DB"/>
    <w:rsid w:val="00890C43"/>
    <w:rsid w:val="00891FC9"/>
    <w:rsid w:val="00892AA9"/>
    <w:rsid w:val="00893950"/>
    <w:rsid w:val="00893A18"/>
    <w:rsid w:val="008955B1"/>
    <w:rsid w:val="0089612F"/>
    <w:rsid w:val="0089637E"/>
    <w:rsid w:val="008A36D7"/>
    <w:rsid w:val="008A446B"/>
    <w:rsid w:val="008A51D7"/>
    <w:rsid w:val="008A5F8C"/>
    <w:rsid w:val="008A6447"/>
    <w:rsid w:val="008A744C"/>
    <w:rsid w:val="008A783C"/>
    <w:rsid w:val="008B0358"/>
    <w:rsid w:val="008B1EFC"/>
    <w:rsid w:val="008B2510"/>
    <w:rsid w:val="008B2C84"/>
    <w:rsid w:val="008B2CDA"/>
    <w:rsid w:val="008B3B55"/>
    <w:rsid w:val="008B3BDF"/>
    <w:rsid w:val="008B545C"/>
    <w:rsid w:val="008C01A9"/>
    <w:rsid w:val="008C0B8B"/>
    <w:rsid w:val="008C0F9D"/>
    <w:rsid w:val="008C2BF5"/>
    <w:rsid w:val="008C31E7"/>
    <w:rsid w:val="008C4F5D"/>
    <w:rsid w:val="008C50AF"/>
    <w:rsid w:val="008C6E9F"/>
    <w:rsid w:val="008C70DB"/>
    <w:rsid w:val="008D0672"/>
    <w:rsid w:val="008D0F4F"/>
    <w:rsid w:val="008D0FEF"/>
    <w:rsid w:val="008D159E"/>
    <w:rsid w:val="008D281F"/>
    <w:rsid w:val="008D3868"/>
    <w:rsid w:val="008D487C"/>
    <w:rsid w:val="008D5B5C"/>
    <w:rsid w:val="008D787A"/>
    <w:rsid w:val="008E0134"/>
    <w:rsid w:val="008E15EA"/>
    <w:rsid w:val="008E26AD"/>
    <w:rsid w:val="008E28AC"/>
    <w:rsid w:val="008E2BC9"/>
    <w:rsid w:val="008E44B1"/>
    <w:rsid w:val="008E457D"/>
    <w:rsid w:val="008E53A9"/>
    <w:rsid w:val="008E5B07"/>
    <w:rsid w:val="008E72A4"/>
    <w:rsid w:val="008E7C3F"/>
    <w:rsid w:val="008F0832"/>
    <w:rsid w:val="008F3A5C"/>
    <w:rsid w:val="008F3F30"/>
    <w:rsid w:val="008F46CB"/>
    <w:rsid w:val="009000D4"/>
    <w:rsid w:val="00900238"/>
    <w:rsid w:val="009017A4"/>
    <w:rsid w:val="0090333C"/>
    <w:rsid w:val="00907609"/>
    <w:rsid w:val="00910F9A"/>
    <w:rsid w:val="0091177F"/>
    <w:rsid w:val="00912913"/>
    <w:rsid w:val="00912B2E"/>
    <w:rsid w:val="0091346E"/>
    <w:rsid w:val="00914CC4"/>
    <w:rsid w:val="009178AE"/>
    <w:rsid w:val="00920DB8"/>
    <w:rsid w:val="00923407"/>
    <w:rsid w:val="0092370E"/>
    <w:rsid w:val="009245DE"/>
    <w:rsid w:val="00926B9E"/>
    <w:rsid w:val="00926E41"/>
    <w:rsid w:val="00931C6F"/>
    <w:rsid w:val="00935507"/>
    <w:rsid w:val="00936950"/>
    <w:rsid w:val="009377AD"/>
    <w:rsid w:val="0093796D"/>
    <w:rsid w:val="00941642"/>
    <w:rsid w:val="009423B0"/>
    <w:rsid w:val="00943633"/>
    <w:rsid w:val="00945455"/>
    <w:rsid w:val="00945E75"/>
    <w:rsid w:val="009531A3"/>
    <w:rsid w:val="00953915"/>
    <w:rsid w:val="00954814"/>
    <w:rsid w:val="00955537"/>
    <w:rsid w:val="00955B43"/>
    <w:rsid w:val="00956EF4"/>
    <w:rsid w:val="00961571"/>
    <w:rsid w:val="00966E03"/>
    <w:rsid w:val="009675CA"/>
    <w:rsid w:val="009703CE"/>
    <w:rsid w:val="00970AF5"/>
    <w:rsid w:val="00970E56"/>
    <w:rsid w:val="00971713"/>
    <w:rsid w:val="00971B03"/>
    <w:rsid w:val="00971F69"/>
    <w:rsid w:val="00977309"/>
    <w:rsid w:val="00980408"/>
    <w:rsid w:val="00980970"/>
    <w:rsid w:val="00981B55"/>
    <w:rsid w:val="00985E41"/>
    <w:rsid w:val="009868F3"/>
    <w:rsid w:val="00987428"/>
    <w:rsid w:val="00987809"/>
    <w:rsid w:val="00987973"/>
    <w:rsid w:val="00990303"/>
    <w:rsid w:val="00991475"/>
    <w:rsid w:val="00991DB1"/>
    <w:rsid w:val="009946B7"/>
    <w:rsid w:val="00994A42"/>
    <w:rsid w:val="00996187"/>
    <w:rsid w:val="00996234"/>
    <w:rsid w:val="009970D4"/>
    <w:rsid w:val="00997189"/>
    <w:rsid w:val="009A513B"/>
    <w:rsid w:val="009A70B3"/>
    <w:rsid w:val="009B0DB1"/>
    <w:rsid w:val="009B1C00"/>
    <w:rsid w:val="009B4644"/>
    <w:rsid w:val="009B4FA8"/>
    <w:rsid w:val="009B567B"/>
    <w:rsid w:val="009B6519"/>
    <w:rsid w:val="009B656E"/>
    <w:rsid w:val="009B7C4C"/>
    <w:rsid w:val="009C042E"/>
    <w:rsid w:val="009C14E6"/>
    <w:rsid w:val="009C2046"/>
    <w:rsid w:val="009C2737"/>
    <w:rsid w:val="009C3D57"/>
    <w:rsid w:val="009C5916"/>
    <w:rsid w:val="009C720B"/>
    <w:rsid w:val="009C781E"/>
    <w:rsid w:val="009D06DF"/>
    <w:rsid w:val="009D1351"/>
    <w:rsid w:val="009D1C35"/>
    <w:rsid w:val="009D365D"/>
    <w:rsid w:val="009D3E33"/>
    <w:rsid w:val="009D603D"/>
    <w:rsid w:val="009D636A"/>
    <w:rsid w:val="009E201B"/>
    <w:rsid w:val="009E31BE"/>
    <w:rsid w:val="009E4CE6"/>
    <w:rsid w:val="009E67A6"/>
    <w:rsid w:val="009F1758"/>
    <w:rsid w:val="009F25A2"/>
    <w:rsid w:val="009F580D"/>
    <w:rsid w:val="009F69F2"/>
    <w:rsid w:val="009F6C31"/>
    <w:rsid w:val="009F6FAD"/>
    <w:rsid w:val="00A004D0"/>
    <w:rsid w:val="00A00A86"/>
    <w:rsid w:val="00A02573"/>
    <w:rsid w:val="00A02B4E"/>
    <w:rsid w:val="00A043A6"/>
    <w:rsid w:val="00A044B8"/>
    <w:rsid w:val="00A04F90"/>
    <w:rsid w:val="00A05994"/>
    <w:rsid w:val="00A062B8"/>
    <w:rsid w:val="00A06ECA"/>
    <w:rsid w:val="00A07A37"/>
    <w:rsid w:val="00A10FCF"/>
    <w:rsid w:val="00A10FD7"/>
    <w:rsid w:val="00A116D1"/>
    <w:rsid w:val="00A14A51"/>
    <w:rsid w:val="00A159B7"/>
    <w:rsid w:val="00A16711"/>
    <w:rsid w:val="00A20A21"/>
    <w:rsid w:val="00A215AD"/>
    <w:rsid w:val="00A2301F"/>
    <w:rsid w:val="00A23847"/>
    <w:rsid w:val="00A2526C"/>
    <w:rsid w:val="00A261B8"/>
    <w:rsid w:val="00A31F36"/>
    <w:rsid w:val="00A321FC"/>
    <w:rsid w:val="00A3368C"/>
    <w:rsid w:val="00A33FAC"/>
    <w:rsid w:val="00A34503"/>
    <w:rsid w:val="00A34762"/>
    <w:rsid w:val="00A34AFE"/>
    <w:rsid w:val="00A35396"/>
    <w:rsid w:val="00A36D4A"/>
    <w:rsid w:val="00A377F1"/>
    <w:rsid w:val="00A4055F"/>
    <w:rsid w:val="00A42038"/>
    <w:rsid w:val="00A4241F"/>
    <w:rsid w:val="00A44A24"/>
    <w:rsid w:val="00A44A27"/>
    <w:rsid w:val="00A450D9"/>
    <w:rsid w:val="00A45584"/>
    <w:rsid w:val="00A45DBE"/>
    <w:rsid w:val="00A4651E"/>
    <w:rsid w:val="00A4763B"/>
    <w:rsid w:val="00A47931"/>
    <w:rsid w:val="00A5028D"/>
    <w:rsid w:val="00A507BE"/>
    <w:rsid w:val="00A51363"/>
    <w:rsid w:val="00A5335A"/>
    <w:rsid w:val="00A534A3"/>
    <w:rsid w:val="00A5384D"/>
    <w:rsid w:val="00A53E9A"/>
    <w:rsid w:val="00A5646C"/>
    <w:rsid w:val="00A61F4E"/>
    <w:rsid w:val="00A623C6"/>
    <w:rsid w:val="00A6509D"/>
    <w:rsid w:val="00A6727C"/>
    <w:rsid w:val="00A70639"/>
    <w:rsid w:val="00A73981"/>
    <w:rsid w:val="00A73B69"/>
    <w:rsid w:val="00A73BF3"/>
    <w:rsid w:val="00A75077"/>
    <w:rsid w:val="00A76ADB"/>
    <w:rsid w:val="00A76B18"/>
    <w:rsid w:val="00A772BB"/>
    <w:rsid w:val="00A7788E"/>
    <w:rsid w:val="00A81BAC"/>
    <w:rsid w:val="00A81DAD"/>
    <w:rsid w:val="00A826B8"/>
    <w:rsid w:val="00A826C7"/>
    <w:rsid w:val="00A836ED"/>
    <w:rsid w:val="00A856C3"/>
    <w:rsid w:val="00A8596D"/>
    <w:rsid w:val="00A877BA"/>
    <w:rsid w:val="00A90298"/>
    <w:rsid w:val="00A9147C"/>
    <w:rsid w:val="00A91C0A"/>
    <w:rsid w:val="00A91D87"/>
    <w:rsid w:val="00A92F28"/>
    <w:rsid w:val="00A94A37"/>
    <w:rsid w:val="00A94AEF"/>
    <w:rsid w:val="00A95349"/>
    <w:rsid w:val="00A9604B"/>
    <w:rsid w:val="00A96A87"/>
    <w:rsid w:val="00A97A0D"/>
    <w:rsid w:val="00AA0C8B"/>
    <w:rsid w:val="00AA1B51"/>
    <w:rsid w:val="00AA21A8"/>
    <w:rsid w:val="00AA662B"/>
    <w:rsid w:val="00AB055E"/>
    <w:rsid w:val="00AB1656"/>
    <w:rsid w:val="00AB21B1"/>
    <w:rsid w:val="00AB24FB"/>
    <w:rsid w:val="00AB2737"/>
    <w:rsid w:val="00AB4479"/>
    <w:rsid w:val="00AB4A6A"/>
    <w:rsid w:val="00AB55ED"/>
    <w:rsid w:val="00AB563A"/>
    <w:rsid w:val="00AB6E81"/>
    <w:rsid w:val="00AC0AA2"/>
    <w:rsid w:val="00AC2B2A"/>
    <w:rsid w:val="00AC3A41"/>
    <w:rsid w:val="00AC4935"/>
    <w:rsid w:val="00AC4B24"/>
    <w:rsid w:val="00AC4EFB"/>
    <w:rsid w:val="00AC5C01"/>
    <w:rsid w:val="00AC76A3"/>
    <w:rsid w:val="00AD0E1D"/>
    <w:rsid w:val="00AD1E8F"/>
    <w:rsid w:val="00AD1F7F"/>
    <w:rsid w:val="00AD23A4"/>
    <w:rsid w:val="00AD23EC"/>
    <w:rsid w:val="00AD38C2"/>
    <w:rsid w:val="00AD4A06"/>
    <w:rsid w:val="00AD5BC3"/>
    <w:rsid w:val="00AD5DAC"/>
    <w:rsid w:val="00AD719D"/>
    <w:rsid w:val="00AE24B8"/>
    <w:rsid w:val="00AE36D9"/>
    <w:rsid w:val="00AE6B14"/>
    <w:rsid w:val="00AE6CAE"/>
    <w:rsid w:val="00AE7BCF"/>
    <w:rsid w:val="00AF0F93"/>
    <w:rsid w:val="00AF162A"/>
    <w:rsid w:val="00AF2D7E"/>
    <w:rsid w:val="00AF4D8D"/>
    <w:rsid w:val="00AF5057"/>
    <w:rsid w:val="00AF5CDC"/>
    <w:rsid w:val="00AF6B82"/>
    <w:rsid w:val="00AF72FF"/>
    <w:rsid w:val="00AF76F0"/>
    <w:rsid w:val="00B02003"/>
    <w:rsid w:val="00B047D4"/>
    <w:rsid w:val="00B07FA0"/>
    <w:rsid w:val="00B10090"/>
    <w:rsid w:val="00B10740"/>
    <w:rsid w:val="00B11BF4"/>
    <w:rsid w:val="00B11D49"/>
    <w:rsid w:val="00B14193"/>
    <w:rsid w:val="00B14740"/>
    <w:rsid w:val="00B169E7"/>
    <w:rsid w:val="00B17687"/>
    <w:rsid w:val="00B20057"/>
    <w:rsid w:val="00B2086C"/>
    <w:rsid w:val="00B2199E"/>
    <w:rsid w:val="00B21C0D"/>
    <w:rsid w:val="00B223E6"/>
    <w:rsid w:val="00B2261B"/>
    <w:rsid w:val="00B22701"/>
    <w:rsid w:val="00B227D1"/>
    <w:rsid w:val="00B2306C"/>
    <w:rsid w:val="00B232DD"/>
    <w:rsid w:val="00B23505"/>
    <w:rsid w:val="00B23DAE"/>
    <w:rsid w:val="00B2424F"/>
    <w:rsid w:val="00B243EB"/>
    <w:rsid w:val="00B24CF1"/>
    <w:rsid w:val="00B25194"/>
    <w:rsid w:val="00B2566F"/>
    <w:rsid w:val="00B26C77"/>
    <w:rsid w:val="00B3190C"/>
    <w:rsid w:val="00B32A28"/>
    <w:rsid w:val="00B3301F"/>
    <w:rsid w:val="00B35C8A"/>
    <w:rsid w:val="00B363D0"/>
    <w:rsid w:val="00B36618"/>
    <w:rsid w:val="00B37137"/>
    <w:rsid w:val="00B37156"/>
    <w:rsid w:val="00B37C25"/>
    <w:rsid w:val="00B41BDF"/>
    <w:rsid w:val="00B42298"/>
    <w:rsid w:val="00B42371"/>
    <w:rsid w:val="00B432BB"/>
    <w:rsid w:val="00B44DA5"/>
    <w:rsid w:val="00B464A9"/>
    <w:rsid w:val="00B47083"/>
    <w:rsid w:val="00B50205"/>
    <w:rsid w:val="00B50B67"/>
    <w:rsid w:val="00B51EA3"/>
    <w:rsid w:val="00B52424"/>
    <w:rsid w:val="00B52843"/>
    <w:rsid w:val="00B52D92"/>
    <w:rsid w:val="00B55C4E"/>
    <w:rsid w:val="00B5662A"/>
    <w:rsid w:val="00B56890"/>
    <w:rsid w:val="00B56FF4"/>
    <w:rsid w:val="00B571EF"/>
    <w:rsid w:val="00B571F6"/>
    <w:rsid w:val="00B579E4"/>
    <w:rsid w:val="00B616BC"/>
    <w:rsid w:val="00B61EC4"/>
    <w:rsid w:val="00B61ECF"/>
    <w:rsid w:val="00B623A6"/>
    <w:rsid w:val="00B628A4"/>
    <w:rsid w:val="00B63A7F"/>
    <w:rsid w:val="00B63E81"/>
    <w:rsid w:val="00B645F6"/>
    <w:rsid w:val="00B66125"/>
    <w:rsid w:val="00B72B32"/>
    <w:rsid w:val="00B74FA0"/>
    <w:rsid w:val="00B75C20"/>
    <w:rsid w:val="00B75E71"/>
    <w:rsid w:val="00B80690"/>
    <w:rsid w:val="00B8069F"/>
    <w:rsid w:val="00B83ACB"/>
    <w:rsid w:val="00B848DB"/>
    <w:rsid w:val="00B84CF1"/>
    <w:rsid w:val="00B91E01"/>
    <w:rsid w:val="00B94590"/>
    <w:rsid w:val="00B96934"/>
    <w:rsid w:val="00B97FB0"/>
    <w:rsid w:val="00BA1BAB"/>
    <w:rsid w:val="00BA2120"/>
    <w:rsid w:val="00BA2465"/>
    <w:rsid w:val="00BA2C97"/>
    <w:rsid w:val="00BA3C8D"/>
    <w:rsid w:val="00BA3C8F"/>
    <w:rsid w:val="00BA428D"/>
    <w:rsid w:val="00BA45B4"/>
    <w:rsid w:val="00BA476B"/>
    <w:rsid w:val="00BA50BB"/>
    <w:rsid w:val="00BA5899"/>
    <w:rsid w:val="00BA5E7A"/>
    <w:rsid w:val="00BA741E"/>
    <w:rsid w:val="00BB0E01"/>
    <w:rsid w:val="00BB234B"/>
    <w:rsid w:val="00BB338F"/>
    <w:rsid w:val="00BB38BB"/>
    <w:rsid w:val="00BB4610"/>
    <w:rsid w:val="00BC17DD"/>
    <w:rsid w:val="00BC254E"/>
    <w:rsid w:val="00BC3266"/>
    <w:rsid w:val="00BC4CF1"/>
    <w:rsid w:val="00BC502E"/>
    <w:rsid w:val="00BC5620"/>
    <w:rsid w:val="00BC5983"/>
    <w:rsid w:val="00BD1620"/>
    <w:rsid w:val="00BD3165"/>
    <w:rsid w:val="00BD32A6"/>
    <w:rsid w:val="00BD3F09"/>
    <w:rsid w:val="00BD4660"/>
    <w:rsid w:val="00BD54A1"/>
    <w:rsid w:val="00BD618E"/>
    <w:rsid w:val="00BD7CB2"/>
    <w:rsid w:val="00BE2451"/>
    <w:rsid w:val="00BE2BD7"/>
    <w:rsid w:val="00BE30A4"/>
    <w:rsid w:val="00BE3168"/>
    <w:rsid w:val="00BE3C70"/>
    <w:rsid w:val="00BE4CAF"/>
    <w:rsid w:val="00BE5202"/>
    <w:rsid w:val="00BE6B73"/>
    <w:rsid w:val="00BE7F0F"/>
    <w:rsid w:val="00BF27BD"/>
    <w:rsid w:val="00BF7A36"/>
    <w:rsid w:val="00C0184F"/>
    <w:rsid w:val="00C02CB9"/>
    <w:rsid w:val="00C032A1"/>
    <w:rsid w:val="00C04786"/>
    <w:rsid w:val="00C05ABE"/>
    <w:rsid w:val="00C0712E"/>
    <w:rsid w:val="00C10926"/>
    <w:rsid w:val="00C12311"/>
    <w:rsid w:val="00C13214"/>
    <w:rsid w:val="00C134BC"/>
    <w:rsid w:val="00C14CBA"/>
    <w:rsid w:val="00C163B1"/>
    <w:rsid w:val="00C20CF1"/>
    <w:rsid w:val="00C2316C"/>
    <w:rsid w:val="00C23526"/>
    <w:rsid w:val="00C246DE"/>
    <w:rsid w:val="00C25A78"/>
    <w:rsid w:val="00C275BE"/>
    <w:rsid w:val="00C3177E"/>
    <w:rsid w:val="00C33B47"/>
    <w:rsid w:val="00C362F5"/>
    <w:rsid w:val="00C36B1E"/>
    <w:rsid w:val="00C37594"/>
    <w:rsid w:val="00C43458"/>
    <w:rsid w:val="00C434BA"/>
    <w:rsid w:val="00C446C3"/>
    <w:rsid w:val="00C44ADD"/>
    <w:rsid w:val="00C46C1E"/>
    <w:rsid w:val="00C47272"/>
    <w:rsid w:val="00C47C30"/>
    <w:rsid w:val="00C500BC"/>
    <w:rsid w:val="00C505E6"/>
    <w:rsid w:val="00C50BCC"/>
    <w:rsid w:val="00C52A16"/>
    <w:rsid w:val="00C53507"/>
    <w:rsid w:val="00C56BD3"/>
    <w:rsid w:val="00C57CE7"/>
    <w:rsid w:val="00C60A98"/>
    <w:rsid w:val="00C60B9B"/>
    <w:rsid w:val="00C61FE9"/>
    <w:rsid w:val="00C62965"/>
    <w:rsid w:val="00C63000"/>
    <w:rsid w:val="00C63F8B"/>
    <w:rsid w:val="00C64A88"/>
    <w:rsid w:val="00C66411"/>
    <w:rsid w:val="00C66BF4"/>
    <w:rsid w:val="00C7007B"/>
    <w:rsid w:val="00C7149D"/>
    <w:rsid w:val="00C714CE"/>
    <w:rsid w:val="00C7269B"/>
    <w:rsid w:val="00C72F01"/>
    <w:rsid w:val="00C81053"/>
    <w:rsid w:val="00C812CD"/>
    <w:rsid w:val="00C836B2"/>
    <w:rsid w:val="00C847AF"/>
    <w:rsid w:val="00C86437"/>
    <w:rsid w:val="00C8743B"/>
    <w:rsid w:val="00C87A9D"/>
    <w:rsid w:val="00C87DB0"/>
    <w:rsid w:val="00C903FE"/>
    <w:rsid w:val="00C91BD5"/>
    <w:rsid w:val="00C9561C"/>
    <w:rsid w:val="00C95944"/>
    <w:rsid w:val="00CA14F6"/>
    <w:rsid w:val="00CA2BE8"/>
    <w:rsid w:val="00CA3A28"/>
    <w:rsid w:val="00CB0237"/>
    <w:rsid w:val="00CB0B6E"/>
    <w:rsid w:val="00CB153F"/>
    <w:rsid w:val="00CB236C"/>
    <w:rsid w:val="00CB3431"/>
    <w:rsid w:val="00CB3C33"/>
    <w:rsid w:val="00CB42AD"/>
    <w:rsid w:val="00CB4B16"/>
    <w:rsid w:val="00CB5323"/>
    <w:rsid w:val="00CB54FA"/>
    <w:rsid w:val="00CB72D4"/>
    <w:rsid w:val="00CC0132"/>
    <w:rsid w:val="00CC1B13"/>
    <w:rsid w:val="00CC200B"/>
    <w:rsid w:val="00CC2F07"/>
    <w:rsid w:val="00CC390F"/>
    <w:rsid w:val="00CC3DA0"/>
    <w:rsid w:val="00CC3FAB"/>
    <w:rsid w:val="00CC4468"/>
    <w:rsid w:val="00CC68C3"/>
    <w:rsid w:val="00CC716B"/>
    <w:rsid w:val="00CD207F"/>
    <w:rsid w:val="00CD2A49"/>
    <w:rsid w:val="00CD4B22"/>
    <w:rsid w:val="00CD6B57"/>
    <w:rsid w:val="00CE1842"/>
    <w:rsid w:val="00CE32C2"/>
    <w:rsid w:val="00CE3F0B"/>
    <w:rsid w:val="00CE5A26"/>
    <w:rsid w:val="00CE652E"/>
    <w:rsid w:val="00CE6797"/>
    <w:rsid w:val="00CF093A"/>
    <w:rsid w:val="00CF0CA9"/>
    <w:rsid w:val="00CF1726"/>
    <w:rsid w:val="00CF26C7"/>
    <w:rsid w:val="00CF2F98"/>
    <w:rsid w:val="00CF3153"/>
    <w:rsid w:val="00CF3F09"/>
    <w:rsid w:val="00CF5CDE"/>
    <w:rsid w:val="00CF5D63"/>
    <w:rsid w:val="00CF7545"/>
    <w:rsid w:val="00D0099A"/>
    <w:rsid w:val="00D022C6"/>
    <w:rsid w:val="00D04B1B"/>
    <w:rsid w:val="00D04C8D"/>
    <w:rsid w:val="00D06874"/>
    <w:rsid w:val="00D07C7D"/>
    <w:rsid w:val="00D10538"/>
    <w:rsid w:val="00D1105B"/>
    <w:rsid w:val="00D12A10"/>
    <w:rsid w:val="00D13BC8"/>
    <w:rsid w:val="00D14339"/>
    <w:rsid w:val="00D1473A"/>
    <w:rsid w:val="00D147D8"/>
    <w:rsid w:val="00D210BE"/>
    <w:rsid w:val="00D24020"/>
    <w:rsid w:val="00D2774E"/>
    <w:rsid w:val="00D2775F"/>
    <w:rsid w:val="00D3037E"/>
    <w:rsid w:val="00D31498"/>
    <w:rsid w:val="00D325A9"/>
    <w:rsid w:val="00D32C6A"/>
    <w:rsid w:val="00D335D1"/>
    <w:rsid w:val="00D337DB"/>
    <w:rsid w:val="00D33E5C"/>
    <w:rsid w:val="00D3506A"/>
    <w:rsid w:val="00D35DA5"/>
    <w:rsid w:val="00D35EAB"/>
    <w:rsid w:val="00D37B41"/>
    <w:rsid w:val="00D4196A"/>
    <w:rsid w:val="00D41FA8"/>
    <w:rsid w:val="00D43466"/>
    <w:rsid w:val="00D45FAF"/>
    <w:rsid w:val="00D46A3C"/>
    <w:rsid w:val="00D46D6F"/>
    <w:rsid w:val="00D47130"/>
    <w:rsid w:val="00D47D9A"/>
    <w:rsid w:val="00D50CD7"/>
    <w:rsid w:val="00D513E6"/>
    <w:rsid w:val="00D51C21"/>
    <w:rsid w:val="00D524EC"/>
    <w:rsid w:val="00D52A24"/>
    <w:rsid w:val="00D52E58"/>
    <w:rsid w:val="00D536A7"/>
    <w:rsid w:val="00D552EA"/>
    <w:rsid w:val="00D55A79"/>
    <w:rsid w:val="00D5644D"/>
    <w:rsid w:val="00D61B6E"/>
    <w:rsid w:val="00D61FED"/>
    <w:rsid w:val="00D624DE"/>
    <w:rsid w:val="00D6311D"/>
    <w:rsid w:val="00D6611F"/>
    <w:rsid w:val="00D66527"/>
    <w:rsid w:val="00D667BF"/>
    <w:rsid w:val="00D7047D"/>
    <w:rsid w:val="00D70E7B"/>
    <w:rsid w:val="00D71277"/>
    <w:rsid w:val="00D722BC"/>
    <w:rsid w:val="00D72B1C"/>
    <w:rsid w:val="00D733F5"/>
    <w:rsid w:val="00D738F9"/>
    <w:rsid w:val="00D745CC"/>
    <w:rsid w:val="00D770AA"/>
    <w:rsid w:val="00D80A7E"/>
    <w:rsid w:val="00D8281E"/>
    <w:rsid w:val="00D8556C"/>
    <w:rsid w:val="00D86B10"/>
    <w:rsid w:val="00D90FCF"/>
    <w:rsid w:val="00D91AD3"/>
    <w:rsid w:val="00D920CC"/>
    <w:rsid w:val="00D92BD6"/>
    <w:rsid w:val="00D96958"/>
    <w:rsid w:val="00D96B74"/>
    <w:rsid w:val="00D96F9A"/>
    <w:rsid w:val="00DA0911"/>
    <w:rsid w:val="00DA0F78"/>
    <w:rsid w:val="00DA7C7C"/>
    <w:rsid w:val="00DA7C91"/>
    <w:rsid w:val="00DB0339"/>
    <w:rsid w:val="00DB1C4C"/>
    <w:rsid w:val="00DB1D77"/>
    <w:rsid w:val="00DB406A"/>
    <w:rsid w:val="00DB529E"/>
    <w:rsid w:val="00DB5C21"/>
    <w:rsid w:val="00DB5EA5"/>
    <w:rsid w:val="00DB60FB"/>
    <w:rsid w:val="00DB64FB"/>
    <w:rsid w:val="00DB6D3D"/>
    <w:rsid w:val="00DB7F37"/>
    <w:rsid w:val="00DC231A"/>
    <w:rsid w:val="00DC6D11"/>
    <w:rsid w:val="00DC7071"/>
    <w:rsid w:val="00DD0C5B"/>
    <w:rsid w:val="00DD1251"/>
    <w:rsid w:val="00DD1854"/>
    <w:rsid w:val="00DD2D1B"/>
    <w:rsid w:val="00DD3C43"/>
    <w:rsid w:val="00DD3EE5"/>
    <w:rsid w:val="00DD5892"/>
    <w:rsid w:val="00DD701A"/>
    <w:rsid w:val="00DD7C5B"/>
    <w:rsid w:val="00DE1449"/>
    <w:rsid w:val="00DE3239"/>
    <w:rsid w:val="00DE4A41"/>
    <w:rsid w:val="00DE6534"/>
    <w:rsid w:val="00DE7328"/>
    <w:rsid w:val="00DF0804"/>
    <w:rsid w:val="00DF0A0E"/>
    <w:rsid w:val="00DF0DD2"/>
    <w:rsid w:val="00DF2B92"/>
    <w:rsid w:val="00DF2E3F"/>
    <w:rsid w:val="00DF3A0A"/>
    <w:rsid w:val="00DF3B1A"/>
    <w:rsid w:val="00DF4DCA"/>
    <w:rsid w:val="00DF57B3"/>
    <w:rsid w:val="00DF5BA8"/>
    <w:rsid w:val="00DF74D6"/>
    <w:rsid w:val="00E0017C"/>
    <w:rsid w:val="00E00FF9"/>
    <w:rsid w:val="00E01A3B"/>
    <w:rsid w:val="00E02347"/>
    <w:rsid w:val="00E027C1"/>
    <w:rsid w:val="00E05669"/>
    <w:rsid w:val="00E05AED"/>
    <w:rsid w:val="00E07478"/>
    <w:rsid w:val="00E0773D"/>
    <w:rsid w:val="00E07807"/>
    <w:rsid w:val="00E079EC"/>
    <w:rsid w:val="00E1019B"/>
    <w:rsid w:val="00E1047E"/>
    <w:rsid w:val="00E11AD5"/>
    <w:rsid w:val="00E12248"/>
    <w:rsid w:val="00E12430"/>
    <w:rsid w:val="00E13B45"/>
    <w:rsid w:val="00E1598C"/>
    <w:rsid w:val="00E15E35"/>
    <w:rsid w:val="00E16B3E"/>
    <w:rsid w:val="00E17634"/>
    <w:rsid w:val="00E20686"/>
    <w:rsid w:val="00E21956"/>
    <w:rsid w:val="00E220CD"/>
    <w:rsid w:val="00E222F0"/>
    <w:rsid w:val="00E24053"/>
    <w:rsid w:val="00E24709"/>
    <w:rsid w:val="00E25596"/>
    <w:rsid w:val="00E269BC"/>
    <w:rsid w:val="00E26E25"/>
    <w:rsid w:val="00E27CE5"/>
    <w:rsid w:val="00E30AEA"/>
    <w:rsid w:val="00E31D4A"/>
    <w:rsid w:val="00E31F9F"/>
    <w:rsid w:val="00E326E4"/>
    <w:rsid w:val="00E32979"/>
    <w:rsid w:val="00E32FD5"/>
    <w:rsid w:val="00E33BE4"/>
    <w:rsid w:val="00E35083"/>
    <w:rsid w:val="00E35188"/>
    <w:rsid w:val="00E3696E"/>
    <w:rsid w:val="00E36D94"/>
    <w:rsid w:val="00E4057B"/>
    <w:rsid w:val="00E42DB2"/>
    <w:rsid w:val="00E462D1"/>
    <w:rsid w:val="00E47614"/>
    <w:rsid w:val="00E50A68"/>
    <w:rsid w:val="00E50F08"/>
    <w:rsid w:val="00E5370C"/>
    <w:rsid w:val="00E53DAC"/>
    <w:rsid w:val="00E56F9E"/>
    <w:rsid w:val="00E57D70"/>
    <w:rsid w:val="00E606E5"/>
    <w:rsid w:val="00E60764"/>
    <w:rsid w:val="00E61FCE"/>
    <w:rsid w:val="00E62266"/>
    <w:rsid w:val="00E6331C"/>
    <w:rsid w:val="00E63816"/>
    <w:rsid w:val="00E64B1C"/>
    <w:rsid w:val="00E65E2D"/>
    <w:rsid w:val="00E664C6"/>
    <w:rsid w:val="00E703A4"/>
    <w:rsid w:val="00E7073E"/>
    <w:rsid w:val="00E71CBB"/>
    <w:rsid w:val="00E7251E"/>
    <w:rsid w:val="00E7347C"/>
    <w:rsid w:val="00E73D23"/>
    <w:rsid w:val="00E74B7C"/>
    <w:rsid w:val="00E75731"/>
    <w:rsid w:val="00E76096"/>
    <w:rsid w:val="00E76540"/>
    <w:rsid w:val="00E7691D"/>
    <w:rsid w:val="00E76EFF"/>
    <w:rsid w:val="00E80922"/>
    <w:rsid w:val="00E81451"/>
    <w:rsid w:val="00E8151C"/>
    <w:rsid w:val="00E82BE4"/>
    <w:rsid w:val="00E8443D"/>
    <w:rsid w:val="00E86CC9"/>
    <w:rsid w:val="00E8751D"/>
    <w:rsid w:val="00E8775D"/>
    <w:rsid w:val="00E87D1E"/>
    <w:rsid w:val="00E87E77"/>
    <w:rsid w:val="00E900D6"/>
    <w:rsid w:val="00E9056C"/>
    <w:rsid w:val="00E915A7"/>
    <w:rsid w:val="00E92AEB"/>
    <w:rsid w:val="00E92CF5"/>
    <w:rsid w:val="00E9327C"/>
    <w:rsid w:val="00E93E3C"/>
    <w:rsid w:val="00E960FE"/>
    <w:rsid w:val="00E96C61"/>
    <w:rsid w:val="00E96F66"/>
    <w:rsid w:val="00EA08B4"/>
    <w:rsid w:val="00EA490E"/>
    <w:rsid w:val="00EA6C43"/>
    <w:rsid w:val="00EA6CE0"/>
    <w:rsid w:val="00EA70E0"/>
    <w:rsid w:val="00EB189B"/>
    <w:rsid w:val="00EB1B07"/>
    <w:rsid w:val="00EB3A38"/>
    <w:rsid w:val="00EB3C7B"/>
    <w:rsid w:val="00EB4091"/>
    <w:rsid w:val="00EB42FF"/>
    <w:rsid w:val="00EB4A41"/>
    <w:rsid w:val="00EB6D6B"/>
    <w:rsid w:val="00EC0B5B"/>
    <w:rsid w:val="00EC1168"/>
    <w:rsid w:val="00EC168C"/>
    <w:rsid w:val="00EC1DDE"/>
    <w:rsid w:val="00EC224F"/>
    <w:rsid w:val="00EC3156"/>
    <w:rsid w:val="00EC65C6"/>
    <w:rsid w:val="00EC66A9"/>
    <w:rsid w:val="00EC66F6"/>
    <w:rsid w:val="00EC780D"/>
    <w:rsid w:val="00ED1733"/>
    <w:rsid w:val="00ED25F4"/>
    <w:rsid w:val="00EE2ED9"/>
    <w:rsid w:val="00EE3826"/>
    <w:rsid w:val="00EE41D1"/>
    <w:rsid w:val="00EE4501"/>
    <w:rsid w:val="00EE4EFC"/>
    <w:rsid w:val="00EE50C7"/>
    <w:rsid w:val="00EE54B5"/>
    <w:rsid w:val="00EE7ECA"/>
    <w:rsid w:val="00EF0E01"/>
    <w:rsid w:val="00EF0ED2"/>
    <w:rsid w:val="00EF17CA"/>
    <w:rsid w:val="00EF18A4"/>
    <w:rsid w:val="00EF220C"/>
    <w:rsid w:val="00EF2A9D"/>
    <w:rsid w:val="00EF3325"/>
    <w:rsid w:val="00EF4033"/>
    <w:rsid w:val="00EF45AE"/>
    <w:rsid w:val="00EF4910"/>
    <w:rsid w:val="00EF6695"/>
    <w:rsid w:val="00EF6BB8"/>
    <w:rsid w:val="00F00268"/>
    <w:rsid w:val="00F00C82"/>
    <w:rsid w:val="00F00F07"/>
    <w:rsid w:val="00F01B86"/>
    <w:rsid w:val="00F01F46"/>
    <w:rsid w:val="00F02B0B"/>
    <w:rsid w:val="00F02B44"/>
    <w:rsid w:val="00F03173"/>
    <w:rsid w:val="00F04E81"/>
    <w:rsid w:val="00F104FD"/>
    <w:rsid w:val="00F10B47"/>
    <w:rsid w:val="00F1169C"/>
    <w:rsid w:val="00F11CAB"/>
    <w:rsid w:val="00F11CC6"/>
    <w:rsid w:val="00F11ECF"/>
    <w:rsid w:val="00F11F66"/>
    <w:rsid w:val="00F143E4"/>
    <w:rsid w:val="00F154C3"/>
    <w:rsid w:val="00F17962"/>
    <w:rsid w:val="00F17B57"/>
    <w:rsid w:val="00F21941"/>
    <w:rsid w:val="00F230F9"/>
    <w:rsid w:val="00F24C1B"/>
    <w:rsid w:val="00F254AD"/>
    <w:rsid w:val="00F25572"/>
    <w:rsid w:val="00F264D5"/>
    <w:rsid w:val="00F2764D"/>
    <w:rsid w:val="00F27E10"/>
    <w:rsid w:val="00F27F33"/>
    <w:rsid w:val="00F27FE2"/>
    <w:rsid w:val="00F30E1F"/>
    <w:rsid w:val="00F31E73"/>
    <w:rsid w:val="00F31FF0"/>
    <w:rsid w:val="00F32A03"/>
    <w:rsid w:val="00F32A05"/>
    <w:rsid w:val="00F34BB1"/>
    <w:rsid w:val="00F363D4"/>
    <w:rsid w:val="00F37493"/>
    <w:rsid w:val="00F40174"/>
    <w:rsid w:val="00F4333A"/>
    <w:rsid w:val="00F43F1C"/>
    <w:rsid w:val="00F44490"/>
    <w:rsid w:val="00F45158"/>
    <w:rsid w:val="00F50254"/>
    <w:rsid w:val="00F5248D"/>
    <w:rsid w:val="00F5523A"/>
    <w:rsid w:val="00F5685A"/>
    <w:rsid w:val="00F5763A"/>
    <w:rsid w:val="00F612C5"/>
    <w:rsid w:val="00F61304"/>
    <w:rsid w:val="00F61B8F"/>
    <w:rsid w:val="00F66879"/>
    <w:rsid w:val="00F67669"/>
    <w:rsid w:val="00F677A5"/>
    <w:rsid w:val="00F74CD0"/>
    <w:rsid w:val="00F75BC8"/>
    <w:rsid w:val="00F80366"/>
    <w:rsid w:val="00F8176E"/>
    <w:rsid w:val="00F8769C"/>
    <w:rsid w:val="00F87D93"/>
    <w:rsid w:val="00F90573"/>
    <w:rsid w:val="00F906DE"/>
    <w:rsid w:val="00F90A98"/>
    <w:rsid w:val="00F91B40"/>
    <w:rsid w:val="00F91FFB"/>
    <w:rsid w:val="00F93705"/>
    <w:rsid w:val="00F94135"/>
    <w:rsid w:val="00F94D35"/>
    <w:rsid w:val="00F95E34"/>
    <w:rsid w:val="00F9612D"/>
    <w:rsid w:val="00F96B8E"/>
    <w:rsid w:val="00F972B9"/>
    <w:rsid w:val="00F97F82"/>
    <w:rsid w:val="00FA216A"/>
    <w:rsid w:val="00FA2778"/>
    <w:rsid w:val="00FA29E4"/>
    <w:rsid w:val="00FA333B"/>
    <w:rsid w:val="00FA3BC4"/>
    <w:rsid w:val="00FA4229"/>
    <w:rsid w:val="00FA439D"/>
    <w:rsid w:val="00FA6607"/>
    <w:rsid w:val="00FA6C21"/>
    <w:rsid w:val="00FA72B0"/>
    <w:rsid w:val="00FA799D"/>
    <w:rsid w:val="00FB0942"/>
    <w:rsid w:val="00FB1753"/>
    <w:rsid w:val="00FB19A3"/>
    <w:rsid w:val="00FB35F2"/>
    <w:rsid w:val="00FB3E1E"/>
    <w:rsid w:val="00FB4648"/>
    <w:rsid w:val="00FB46DD"/>
    <w:rsid w:val="00FC09EE"/>
    <w:rsid w:val="00FC1030"/>
    <w:rsid w:val="00FC2E5B"/>
    <w:rsid w:val="00FC5579"/>
    <w:rsid w:val="00FC582C"/>
    <w:rsid w:val="00FC7AA6"/>
    <w:rsid w:val="00FC7FAC"/>
    <w:rsid w:val="00FD0CB5"/>
    <w:rsid w:val="00FD0D02"/>
    <w:rsid w:val="00FD177B"/>
    <w:rsid w:val="00FD206F"/>
    <w:rsid w:val="00FD2419"/>
    <w:rsid w:val="00FD2CCA"/>
    <w:rsid w:val="00FD621A"/>
    <w:rsid w:val="00FD62C8"/>
    <w:rsid w:val="00FE2907"/>
    <w:rsid w:val="00FE4C8E"/>
    <w:rsid w:val="00FE6440"/>
    <w:rsid w:val="00FE72C0"/>
    <w:rsid w:val="00FE7556"/>
    <w:rsid w:val="00FE7994"/>
    <w:rsid w:val="00FF0417"/>
    <w:rsid w:val="00FF1015"/>
    <w:rsid w:val="00FF1521"/>
    <w:rsid w:val="00FF488C"/>
    <w:rsid w:val="00FF55A1"/>
    <w:rsid w:val="00FF5F5F"/>
    <w:rsid w:val="00FF7255"/>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6329FA5"/>
  <w15:docId w15:val="{986D1B36-9C03-4685-BFEB-954D0E82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E3F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3F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3F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3F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3F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3F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3F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3F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3F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0B"/>
    <w:pPr>
      <w:ind w:left="720"/>
      <w:contextualSpacing/>
    </w:pPr>
  </w:style>
  <w:style w:type="character" w:customStyle="1" w:styleId="Heading1Char">
    <w:name w:val="Heading 1 Char"/>
    <w:basedOn w:val="DefaultParagraphFont"/>
    <w:link w:val="Heading1"/>
    <w:uiPriority w:val="9"/>
    <w:rsid w:val="00CE3F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3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3F0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E3F0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E3F0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E3F0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E3F0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E3F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3F0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C6539"/>
    <w:rPr>
      <w:color w:val="0000FF" w:themeColor="hyperlink"/>
      <w:u w:val="single"/>
    </w:rPr>
  </w:style>
  <w:style w:type="character" w:styleId="FollowedHyperlink">
    <w:name w:val="FollowedHyperlink"/>
    <w:basedOn w:val="DefaultParagraphFont"/>
    <w:uiPriority w:val="99"/>
    <w:semiHidden/>
    <w:unhideWhenUsed/>
    <w:rsid w:val="002C6539"/>
    <w:rPr>
      <w:color w:val="800080" w:themeColor="followedHyperlink"/>
      <w:u w:val="single"/>
    </w:rPr>
  </w:style>
  <w:style w:type="paragraph" w:styleId="BalloonText">
    <w:name w:val="Balloon Text"/>
    <w:basedOn w:val="Normal"/>
    <w:link w:val="BalloonTextChar"/>
    <w:uiPriority w:val="99"/>
    <w:semiHidden/>
    <w:unhideWhenUsed/>
    <w:rsid w:val="00CF1726"/>
    <w:rPr>
      <w:rFonts w:ascii="Tahoma" w:hAnsi="Tahoma" w:cs="Tahoma"/>
      <w:sz w:val="16"/>
      <w:szCs w:val="16"/>
    </w:rPr>
  </w:style>
  <w:style w:type="character" w:customStyle="1" w:styleId="BalloonTextChar">
    <w:name w:val="Balloon Text Char"/>
    <w:basedOn w:val="DefaultParagraphFont"/>
    <w:link w:val="BalloonText"/>
    <w:uiPriority w:val="99"/>
    <w:semiHidden/>
    <w:rsid w:val="00CF1726"/>
    <w:rPr>
      <w:rFonts w:ascii="Tahoma" w:eastAsia="Times New Roman" w:hAnsi="Tahoma" w:cs="Tahoma"/>
      <w:sz w:val="16"/>
      <w:szCs w:val="16"/>
    </w:rPr>
  </w:style>
  <w:style w:type="paragraph" w:styleId="Header">
    <w:name w:val="header"/>
    <w:basedOn w:val="Normal"/>
    <w:link w:val="HeaderChar"/>
    <w:uiPriority w:val="99"/>
    <w:unhideWhenUsed/>
    <w:rsid w:val="001415BE"/>
    <w:pPr>
      <w:tabs>
        <w:tab w:val="center" w:pos="4680"/>
        <w:tab w:val="right" w:pos="9360"/>
      </w:tabs>
    </w:pPr>
  </w:style>
  <w:style w:type="character" w:customStyle="1" w:styleId="HeaderChar">
    <w:name w:val="Header Char"/>
    <w:basedOn w:val="DefaultParagraphFont"/>
    <w:link w:val="Header"/>
    <w:uiPriority w:val="99"/>
    <w:rsid w:val="001415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5BE"/>
    <w:pPr>
      <w:tabs>
        <w:tab w:val="center" w:pos="4680"/>
        <w:tab w:val="right" w:pos="9360"/>
      </w:tabs>
    </w:pPr>
  </w:style>
  <w:style w:type="character" w:customStyle="1" w:styleId="FooterChar">
    <w:name w:val="Footer Char"/>
    <w:basedOn w:val="DefaultParagraphFont"/>
    <w:link w:val="Footer"/>
    <w:uiPriority w:val="99"/>
    <w:rsid w:val="001415BE"/>
    <w:rPr>
      <w:rFonts w:ascii="Times New Roman" w:eastAsia="Times New Roman" w:hAnsi="Times New Roman" w:cs="Times New Roman"/>
      <w:sz w:val="24"/>
      <w:szCs w:val="24"/>
    </w:rPr>
  </w:style>
  <w:style w:type="character" w:customStyle="1" w:styleId="st1">
    <w:name w:val="st1"/>
    <w:basedOn w:val="DefaultParagraphFont"/>
    <w:rsid w:val="00E27CE5"/>
  </w:style>
  <w:style w:type="character" w:customStyle="1" w:styleId="tgc">
    <w:name w:val="_tgc"/>
    <w:basedOn w:val="DefaultParagraphFont"/>
    <w:rsid w:val="00B464A9"/>
  </w:style>
  <w:style w:type="paragraph" w:customStyle="1" w:styleId="Default">
    <w:name w:val="Default"/>
    <w:rsid w:val="00EC66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0519A"/>
    <w:rPr>
      <w:rFonts w:ascii="inherit" w:hAnsi="inherit"/>
    </w:rPr>
  </w:style>
  <w:style w:type="character" w:styleId="Emphasis">
    <w:name w:val="Emphasis"/>
    <w:basedOn w:val="DefaultParagraphFont"/>
    <w:uiPriority w:val="20"/>
    <w:qFormat/>
    <w:rsid w:val="00130951"/>
    <w:rPr>
      <w:b/>
      <w:bCs/>
      <w:i w:val="0"/>
      <w:iCs w:val="0"/>
    </w:rPr>
  </w:style>
  <w:style w:type="table" w:styleId="TableGrid">
    <w:name w:val="Table Grid"/>
    <w:basedOn w:val="TableNormal"/>
    <w:uiPriority w:val="59"/>
    <w:rsid w:val="00A2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17962"/>
    <w:pPr>
      <w:spacing w:before="100" w:beforeAutospacing="1" w:after="100" w:afterAutospacing="1"/>
    </w:pPr>
    <w:rPr>
      <w:rFonts w:ascii="Calibri" w:eastAsiaTheme="minorHAnsi" w:hAnsi="Calibri" w:cs="Calibri"/>
      <w:sz w:val="22"/>
      <w:szCs w:val="22"/>
    </w:rPr>
  </w:style>
  <w:style w:type="character" w:customStyle="1" w:styleId="textrun">
    <w:name w:val="textrun"/>
    <w:basedOn w:val="DefaultParagraphFont"/>
    <w:rsid w:val="00F17962"/>
  </w:style>
  <w:style w:type="character" w:customStyle="1" w:styleId="eop">
    <w:name w:val="eop"/>
    <w:basedOn w:val="DefaultParagraphFont"/>
    <w:rsid w:val="00F17962"/>
  </w:style>
  <w:style w:type="character" w:styleId="Strong">
    <w:name w:val="Strong"/>
    <w:basedOn w:val="DefaultParagraphFont"/>
    <w:uiPriority w:val="22"/>
    <w:qFormat/>
    <w:rsid w:val="005F3E5F"/>
    <w:rPr>
      <w:b/>
      <w:bCs/>
    </w:rPr>
  </w:style>
  <w:style w:type="character" w:customStyle="1" w:styleId="sr-only">
    <w:name w:val="sr-only"/>
    <w:basedOn w:val="DefaultParagraphFont"/>
    <w:rsid w:val="005F3E5F"/>
  </w:style>
  <w:style w:type="character" w:styleId="CommentReference">
    <w:name w:val="annotation reference"/>
    <w:basedOn w:val="DefaultParagraphFont"/>
    <w:uiPriority w:val="99"/>
    <w:semiHidden/>
    <w:unhideWhenUsed/>
    <w:rsid w:val="009B4FA8"/>
    <w:rPr>
      <w:sz w:val="16"/>
      <w:szCs w:val="16"/>
    </w:rPr>
  </w:style>
  <w:style w:type="paragraph" w:styleId="CommentText">
    <w:name w:val="annotation text"/>
    <w:basedOn w:val="Normal"/>
    <w:link w:val="CommentTextChar"/>
    <w:uiPriority w:val="99"/>
    <w:semiHidden/>
    <w:unhideWhenUsed/>
    <w:rsid w:val="009B4FA8"/>
    <w:rPr>
      <w:sz w:val="20"/>
      <w:szCs w:val="20"/>
    </w:rPr>
  </w:style>
  <w:style w:type="character" w:customStyle="1" w:styleId="CommentTextChar">
    <w:name w:val="Comment Text Char"/>
    <w:basedOn w:val="DefaultParagraphFont"/>
    <w:link w:val="CommentText"/>
    <w:uiPriority w:val="99"/>
    <w:semiHidden/>
    <w:rsid w:val="009B4F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FA8"/>
    <w:rPr>
      <w:b/>
      <w:bCs/>
    </w:rPr>
  </w:style>
  <w:style w:type="character" w:customStyle="1" w:styleId="CommentSubjectChar">
    <w:name w:val="Comment Subject Char"/>
    <w:basedOn w:val="CommentTextChar"/>
    <w:link w:val="CommentSubject"/>
    <w:uiPriority w:val="99"/>
    <w:semiHidden/>
    <w:rsid w:val="009B4FA8"/>
    <w:rPr>
      <w:rFonts w:ascii="Times New Roman" w:eastAsia="Times New Roman" w:hAnsi="Times New Roman" w:cs="Times New Roman"/>
      <w:b/>
      <w:bCs/>
      <w:sz w:val="20"/>
      <w:szCs w:val="20"/>
    </w:rPr>
  </w:style>
  <w:style w:type="paragraph" w:styleId="Revision">
    <w:name w:val="Revision"/>
    <w:hidden/>
    <w:uiPriority w:val="99"/>
    <w:semiHidden/>
    <w:rsid w:val="009B4F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2226">
      <w:bodyDiv w:val="1"/>
      <w:marLeft w:val="0"/>
      <w:marRight w:val="0"/>
      <w:marTop w:val="0"/>
      <w:marBottom w:val="0"/>
      <w:divBdr>
        <w:top w:val="none" w:sz="0" w:space="0" w:color="auto"/>
        <w:left w:val="none" w:sz="0" w:space="0" w:color="auto"/>
        <w:bottom w:val="none" w:sz="0" w:space="0" w:color="auto"/>
        <w:right w:val="none" w:sz="0" w:space="0" w:color="auto"/>
      </w:divBdr>
    </w:div>
    <w:div w:id="228425344">
      <w:bodyDiv w:val="1"/>
      <w:marLeft w:val="0"/>
      <w:marRight w:val="0"/>
      <w:marTop w:val="0"/>
      <w:marBottom w:val="0"/>
      <w:divBdr>
        <w:top w:val="none" w:sz="0" w:space="0" w:color="auto"/>
        <w:left w:val="none" w:sz="0" w:space="0" w:color="auto"/>
        <w:bottom w:val="none" w:sz="0" w:space="0" w:color="auto"/>
        <w:right w:val="none" w:sz="0" w:space="0" w:color="auto"/>
      </w:divBdr>
      <w:divsChild>
        <w:div w:id="296448966">
          <w:marLeft w:val="0"/>
          <w:marRight w:val="0"/>
          <w:marTop w:val="0"/>
          <w:marBottom w:val="0"/>
          <w:divBdr>
            <w:top w:val="none" w:sz="0" w:space="0" w:color="auto"/>
            <w:left w:val="none" w:sz="0" w:space="0" w:color="auto"/>
            <w:bottom w:val="none" w:sz="0" w:space="0" w:color="auto"/>
            <w:right w:val="none" w:sz="0" w:space="0" w:color="auto"/>
          </w:divBdr>
          <w:divsChild>
            <w:div w:id="8249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833">
      <w:bodyDiv w:val="1"/>
      <w:marLeft w:val="0"/>
      <w:marRight w:val="0"/>
      <w:marTop w:val="0"/>
      <w:marBottom w:val="0"/>
      <w:divBdr>
        <w:top w:val="none" w:sz="0" w:space="0" w:color="auto"/>
        <w:left w:val="none" w:sz="0" w:space="0" w:color="auto"/>
        <w:bottom w:val="none" w:sz="0" w:space="0" w:color="auto"/>
        <w:right w:val="none" w:sz="0" w:space="0" w:color="auto"/>
      </w:divBdr>
    </w:div>
    <w:div w:id="393160368">
      <w:bodyDiv w:val="1"/>
      <w:marLeft w:val="0"/>
      <w:marRight w:val="0"/>
      <w:marTop w:val="0"/>
      <w:marBottom w:val="0"/>
      <w:divBdr>
        <w:top w:val="none" w:sz="0" w:space="0" w:color="auto"/>
        <w:left w:val="none" w:sz="0" w:space="0" w:color="auto"/>
        <w:bottom w:val="none" w:sz="0" w:space="0" w:color="auto"/>
        <w:right w:val="none" w:sz="0" w:space="0" w:color="auto"/>
      </w:divBdr>
    </w:div>
    <w:div w:id="400641939">
      <w:bodyDiv w:val="1"/>
      <w:marLeft w:val="0"/>
      <w:marRight w:val="0"/>
      <w:marTop w:val="0"/>
      <w:marBottom w:val="0"/>
      <w:divBdr>
        <w:top w:val="none" w:sz="0" w:space="0" w:color="auto"/>
        <w:left w:val="none" w:sz="0" w:space="0" w:color="auto"/>
        <w:bottom w:val="none" w:sz="0" w:space="0" w:color="auto"/>
        <w:right w:val="none" w:sz="0" w:space="0" w:color="auto"/>
      </w:divBdr>
      <w:divsChild>
        <w:div w:id="1111434056">
          <w:marLeft w:val="0"/>
          <w:marRight w:val="0"/>
          <w:marTop w:val="0"/>
          <w:marBottom w:val="0"/>
          <w:divBdr>
            <w:top w:val="none" w:sz="0" w:space="0" w:color="auto"/>
            <w:left w:val="none" w:sz="0" w:space="0" w:color="auto"/>
            <w:bottom w:val="none" w:sz="0" w:space="0" w:color="auto"/>
            <w:right w:val="none" w:sz="0" w:space="0" w:color="auto"/>
          </w:divBdr>
          <w:divsChild>
            <w:div w:id="2846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323">
      <w:bodyDiv w:val="1"/>
      <w:marLeft w:val="0"/>
      <w:marRight w:val="0"/>
      <w:marTop w:val="0"/>
      <w:marBottom w:val="0"/>
      <w:divBdr>
        <w:top w:val="none" w:sz="0" w:space="0" w:color="auto"/>
        <w:left w:val="none" w:sz="0" w:space="0" w:color="auto"/>
        <w:bottom w:val="none" w:sz="0" w:space="0" w:color="auto"/>
        <w:right w:val="none" w:sz="0" w:space="0" w:color="auto"/>
      </w:divBdr>
    </w:div>
    <w:div w:id="614289188">
      <w:bodyDiv w:val="1"/>
      <w:marLeft w:val="0"/>
      <w:marRight w:val="0"/>
      <w:marTop w:val="0"/>
      <w:marBottom w:val="0"/>
      <w:divBdr>
        <w:top w:val="none" w:sz="0" w:space="0" w:color="auto"/>
        <w:left w:val="none" w:sz="0" w:space="0" w:color="auto"/>
        <w:bottom w:val="none" w:sz="0" w:space="0" w:color="auto"/>
        <w:right w:val="none" w:sz="0" w:space="0" w:color="auto"/>
      </w:divBdr>
    </w:div>
    <w:div w:id="627664097">
      <w:bodyDiv w:val="1"/>
      <w:marLeft w:val="0"/>
      <w:marRight w:val="0"/>
      <w:marTop w:val="0"/>
      <w:marBottom w:val="0"/>
      <w:divBdr>
        <w:top w:val="none" w:sz="0" w:space="0" w:color="auto"/>
        <w:left w:val="none" w:sz="0" w:space="0" w:color="auto"/>
        <w:bottom w:val="none" w:sz="0" w:space="0" w:color="auto"/>
        <w:right w:val="none" w:sz="0" w:space="0" w:color="auto"/>
      </w:divBdr>
    </w:div>
    <w:div w:id="660619162">
      <w:bodyDiv w:val="1"/>
      <w:marLeft w:val="0"/>
      <w:marRight w:val="0"/>
      <w:marTop w:val="0"/>
      <w:marBottom w:val="0"/>
      <w:divBdr>
        <w:top w:val="none" w:sz="0" w:space="0" w:color="auto"/>
        <w:left w:val="none" w:sz="0" w:space="0" w:color="auto"/>
        <w:bottom w:val="none" w:sz="0" w:space="0" w:color="auto"/>
        <w:right w:val="none" w:sz="0" w:space="0" w:color="auto"/>
      </w:divBdr>
    </w:div>
    <w:div w:id="880091976">
      <w:bodyDiv w:val="1"/>
      <w:marLeft w:val="0"/>
      <w:marRight w:val="0"/>
      <w:marTop w:val="0"/>
      <w:marBottom w:val="0"/>
      <w:divBdr>
        <w:top w:val="none" w:sz="0" w:space="0" w:color="auto"/>
        <w:left w:val="none" w:sz="0" w:space="0" w:color="auto"/>
        <w:bottom w:val="none" w:sz="0" w:space="0" w:color="auto"/>
        <w:right w:val="none" w:sz="0" w:space="0" w:color="auto"/>
      </w:divBdr>
    </w:div>
    <w:div w:id="960769614">
      <w:bodyDiv w:val="1"/>
      <w:marLeft w:val="0"/>
      <w:marRight w:val="0"/>
      <w:marTop w:val="0"/>
      <w:marBottom w:val="0"/>
      <w:divBdr>
        <w:top w:val="none" w:sz="0" w:space="0" w:color="auto"/>
        <w:left w:val="none" w:sz="0" w:space="0" w:color="auto"/>
        <w:bottom w:val="none" w:sz="0" w:space="0" w:color="auto"/>
        <w:right w:val="none" w:sz="0" w:space="0" w:color="auto"/>
      </w:divBdr>
    </w:div>
    <w:div w:id="1160774164">
      <w:bodyDiv w:val="1"/>
      <w:marLeft w:val="0"/>
      <w:marRight w:val="0"/>
      <w:marTop w:val="0"/>
      <w:marBottom w:val="0"/>
      <w:divBdr>
        <w:top w:val="none" w:sz="0" w:space="0" w:color="auto"/>
        <w:left w:val="none" w:sz="0" w:space="0" w:color="auto"/>
        <w:bottom w:val="none" w:sz="0" w:space="0" w:color="auto"/>
        <w:right w:val="none" w:sz="0" w:space="0" w:color="auto"/>
      </w:divBdr>
    </w:div>
    <w:div w:id="1208840461">
      <w:bodyDiv w:val="1"/>
      <w:marLeft w:val="0"/>
      <w:marRight w:val="0"/>
      <w:marTop w:val="0"/>
      <w:marBottom w:val="0"/>
      <w:divBdr>
        <w:top w:val="none" w:sz="0" w:space="0" w:color="auto"/>
        <w:left w:val="none" w:sz="0" w:space="0" w:color="auto"/>
        <w:bottom w:val="none" w:sz="0" w:space="0" w:color="auto"/>
        <w:right w:val="none" w:sz="0" w:space="0" w:color="auto"/>
      </w:divBdr>
      <w:divsChild>
        <w:div w:id="1694307955">
          <w:marLeft w:val="0"/>
          <w:marRight w:val="0"/>
          <w:marTop w:val="0"/>
          <w:marBottom w:val="0"/>
          <w:divBdr>
            <w:top w:val="none" w:sz="0" w:space="0" w:color="auto"/>
            <w:left w:val="none" w:sz="0" w:space="0" w:color="auto"/>
            <w:bottom w:val="none" w:sz="0" w:space="0" w:color="auto"/>
            <w:right w:val="none" w:sz="0" w:space="0" w:color="auto"/>
          </w:divBdr>
        </w:div>
      </w:divsChild>
    </w:div>
    <w:div w:id="1351488710">
      <w:bodyDiv w:val="1"/>
      <w:marLeft w:val="0"/>
      <w:marRight w:val="0"/>
      <w:marTop w:val="0"/>
      <w:marBottom w:val="0"/>
      <w:divBdr>
        <w:top w:val="none" w:sz="0" w:space="0" w:color="auto"/>
        <w:left w:val="none" w:sz="0" w:space="0" w:color="auto"/>
        <w:bottom w:val="none" w:sz="0" w:space="0" w:color="auto"/>
        <w:right w:val="none" w:sz="0" w:space="0" w:color="auto"/>
      </w:divBdr>
    </w:div>
    <w:div w:id="1361467212">
      <w:bodyDiv w:val="1"/>
      <w:marLeft w:val="0"/>
      <w:marRight w:val="0"/>
      <w:marTop w:val="0"/>
      <w:marBottom w:val="0"/>
      <w:divBdr>
        <w:top w:val="none" w:sz="0" w:space="0" w:color="auto"/>
        <w:left w:val="none" w:sz="0" w:space="0" w:color="auto"/>
        <w:bottom w:val="none" w:sz="0" w:space="0" w:color="auto"/>
        <w:right w:val="none" w:sz="0" w:space="0" w:color="auto"/>
      </w:divBdr>
    </w:div>
    <w:div w:id="1441997557">
      <w:bodyDiv w:val="1"/>
      <w:marLeft w:val="0"/>
      <w:marRight w:val="0"/>
      <w:marTop w:val="0"/>
      <w:marBottom w:val="0"/>
      <w:divBdr>
        <w:top w:val="none" w:sz="0" w:space="0" w:color="auto"/>
        <w:left w:val="none" w:sz="0" w:space="0" w:color="auto"/>
        <w:bottom w:val="none" w:sz="0" w:space="0" w:color="auto"/>
        <w:right w:val="none" w:sz="0" w:space="0" w:color="auto"/>
      </w:divBdr>
    </w:div>
    <w:div w:id="1527720238">
      <w:bodyDiv w:val="1"/>
      <w:marLeft w:val="0"/>
      <w:marRight w:val="0"/>
      <w:marTop w:val="0"/>
      <w:marBottom w:val="0"/>
      <w:divBdr>
        <w:top w:val="none" w:sz="0" w:space="0" w:color="auto"/>
        <w:left w:val="none" w:sz="0" w:space="0" w:color="auto"/>
        <w:bottom w:val="none" w:sz="0" w:space="0" w:color="auto"/>
        <w:right w:val="none" w:sz="0" w:space="0" w:color="auto"/>
      </w:divBdr>
      <w:divsChild>
        <w:div w:id="409471272">
          <w:marLeft w:val="0"/>
          <w:marRight w:val="0"/>
          <w:marTop w:val="0"/>
          <w:marBottom w:val="0"/>
          <w:divBdr>
            <w:top w:val="none" w:sz="0" w:space="0" w:color="auto"/>
            <w:left w:val="none" w:sz="0" w:space="0" w:color="auto"/>
            <w:bottom w:val="none" w:sz="0" w:space="0" w:color="auto"/>
            <w:right w:val="none" w:sz="0" w:space="0" w:color="auto"/>
          </w:divBdr>
          <w:divsChild>
            <w:div w:id="1753967491">
              <w:marLeft w:val="0"/>
              <w:marRight w:val="0"/>
              <w:marTop w:val="0"/>
              <w:marBottom w:val="0"/>
              <w:divBdr>
                <w:top w:val="none" w:sz="0" w:space="0" w:color="auto"/>
                <w:left w:val="none" w:sz="0" w:space="0" w:color="auto"/>
                <w:bottom w:val="none" w:sz="0" w:space="0" w:color="auto"/>
                <w:right w:val="none" w:sz="0" w:space="0" w:color="auto"/>
              </w:divBdr>
              <w:divsChild>
                <w:div w:id="1077509592">
                  <w:marLeft w:val="0"/>
                  <w:marRight w:val="0"/>
                  <w:marTop w:val="0"/>
                  <w:marBottom w:val="0"/>
                  <w:divBdr>
                    <w:top w:val="none" w:sz="0" w:space="0" w:color="auto"/>
                    <w:left w:val="none" w:sz="0" w:space="0" w:color="auto"/>
                    <w:bottom w:val="none" w:sz="0" w:space="0" w:color="auto"/>
                    <w:right w:val="none" w:sz="0" w:space="0" w:color="auto"/>
                  </w:divBdr>
                  <w:divsChild>
                    <w:div w:id="1462990875">
                      <w:marLeft w:val="0"/>
                      <w:marRight w:val="0"/>
                      <w:marTop w:val="0"/>
                      <w:marBottom w:val="0"/>
                      <w:divBdr>
                        <w:top w:val="none" w:sz="0" w:space="0" w:color="auto"/>
                        <w:left w:val="none" w:sz="0" w:space="0" w:color="auto"/>
                        <w:bottom w:val="none" w:sz="0" w:space="0" w:color="auto"/>
                        <w:right w:val="none" w:sz="0" w:space="0" w:color="auto"/>
                      </w:divBdr>
                      <w:divsChild>
                        <w:div w:id="56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49895">
      <w:bodyDiv w:val="1"/>
      <w:marLeft w:val="0"/>
      <w:marRight w:val="0"/>
      <w:marTop w:val="0"/>
      <w:marBottom w:val="0"/>
      <w:divBdr>
        <w:top w:val="none" w:sz="0" w:space="0" w:color="auto"/>
        <w:left w:val="none" w:sz="0" w:space="0" w:color="auto"/>
        <w:bottom w:val="none" w:sz="0" w:space="0" w:color="auto"/>
        <w:right w:val="none" w:sz="0" w:space="0" w:color="auto"/>
      </w:divBdr>
    </w:div>
    <w:div w:id="1685595597">
      <w:bodyDiv w:val="1"/>
      <w:marLeft w:val="0"/>
      <w:marRight w:val="0"/>
      <w:marTop w:val="0"/>
      <w:marBottom w:val="0"/>
      <w:divBdr>
        <w:top w:val="none" w:sz="0" w:space="0" w:color="auto"/>
        <w:left w:val="none" w:sz="0" w:space="0" w:color="auto"/>
        <w:bottom w:val="none" w:sz="0" w:space="0" w:color="auto"/>
        <w:right w:val="none" w:sz="0" w:space="0" w:color="auto"/>
      </w:divBdr>
      <w:divsChild>
        <w:div w:id="636496738">
          <w:marLeft w:val="0"/>
          <w:marRight w:val="0"/>
          <w:marTop w:val="0"/>
          <w:marBottom w:val="0"/>
          <w:divBdr>
            <w:top w:val="none" w:sz="0" w:space="0" w:color="auto"/>
            <w:left w:val="none" w:sz="0" w:space="0" w:color="auto"/>
            <w:bottom w:val="none" w:sz="0" w:space="0" w:color="auto"/>
            <w:right w:val="none" w:sz="0" w:space="0" w:color="auto"/>
          </w:divBdr>
          <w:divsChild>
            <w:div w:id="1391004500">
              <w:marLeft w:val="0"/>
              <w:marRight w:val="0"/>
              <w:marTop w:val="0"/>
              <w:marBottom w:val="0"/>
              <w:divBdr>
                <w:top w:val="none" w:sz="0" w:space="0" w:color="auto"/>
                <w:left w:val="none" w:sz="0" w:space="0" w:color="auto"/>
                <w:bottom w:val="none" w:sz="0" w:space="0" w:color="auto"/>
                <w:right w:val="none" w:sz="0" w:space="0" w:color="auto"/>
              </w:divBdr>
              <w:divsChild>
                <w:div w:id="1414160523">
                  <w:marLeft w:val="0"/>
                  <w:marRight w:val="0"/>
                  <w:marTop w:val="0"/>
                  <w:marBottom w:val="0"/>
                  <w:divBdr>
                    <w:top w:val="none" w:sz="0" w:space="0" w:color="auto"/>
                    <w:left w:val="none" w:sz="0" w:space="0" w:color="auto"/>
                    <w:bottom w:val="none" w:sz="0" w:space="0" w:color="auto"/>
                    <w:right w:val="none" w:sz="0" w:space="0" w:color="auto"/>
                  </w:divBdr>
                  <w:divsChild>
                    <w:div w:id="1580555456">
                      <w:marLeft w:val="0"/>
                      <w:marRight w:val="0"/>
                      <w:marTop w:val="0"/>
                      <w:marBottom w:val="0"/>
                      <w:divBdr>
                        <w:top w:val="none" w:sz="0" w:space="0" w:color="auto"/>
                        <w:left w:val="none" w:sz="0" w:space="0" w:color="auto"/>
                        <w:bottom w:val="none" w:sz="0" w:space="0" w:color="auto"/>
                        <w:right w:val="none" w:sz="0" w:space="0" w:color="auto"/>
                      </w:divBdr>
                      <w:divsChild>
                        <w:div w:id="10383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79563">
      <w:bodyDiv w:val="1"/>
      <w:marLeft w:val="0"/>
      <w:marRight w:val="0"/>
      <w:marTop w:val="0"/>
      <w:marBottom w:val="0"/>
      <w:divBdr>
        <w:top w:val="none" w:sz="0" w:space="0" w:color="auto"/>
        <w:left w:val="none" w:sz="0" w:space="0" w:color="auto"/>
        <w:bottom w:val="none" w:sz="0" w:space="0" w:color="auto"/>
        <w:right w:val="none" w:sz="0" w:space="0" w:color="auto"/>
      </w:divBdr>
    </w:div>
    <w:div w:id="2088839131">
      <w:bodyDiv w:val="1"/>
      <w:marLeft w:val="0"/>
      <w:marRight w:val="0"/>
      <w:marTop w:val="0"/>
      <w:marBottom w:val="0"/>
      <w:divBdr>
        <w:top w:val="none" w:sz="0" w:space="0" w:color="auto"/>
        <w:left w:val="none" w:sz="0" w:space="0" w:color="auto"/>
        <w:bottom w:val="none" w:sz="0" w:space="0" w:color="auto"/>
        <w:right w:val="none" w:sz="0" w:space="0" w:color="auto"/>
      </w:divBdr>
      <w:divsChild>
        <w:div w:id="1818958993">
          <w:marLeft w:val="0"/>
          <w:marRight w:val="0"/>
          <w:marTop w:val="0"/>
          <w:marBottom w:val="0"/>
          <w:divBdr>
            <w:top w:val="none" w:sz="0" w:space="0" w:color="auto"/>
            <w:left w:val="none" w:sz="0" w:space="0" w:color="auto"/>
            <w:bottom w:val="none" w:sz="0" w:space="0" w:color="auto"/>
            <w:right w:val="none" w:sz="0" w:space="0" w:color="auto"/>
          </w:divBdr>
          <w:divsChild>
            <w:div w:id="592204091">
              <w:marLeft w:val="0"/>
              <w:marRight w:val="0"/>
              <w:marTop w:val="0"/>
              <w:marBottom w:val="0"/>
              <w:divBdr>
                <w:top w:val="none" w:sz="0" w:space="0" w:color="auto"/>
                <w:left w:val="none" w:sz="0" w:space="0" w:color="auto"/>
                <w:bottom w:val="none" w:sz="0" w:space="0" w:color="auto"/>
                <w:right w:val="none" w:sz="0" w:space="0" w:color="auto"/>
              </w:divBdr>
              <w:divsChild>
                <w:div w:id="1964463811">
                  <w:marLeft w:val="0"/>
                  <w:marRight w:val="0"/>
                  <w:marTop w:val="0"/>
                  <w:marBottom w:val="0"/>
                  <w:divBdr>
                    <w:top w:val="none" w:sz="0" w:space="0" w:color="auto"/>
                    <w:left w:val="none" w:sz="0" w:space="0" w:color="auto"/>
                    <w:bottom w:val="none" w:sz="0" w:space="0" w:color="auto"/>
                    <w:right w:val="none" w:sz="0" w:space="0" w:color="auto"/>
                  </w:divBdr>
                  <w:divsChild>
                    <w:div w:id="4997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betes.org/risk-t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ca.wa.gov/employee-retiree-benefits/pebb-smart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CD35-5ADF-4C59-BC02-3B949922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dching</dc:creator>
  <cp:lastModifiedBy>Wendy Spengler</cp:lastModifiedBy>
  <cp:revision>2</cp:revision>
  <cp:lastPrinted>2021-09-27T23:23:00Z</cp:lastPrinted>
  <dcterms:created xsi:type="dcterms:W3CDTF">2021-12-06T16:51:00Z</dcterms:created>
  <dcterms:modified xsi:type="dcterms:W3CDTF">2021-12-06T16:51:00Z</dcterms:modified>
</cp:coreProperties>
</file>